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5A7" w:rsidRPr="007355DD" w:rsidRDefault="006F65A7" w:rsidP="0059077B">
      <w:pPr>
        <w:spacing w:line="276" w:lineRule="auto"/>
        <w:rPr>
          <w:rFonts w:ascii="Times New Roman" w:hAnsi="Times New Roman" w:cs="Times New Roman"/>
          <w:sz w:val="28"/>
          <w:szCs w:val="28"/>
        </w:rPr>
      </w:pPr>
      <w:r w:rsidRPr="007355DD">
        <w:rPr>
          <w:rFonts w:ascii="Times New Roman" w:hAnsi="Times New Roman" w:cs="Times New Roman"/>
          <w:b/>
          <w:sz w:val="28"/>
          <w:szCs w:val="28"/>
        </w:rPr>
        <w:t>Diabeł tkwi w szczegółach</w:t>
      </w:r>
      <w:r w:rsidRPr="007355DD">
        <w:rPr>
          <w:rFonts w:ascii="Times New Roman" w:hAnsi="Times New Roman" w:cs="Times New Roman"/>
          <w:sz w:val="28"/>
          <w:szCs w:val="28"/>
        </w:rPr>
        <w:t>…</w:t>
      </w:r>
    </w:p>
    <w:p w:rsidR="00A21A57" w:rsidRPr="007355DD" w:rsidRDefault="00A21A57" w:rsidP="0059077B">
      <w:pPr>
        <w:spacing w:line="276" w:lineRule="auto"/>
        <w:rPr>
          <w:rFonts w:ascii="Times New Roman" w:hAnsi="Times New Roman" w:cs="Times New Roman"/>
          <w:sz w:val="28"/>
          <w:szCs w:val="28"/>
        </w:rPr>
      </w:pPr>
    </w:p>
    <w:p w:rsidR="00A21A57" w:rsidRPr="007355DD" w:rsidRDefault="00A21A57" w:rsidP="0059077B">
      <w:pPr>
        <w:spacing w:line="276" w:lineRule="auto"/>
        <w:rPr>
          <w:rFonts w:ascii="Times New Roman" w:hAnsi="Times New Roman" w:cs="Times New Roman"/>
          <w:b/>
          <w:sz w:val="28"/>
          <w:szCs w:val="28"/>
        </w:rPr>
      </w:pPr>
      <w:r w:rsidRPr="007355DD">
        <w:rPr>
          <w:rFonts w:ascii="Times New Roman" w:hAnsi="Times New Roman" w:cs="Times New Roman"/>
          <w:b/>
          <w:sz w:val="28"/>
          <w:szCs w:val="28"/>
        </w:rPr>
        <w:t>Wprowadzenie</w:t>
      </w:r>
    </w:p>
    <w:p w:rsidR="005B4301" w:rsidRPr="007355DD" w:rsidRDefault="005B4301" w:rsidP="0059077B">
      <w:pPr>
        <w:spacing w:line="276" w:lineRule="auto"/>
        <w:rPr>
          <w:rFonts w:ascii="Times New Roman" w:eastAsia="Times New Roman" w:hAnsi="Times New Roman" w:cs="Times New Roman"/>
          <w:sz w:val="28"/>
          <w:szCs w:val="28"/>
          <w:lang w:eastAsia="pl-PL"/>
        </w:rPr>
      </w:pPr>
      <w:r w:rsidRPr="007355DD">
        <w:rPr>
          <w:rFonts w:ascii="Times New Roman" w:hAnsi="Times New Roman" w:cs="Times New Roman"/>
          <w:sz w:val="28"/>
          <w:szCs w:val="28"/>
        </w:rPr>
        <w:t xml:space="preserve">      W </w:t>
      </w:r>
      <w:r w:rsidR="00D74E69">
        <w:rPr>
          <w:rFonts w:ascii="Times New Roman" w:hAnsi="Times New Roman" w:cs="Times New Roman"/>
          <w:sz w:val="28"/>
          <w:szCs w:val="28"/>
        </w:rPr>
        <w:t>czerwcu</w:t>
      </w:r>
      <w:r w:rsidRPr="007355DD">
        <w:rPr>
          <w:rFonts w:ascii="Times New Roman" w:hAnsi="Times New Roman" w:cs="Times New Roman"/>
          <w:sz w:val="28"/>
          <w:szCs w:val="28"/>
        </w:rPr>
        <w:t xml:space="preserve"> 2019 r. ukazał się tekst noszący tytuł </w:t>
      </w:r>
      <w:r w:rsidRPr="007355DD">
        <w:rPr>
          <w:rFonts w:ascii="Times New Roman" w:hAnsi="Times New Roman" w:cs="Times New Roman"/>
          <w:i/>
          <w:sz w:val="28"/>
          <w:szCs w:val="28"/>
        </w:rPr>
        <w:t>Zanim zadzwonisz do egzorcysty.</w:t>
      </w:r>
      <w:r w:rsidRPr="007355DD">
        <w:rPr>
          <w:rFonts w:ascii="Times New Roman" w:hAnsi="Times New Roman" w:cs="Times New Roman"/>
          <w:sz w:val="28"/>
          <w:szCs w:val="28"/>
        </w:rPr>
        <w:t xml:space="preserve"> Powstał z duszpasterskiej potrzeby niesienia pomocy tym, którzy doznawali różnego rodzaju duchowych trudności i podejrzewali, że mogą stać za nimi jakieś siły demoniczne. Miał to być swego rodzaju </w:t>
      </w:r>
      <w:r w:rsidRPr="007355DD">
        <w:rPr>
          <w:rFonts w:ascii="Times New Roman" w:hAnsi="Times New Roman" w:cs="Times New Roman"/>
          <w:i/>
          <w:sz w:val="28"/>
          <w:szCs w:val="28"/>
        </w:rPr>
        <w:t>podręcznik pierwszej pomocy</w:t>
      </w:r>
      <w:r w:rsidRPr="007355DD">
        <w:rPr>
          <w:rFonts w:ascii="Times New Roman" w:hAnsi="Times New Roman" w:cs="Times New Roman"/>
          <w:sz w:val="28"/>
          <w:szCs w:val="28"/>
        </w:rPr>
        <w:t xml:space="preserve"> w takich przypadkach, </w:t>
      </w:r>
      <w:r w:rsidRPr="007355DD">
        <w:rPr>
          <w:rFonts w:ascii="Times New Roman" w:hAnsi="Times New Roman" w:cs="Times New Roman"/>
          <w:i/>
          <w:sz w:val="28"/>
          <w:szCs w:val="28"/>
        </w:rPr>
        <w:t>domowa apteczka</w:t>
      </w:r>
      <w:r w:rsidRPr="007355DD">
        <w:rPr>
          <w:rFonts w:ascii="Times New Roman" w:hAnsi="Times New Roman" w:cs="Times New Roman"/>
          <w:sz w:val="28"/>
          <w:szCs w:val="28"/>
        </w:rPr>
        <w:t xml:space="preserve"> z przysłowiowymi </w:t>
      </w:r>
      <w:r w:rsidRPr="007355DD">
        <w:rPr>
          <w:rFonts w:ascii="Times New Roman" w:hAnsi="Times New Roman" w:cs="Times New Roman"/>
          <w:i/>
          <w:sz w:val="28"/>
          <w:szCs w:val="28"/>
        </w:rPr>
        <w:t>babcinymi metodami</w:t>
      </w:r>
      <w:r w:rsidRPr="007355DD">
        <w:rPr>
          <w:rFonts w:ascii="Times New Roman" w:hAnsi="Times New Roman" w:cs="Times New Roman"/>
          <w:sz w:val="28"/>
          <w:szCs w:val="28"/>
        </w:rPr>
        <w:t>, używana zanim udamy się po poradę do fachowca, lekarza. Trzymając się tych medycznych porównań</w:t>
      </w:r>
      <w:r w:rsidR="00C65FA8">
        <w:rPr>
          <w:rFonts w:ascii="Times New Roman" w:hAnsi="Times New Roman" w:cs="Times New Roman"/>
          <w:sz w:val="28"/>
          <w:szCs w:val="28"/>
        </w:rPr>
        <w:t>,</w:t>
      </w:r>
      <w:r w:rsidRPr="007355DD">
        <w:rPr>
          <w:rFonts w:ascii="Times New Roman" w:hAnsi="Times New Roman" w:cs="Times New Roman"/>
          <w:sz w:val="28"/>
          <w:szCs w:val="28"/>
        </w:rPr>
        <w:t xml:space="preserve"> czas teraz na profilaktykę</w:t>
      </w:r>
      <w:r w:rsidR="00CD74B8">
        <w:rPr>
          <w:rFonts w:ascii="Times New Roman" w:hAnsi="Times New Roman" w:cs="Times New Roman"/>
          <w:sz w:val="28"/>
          <w:szCs w:val="28"/>
        </w:rPr>
        <w:t>.</w:t>
      </w:r>
      <w:r w:rsidRPr="007355DD">
        <w:rPr>
          <w:rFonts w:ascii="Times New Roman" w:hAnsi="Times New Roman" w:cs="Times New Roman"/>
          <w:sz w:val="28"/>
          <w:szCs w:val="28"/>
        </w:rPr>
        <w:br/>
        <w:t xml:space="preserve">      Warto na wstępie powiedzieć, że nie jest to problem marginalny. </w:t>
      </w:r>
      <w:r w:rsidRPr="007355DD">
        <w:rPr>
          <w:rFonts w:ascii="Times New Roman" w:eastAsia="Times New Roman" w:hAnsi="Times New Roman" w:cs="Times New Roman"/>
          <w:sz w:val="28"/>
          <w:szCs w:val="28"/>
          <w:lang w:eastAsia="pl-PL"/>
        </w:rPr>
        <w:t>Polacy wydają na wróżki i jasnowidzów ok. 2 mld zł rocznie. Zarejestrowanych</w:t>
      </w:r>
      <w:r w:rsidR="00D842CA">
        <w:rPr>
          <w:rFonts w:ascii="Times New Roman" w:eastAsia="Times New Roman" w:hAnsi="Times New Roman" w:cs="Times New Roman"/>
          <w:sz w:val="28"/>
          <w:szCs w:val="28"/>
          <w:lang w:eastAsia="pl-PL"/>
        </w:rPr>
        <w:t xml:space="preserve"> jest</w:t>
      </w:r>
      <w:r w:rsidRPr="007355DD">
        <w:rPr>
          <w:rFonts w:ascii="Times New Roman" w:eastAsia="Times New Roman" w:hAnsi="Times New Roman" w:cs="Times New Roman"/>
          <w:sz w:val="28"/>
          <w:szCs w:val="28"/>
          <w:lang w:eastAsia="pl-PL"/>
        </w:rPr>
        <w:t xml:space="preserve"> ok. 15 tysięcy firm zajmujących się przepowiadaniem przyszłości i ponad 100 tysięcy wróżek i jasnowidzów</w:t>
      </w:r>
      <w:r w:rsidR="002D7F39" w:rsidRPr="007355DD">
        <w:rPr>
          <w:rFonts w:ascii="Times New Roman" w:eastAsia="Times New Roman" w:hAnsi="Times New Roman" w:cs="Times New Roman"/>
          <w:sz w:val="28"/>
          <w:szCs w:val="28"/>
          <w:lang w:eastAsia="pl-PL"/>
        </w:rPr>
        <w:t>. Tak jest i w innych krajach</w:t>
      </w:r>
      <w:r w:rsidR="00D842CA">
        <w:rPr>
          <w:rFonts w:ascii="Times New Roman" w:eastAsia="Times New Roman" w:hAnsi="Times New Roman" w:cs="Times New Roman"/>
          <w:sz w:val="28"/>
          <w:szCs w:val="28"/>
          <w:lang w:eastAsia="pl-PL"/>
        </w:rPr>
        <w:t>,</w:t>
      </w:r>
      <w:r w:rsidR="002D7F39" w:rsidRPr="007355DD">
        <w:rPr>
          <w:rFonts w:ascii="Times New Roman" w:eastAsia="Times New Roman" w:hAnsi="Times New Roman" w:cs="Times New Roman"/>
          <w:sz w:val="28"/>
          <w:szCs w:val="28"/>
          <w:lang w:eastAsia="pl-PL"/>
        </w:rPr>
        <w:t xml:space="preserve"> zwykle uważanych za ostoj</w:t>
      </w:r>
      <w:r w:rsidR="007055F0">
        <w:rPr>
          <w:rFonts w:ascii="Times New Roman" w:eastAsia="Times New Roman" w:hAnsi="Times New Roman" w:cs="Times New Roman"/>
          <w:sz w:val="28"/>
          <w:szCs w:val="28"/>
          <w:lang w:eastAsia="pl-PL"/>
        </w:rPr>
        <w:t>ę</w:t>
      </w:r>
      <w:r w:rsidR="002D7F39" w:rsidRPr="007355DD">
        <w:rPr>
          <w:rFonts w:ascii="Times New Roman" w:eastAsia="Times New Roman" w:hAnsi="Times New Roman" w:cs="Times New Roman"/>
          <w:sz w:val="28"/>
          <w:szCs w:val="28"/>
          <w:lang w:eastAsia="pl-PL"/>
        </w:rPr>
        <w:t xml:space="preserve"> katolicyzmu. We włoskiej Lombardii, tak bardzo zagrożonej koronawirusem, działa 2500 magów i astrologów, a rynek ich usług to 90 mln euro rocznie. W samym tylko Mediolanie jest ich ok. 1600 (Gabriele Amorth, </w:t>
      </w:r>
      <w:r w:rsidR="002D7F39" w:rsidRPr="007355DD">
        <w:rPr>
          <w:rFonts w:ascii="Times New Roman" w:eastAsia="Times New Roman" w:hAnsi="Times New Roman" w:cs="Times New Roman"/>
          <w:i/>
          <w:sz w:val="28"/>
          <w:szCs w:val="28"/>
          <w:lang w:eastAsia="pl-PL"/>
        </w:rPr>
        <w:t xml:space="preserve">Egzorcysta Watykanu, </w:t>
      </w:r>
      <w:r w:rsidR="002D7F39" w:rsidRPr="007355DD">
        <w:rPr>
          <w:rFonts w:ascii="Times New Roman" w:eastAsia="Times New Roman" w:hAnsi="Times New Roman" w:cs="Times New Roman"/>
          <w:sz w:val="28"/>
          <w:szCs w:val="28"/>
          <w:lang w:eastAsia="pl-PL"/>
        </w:rPr>
        <w:t xml:space="preserve">s.149). Natomiast w Brazylii ok. 20 mln osób związanych jest z ruchami spirytystycznymi z pogranicza spirytyzmu klasycznego i kultów </w:t>
      </w:r>
      <w:proofErr w:type="spellStart"/>
      <w:r w:rsidR="002D7F39" w:rsidRPr="007355DD">
        <w:rPr>
          <w:rFonts w:ascii="Times New Roman" w:eastAsia="Times New Roman" w:hAnsi="Times New Roman" w:cs="Times New Roman"/>
          <w:sz w:val="28"/>
          <w:szCs w:val="28"/>
          <w:lang w:eastAsia="pl-PL"/>
        </w:rPr>
        <w:t>afrobrazylijskich</w:t>
      </w:r>
      <w:proofErr w:type="spellEnd"/>
      <w:r w:rsidR="002D7F39" w:rsidRPr="007355DD">
        <w:rPr>
          <w:rFonts w:ascii="Times New Roman" w:eastAsia="Times New Roman" w:hAnsi="Times New Roman" w:cs="Times New Roman"/>
          <w:sz w:val="28"/>
          <w:szCs w:val="28"/>
          <w:lang w:eastAsia="pl-PL"/>
        </w:rPr>
        <w:t xml:space="preserve"> (</w:t>
      </w:r>
      <w:proofErr w:type="spellStart"/>
      <w:r w:rsidR="002D7F39" w:rsidRPr="007355DD">
        <w:rPr>
          <w:rFonts w:ascii="Times New Roman" w:eastAsia="Times New Roman" w:hAnsi="Times New Roman" w:cs="Times New Roman"/>
          <w:sz w:val="28"/>
          <w:szCs w:val="28"/>
          <w:lang w:eastAsia="pl-PL"/>
        </w:rPr>
        <w:t>Massimo</w:t>
      </w:r>
      <w:proofErr w:type="spellEnd"/>
      <w:r w:rsidR="002D7F39" w:rsidRPr="007355DD">
        <w:rPr>
          <w:rFonts w:ascii="Times New Roman" w:eastAsia="Times New Roman" w:hAnsi="Times New Roman" w:cs="Times New Roman"/>
          <w:sz w:val="28"/>
          <w:szCs w:val="28"/>
          <w:lang w:eastAsia="pl-PL"/>
        </w:rPr>
        <w:t xml:space="preserve"> </w:t>
      </w:r>
      <w:proofErr w:type="spellStart"/>
      <w:r w:rsidR="002D7F39" w:rsidRPr="007355DD">
        <w:rPr>
          <w:rFonts w:ascii="Times New Roman" w:eastAsia="Times New Roman" w:hAnsi="Times New Roman" w:cs="Times New Roman"/>
          <w:sz w:val="28"/>
          <w:szCs w:val="28"/>
          <w:lang w:eastAsia="pl-PL"/>
        </w:rPr>
        <w:t>Introvigone</w:t>
      </w:r>
      <w:proofErr w:type="spellEnd"/>
      <w:r w:rsidR="002D7F39" w:rsidRPr="007355DD">
        <w:rPr>
          <w:rFonts w:ascii="Times New Roman" w:eastAsia="Times New Roman" w:hAnsi="Times New Roman" w:cs="Times New Roman"/>
          <w:sz w:val="28"/>
          <w:szCs w:val="28"/>
          <w:lang w:eastAsia="pl-PL"/>
        </w:rPr>
        <w:t xml:space="preserve">, </w:t>
      </w:r>
      <w:r w:rsidR="002D7F39" w:rsidRPr="007355DD">
        <w:rPr>
          <w:rFonts w:ascii="Times New Roman" w:eastAsia="Times New Roman" w:hAnsi="Times New Roman" w:cs="Times New Roman"/>
          <w:i/>
          <w:sz w:val="28"/>
          <w:szCs w:val="28"/>
          <w:lang w:eastAsia="pl-PL"/>
        </w:rPr>
        <w:t xml:space="preserve">Powrót magii, </w:t>
      </w:r>
      <w:r w:rsidR="002D7F39" w:rsidRPr="007355DD">
        <w:rPr>
          <w:rFonts w:ascii="Times New Roman" w:eastAsia="Times New Roman" w:hAnsi="Times New Roman" w:cs="Times New Roman"/>
          <w:sz w:val="28"/>
          <w:szCs w:val="28"/>
          <w:lang w:eastAsia="pl-PL"/>
        </w:rPr>
        <w:t xml:space="preserve">s.102). </w:t>
      </w:r>
      <w:r w:rsidR="005171A2" w:rsidRPr="007355DD">
        <w:rPr>
          <w:rFonts w:ascii="Times New Roman" w:eastAsia="Times New Roman" w:hAnsi="Times New Roman" w:cs="Times New Roman"/>
          <w:sz w:val="28"/>
          <w:szCs w:val="28"/>
          <w:lang w:eastAsia="pl-PL"/>
        </w:rPr>
        <w:br/>
        <w:t xml:space="preserve">      Dlaczego tak się dzieje? Mówiąc wprost: natura</w:t>
      </w:r>
      <w:r w:rsidR="004D472D" w:rsidRPr="007355DD">
        <w:rPr>
          <w:rFonts w:ascii="Times New Roman" w:eastAsia="Times New Roman" w:hAnsi="Times New Roman" w:cs="Times New Roman"/>
          <w:sz w:val="28"/>
          <w:szCs w:val="28"/>
          <w:lang w:eastAsia="pl-PL"/>
        </w:rPr>
        <w:t>, także ta duchowa,</w:t>
      </w:r>
      <w:r w:rsidR="005171A2" w:rsidRPr="007355DD">
        <w:rPr>
          <w:rFonts w:ascii="Times New Roman" w:eastAsia="Times New Roman" w:hAnsi="Times New Roman" w:cs="Times New Roman"/>
          <w:sz w:val="28"/>
          <w:szCs w:val="28"/>
          <w:lang w:eastAsia="pl-PL"/>
        </w:rPr>
        <w:t xml:space="preserve"> nie znosi pustki. Znakomicie tłumaczy to ks. prof. Aleksander Posacki: </w:t>
      </w:r>
      <w:r w:rsidR="005171A2" w:rsidRPr="007355DD">
        <w:rPr>
          <w:rFonts w:ascii="Times New Roman" w:eastAsia="Times New Roman" w:hAnsi="Times New Roman" w:cs="Times New Roman"/>
          <w:i/>
          <w:sz w:val="28"/>
          <w:szCs w:val="28"/>
          <w:lang w:eastAsia="pl-PL"/>
        </w:rPr>
        <w:t>Ponad sto lat temu Max Weber ogłosił „odczarowanie świata”. Ten niemiecki myśliciel prognozował, że w miarę postępu ludzkość będzie odchodzić od światopoglądu religijnego w kierunku materialistycznego. To prawda, ale tylko cząstkowa. Desakralizacji towarzyszyła bowiem inna sakralizacja. Z jednej strony zdetronizowano Boga, ale z drugiej ubóstwiono człowieka, naturę, kosmos</w:t>
      </w:r>
      <w:r w:rsidR="00520B5D">
        <w:rPr>
          <w:rFonts w:ascii="Times New Roman" w:eastAsia="Times New Roman" w:hAnsi="Times New Roman" w:cs="Times New Roman"/>
          <w:i/>
          <w:sz w:val="28"/>
          <w:szCs w:val="28"/>
          <w:lang w:eastAsia="pl-PL"/>
        </w:rPr>
        <w:t xml:space="preserve"> </w:t>
      </w:r>
      <w:r w:rsidR="005171A2" w:rsidRPr="007355DD">
        <w:rPr>
          <w:rFonts w:ascii="Times New Roman" w:eastAsia="Times New Roman" w:hAnsi="Times New Roman" w:cs="Times New Roman"/>
          <w:i/>
          <w:sz w:val="28"/>
          <w:szCs w:val="28"/>
          <w:lang w:eastAsia="pl-PL"/>
        </w:rPr>
        <w:t xml:space="preserve">czy inne byty. Pojawiły się zupełnie nowe duchowości, często niezwiązane ze starymi tradycjami religijnymi. Dziś socjologowie, zmuszeni zrewidować twierdzenie Webera, piszą wręcz o resakralizacji, o „powtórnym zaczarowaniu świata”. Okazało się, </w:t>
      </w:r>
      <w:r w:rsidR="004D472D" w:rsidRPr="007355DD">
        <w:rPr>
          <w:rFonts w:ascii="Times New Roman" w:eastAsia="Times New Roman" w:hAnsi="Times New Roman" w:cs="Times New Roman"/>
          <w:i/>
          <w:sz w:val="28"/>
          <w:szCs w:val="28"/>
          <w:lang w:eastAsia="pl-PL"/>
        </w:rPr>
        <w:t>że</w:t>
      </w:r>
      <w:r w:rsidR="005171A2" w:rsidRPr="007355DD">
        <w:rPr>
          <w:rFonts w:ascii="Times New Roman" w:eastAsia="Times New Roman" w:hAnsi="Times New Roman" w:cs="Times New Roman"/>
          <w:i/>
          <w:sz w:val="28"/>
          <w:szCs w:val="28"/>
          <w:lang w:eastAsia="pl-PL"/>
        </w:rPr>
        <w:t xml:space="preserve"> człowiek jest jednak „homo religiosus” i nie da się zaprzeczyć tej najistotniejszej części jego natury </w:t>
      </w:r>
      <w:r w:rsidR="005171A2" w:rsidRPr="007355DD">
        <w:rPr>
          <w:rFonts w:ascii="Times New Roman" w:eastAsia="Times New Roman" w:hAnsi="Times New Roman" w:cs="Times New Roman"/>
          <w:sz w:val="28"/>
          <w:szCs w:val="28"/>
          <w:lang w:eastAsia="pl-PL"/>
        </w:rPr>
        <w:t xml:space="preserve">(Aleksander </w:t>
      </w:r>
      <w:r w:rsidR="004D472D" w:rsidRPr="007355DD">
        <w:rPr>
          <w:rFonts w:ascii="Times New Roman" w:eastAsia="Times New Roman" w:hAnsi="Times New Roman" w:cs="Times New Roman"/>
          <w:sz w:val="28"/>
          <w:szCs w:val="28"/>
          <w:lang w:eastAsia="pl-PL"/>
        </w:rPr>
        <w:t>Posacki</w:t>
      </w:r>
      <w:r w:rsidR="005171A2" w:rsidRPr="007355DD">
        <w:rPr>
          <w:rFonts w:ascii="Times New Roman" w:eastAsia="Times New Roman" w:hAnsi="Times New Roman" w:cs="Times New Roman"/>
          <w:sz w:val="28"/>
          <w:szCs w:val="28"/>
          <w:lang w:eastAsia="pl-PL"/>
        </w:rPr>
        <w:t xml:space="preserve">, </w:t>
      </w:r>
      <w:r w:rsidR="005171A2" w:rsidRPr="007355DD">
        <w:rPr>
          <w:rFonts w:ascii="Times New Roman" w:eastAsia="Times New Roman" w:hAnsi="Times New Roman" w:cs="Times New Roman"/>
          <w:i/>
          <w:sz w:val="28"/>
          <w:szCs w:val="28"/>
          <w:lang w:eastAsia="pl-PL"/>
        </w:rPr>
        <w:t>Kuszenie dotyczy każdego</w:t>
      </w:r>
      <w:r w:rsidR="005171A2" w:rsidRPr="007355DD">
        <w:rPr>
          <w:rFonts w:ascii="Times New Roman" w:eastAsia="Times New Roman" w:hAnsi="Times New Roman" w:cs="Times New Roman"/>
          <w:sz w:val="28"/>
          <w:szCs w:val="28"/>
          <w:lang w:eastAsia="pl-PL"/>
        </w:rPr>
        <w:t>, s.</w:t>
      </w:r>
      <w:r w:rsidR="004D472D" w:rsidRPr="007355DD">
        <w:rPr>
          <w:rFonts w:ascii="Times New Roman" w:eastAsia="Times New Roman" w:hAnsi="Times New Roman" w:cs="Times New Roman"/>
          <w:sz w:val="28"/>
          <w:szCs w:val="28"/>
          <w:lang w:eastAsia="pl-PL"/>
        </w:rPr>
        <w:t xml:space="preserve"> 38-39). </w:t>
      </w:r>
      <w:r w:rsidR="00160919" w:rsidRPr="007355DD">
        <w:rPr>
          <w:rFonts w:ascii="Times New Roman" w:eastAsia="Times New Roman" w:hAnsi="Times New Roman" w:cs="Times New Roman"/>
          <w:sz w:val="28"/>
          <w:szCs w:val="28"/>
          <w:lang w:eastAsia="pl-PL"/>
        </w:rPr>
        <w:br/>
        <w:t xml:space="preserve">      Zakończmy to wprowadzenie jeszcze jedną uwagą, otóż osobom mającym pierwszy kontakt z tym aspektem tematyki duchowej może się wydawać, że ukazywanie kolejnych zagrożeń jest przesadą</w:t>
      </w:r>
      <w:r w:rsidR="00C07939" w:rsidRPr="007355DD">
        <w:rPr>
          <w:rFonts w:ascii="Times New Roman" w:eastAsia="Times New Roman" w:hAnsi="Times New Roman" w:cs="Times New Roman"/>
          <w:sz w:val="28"/>
          <w:szCs w:val="28"/>
          <w:lang w:eastAsia="pl-PL"/>
        </w:rPr>
        <w:t xml:space="preserve">, a nawet że ich istnienie to bajki. </w:t>
      </w:r>
      <w:r w:rsidR="00C07939" w:rsidRPr="007355DD">
        <w:rPr>
          <w:rFonts w:ascii="Times New Roman" w:eastAsia="Times New Roman" w:hAnsi="Times New Roman" w:cs="Times New Roman"/>
          <w:sz w:val="28"/>
          <w:szCs w:val="28"/>
          <w:lang w:eastAsia="pl-PL"/>
        </w:rPr>
        <w:lastRenderedPageBreak/>
        <w:t>Odpowiedzią niech będzie scena z filmu dokumentalnego</w:t>
      </w:r>
      <w:r w:rsidR="00AE0AE5">
        <w:rPr>
          <w:rFonts w:ascii="Times New Roman" w:eastAsia="Times New Roman" w:hAnsi="Times New Roman" w:cs="Times New Roman"/>
          <w:sz w:val="28"/>
          <w:szCs w:val="28"/>
          <w:lang w:eastAsia="pl-PL"/>
        </w:rPr>
        <w:t>,</w:t>
      </w:r>
      <w:r w:rsidR="00C07939" w:rsidRPr="007355DD">
        <w:rPr>
          <w:rFonts w:ascii="Times New Roman" w:eastAsia="Times New Roman" w:hAnsi="Times New Roman" w:cs="Times New Roman"/>
          <w:sz w:val="28"/>
          <w:szCs w:val="28"/>
          <w:lang w:eastAsia="pl-PL"/>
        </w:rPr>
        <w:t xml:space="preserve"> produkcji bodaj francuskiej</w:t>
      </w:r>
      <w:r w:rsidR="00AE0AE5">
        <w:rPr>
          <w:rFonts w:ascii="Times New Roman" w:eastAsia="Times New Roman" w:hAnsi="Times New Roman" w:cs="Times New Roman"/>
          <w:sz w:val="28"/>
          <w:szCs w:val="28"/>
          <w:lang w:eastAsia="pl-PL"/>
        </w:rPr>
        <w:t>,</w:t>
      </w:r>
      <w:r w:rsidR="00C07939" w:rsidRPr="007355DD">
        <w:rPr>
          <w:rFonts w:ascii="Times New Roman" w:eastAsia="Times New Roman" w:hAnsi="Times New Roman" w:cs="Times New Roman"/>
          <w:sz w:val="28"/>
          <w:szCs w:val="28"/>
          <w:lang w:eastAsia="pl-PL"/>
        </w:rPr>
        <w:t xml:space="preserve"> nadawanego przed kilku laty na jednym z kanałów przyrodniczo </w:t>
      </w:r>
      <w:r w:rsidR="00705088" w:rsidRPr="007355DD">
        <w:rPr>
          <w:rFonts w:ascii="Times New Roman" w:eastAsia="Times New Roman" w:hAnsi="Times New Roman" w:cs="Times New Roman"/>
          <w:sz w:val="28"/>
          <w:szCs w:val="28"/>
          <w:lang w:eastAsia="pl-PL"/>
        </w:rPr>
        <w:t xml:space="preserve">- </w:t>
      </w:r>
      <w:r w:rsidR="00C07939" w:rsidRPr="007355DD">
        <w:rPr>
          <w:rFonts w:ascii="Times New Roman" w:eastAsia="Times New Roman" w:hAnsi="Times New Roman" w:cs="Times New Roman"/>
          <w:sz w:val="28"/>
          <w:szCs w:val="28"/>
          <w:lang w:eastAsia="pl-PL"/>
        </w:rPr>
        <w:t>podróżniczych. Otóż grupa filmowa wybrała się w rocznic</w:t>
      </w:r>
      <w:r w:rsidR="00705088" w:rsidRPr="007355DD">
        <w:rPr>
          <w:rFonts w:ascii="Times New Roman" w:eastAsia="Times New Roman" w:hAnsi="Times New Roman" w:cs="Times New Roman"/>
          <w:sz w:val="28"/>
          <w:szCs w:val="28"/>
          <w:lang w:eastAsia="pl-PL"/>
        </w:rPr>
        <w:t>ę</w:t>
      </w:r>
      <w:r w:rsidR="00C07939" w:rsidRPr="007355DD">
        <w:rPr>
          <w:rFonts w:ascii="Times New Roman" w:eastAsia="Times New Roman" w:hAnsi="Times New Roman" w:cs="Times New Roman"/>
          <w:sz w:val="28"/>
          <w:szCs w:val="28"/>
          <w:lang w:eastAsia="pl-PL"/>
        </w:rPr>
        <w:t xml:space="preserve"> katastrofy w Czarnobylu właśnie w to tragiczne miejsce. Wyposażeni w specjalne kombinezony pokazywali opuszczone </w:t>
      </w:r>
      <w:r w:rsidR="00705088" w:rsidRPr="007355DD">
        <w:rPr>
          <w:rFonts w:ascii="Times New Roman" w:eastAsia="Times New Roman" w:hAnsi="Times New Roman" w:cs="Times New Roman"/>
          <w:sz w:val="28"/>
          <w:szCs w:val="28"/>
          <w:lang w:eastAsia="pl-PL"/>
        </w:rPr>
        <w:t>osiedla</w:t>
      </w:r>
      <w:r w:rsidR="00C07939" w:rsidRPr="007355DD">
        <w:rPr>
          <w:rFonts w:ascii="Times New Roman" w:eastAsia="Times New Roman" w:hAnsi="Times New Roman" w:cs="Times New Roman"/>
          <w:sz w:val="28"/>
          <w:szCs w:val="28"/>
          <w:lang w:eastAsia="pl-PL"/>
        </w:rPr>
        <w:t>, ruiny domów, prawdziwie katastroficzne krajobrazy. Niespodziewanie z któregoś budynku wyszło dw</w:t>
      </w:r>
      <w:r w:rsidR="00705088" w:rsidRPr="007355DD">
        <w:rPr>
          <w:rFonts w:ascii="Times New Roman" w:eastAsia="Times New Roman" w:hAnsi="Times New Roman" w:cs="Times New Roman"/>
          <w:sz w:val="28"/>
          <w:szCs w:val="28"/>
          <w:lang w:eastAsia="pl-PL"/>
        </w:rPr>
        <w:t>oje</w:t>
      </w:r>
      <w:r w:rsidR="00C07939" w:rsidRPr="007355DD">
        <w:rPr>
          <w:rFonts w:ascii="Times New Roman" w:eastAsia="Times New Roman" w:hAnsi="Times New Roman" w:cs="Times New Roman"/>
          <w:sz w:val="28"/>
          <w:szCs w:val="28"/>
          <w:lang w:eastAsia="pl-PL"/>
        </w:rPr>
        <w:t xml:space="preserve"> </w:t>
      </w:r>
      <w:r w:rsidR="00705088" w:rsidRPr="007355DD">
        <w:rPr>
          <w:rFonts w:ascii="Times New Roman" w:eastAsia="Times New Roman" w:hAnsi="Times New Roman" w:cs="Times New Roman"/>
          <w:sz w:val="28"/>
          <w:szCs w:val="28"/>
          <w:lang w:eastAsia="pl-PL"/>
        </w:rPr>
        <w:t>staruszków</w:t>
      </w:r>
      <w:r w:rsidR="008C5035" w:rsidRPr="007355DD">
        <w:rPr>
          <w:rFonts w:ascii="Times New Roman" w:eastAsia="Times New Roman" w:hAnsi="Times New Roman" w:cs="Times New Roman"/>
          <w:sz w:val="28"/>
          <w:szCs w:val="28"/>
          <w:lang w:eastAsia="pl-PL"/>
        </w:rPr>
        <w:t>. Wywiązała się rozmowa, w której padło pytanie</w:t>
      </w:r>
      <w:r w:rsidR="00D16B47">
        <w:rPr>
          <w:rFonts w:ascii="Times New Roman" w:eastAsia="Times New Roman" w:hAnsi="Times New Roman" w:cs="Times New Roman"/>
          <w:sz w:val="28"/>
          <w:szCs w:val="28"/>
          <w:lang w:eastAsia="pl-PL"/>
        </w:rPr>
        <w:t>,</w:t>
      </w:r>
      <w:r w:rsidR="008C5035" w:rsidRPr="007355DD">
        <w:rPr>
          <w:rFonts w:ascii="Times New Roman" w:eastAsia="Times New Roman" w:hAnsi="Times New Roman" w:cs="Times New Roman"/>
          <w:sz w:val="28"/>
          <w:szCs w:val="28"/>
          <w:lang w:eastAsia="pl-PL"/>
        </w:rPr>
        <w:t xml:space="preserve"> czy nie boją się mieszkać w tak skażonym i napromieniowanym miejscu. Jeden z dziadków zrobił zdziwioną minę i odparł: </w:t>
      </w:r>
      <w:r w:rsidR="000D21D3">
        <w:rPr>
          <w:rFonts w:ascii="Times New Roman" w:eastAsia="Times New Roman" w:hAnsi="Times New Roman" w:cs="Times New Roman"/>
          <w:i/>
          <w:sz w:val="28"/>
          <w:szCs w:val="28"/>
          <w:lang w:eastAsia="pl-PL"/>
        </w:rPr>
        <w:t>Z</w:t>
      </w:r>
      <w:r w:rsidR="00705088" w:rsidRPr="007355DD">
        <w:rPr>
          <w:rFonts w:ascii="Times New Roman" w:eastAsia="Times New Roman" w:hAnsi="Times New Roman" w:cs="Times New Roman"/>
          <w:i/>
          <w:sz w:val="28"/>
          <w:szCs w:val="28"/>
          <w:lang w:eastAsia="pl-PL"/>
        </w:rPr>
        <w:t>atrute?</w:t>
      </w:r>
      <w:r w:rsidR="008C5035" w:rsidRPr="007355DD">
        <w:rPr>
          <w:rFonts w:ascii="Times New Roman" w:eastAsia="Times New Roman" w:hAnsi="Times New Roman" w:cs="Times New Roman"/>
          <w:i/>
          <w:sz w:val="28"/>
          <w:szCs w:val="28"/>
          <w:lang w:eastAsia="pl-PL"/>
        </w:rPr>
        <w:t xml:space="preserve"> </w:t>
      </w:r>
      <w:r w:rsidR="000D21D3">
        <w:rPr>
          <w:rFonts w:ascii="Times New Roman" w:eastAsia="Times New Roman" w:hAnsi="Times New Roman" w:cs="Times New Roman"/>
          <w:i/>
          <w:sz w:val="28"/>
          <w:szCs w:val="28"/>
          <w:lang w:eastAsia="pl-PL"/>
        </w:rPr>
        <w:t>P</w:t>
      </w:r>
      <w:r w:rsidR="008C5035" w:rsidRPr="007355DD">
        <w:rPr>
          <w:rFonts w:ascii="Times New Roman" w:eastAsia="Times New Roman" w:hAnsi="Times New Roman" w:cs="Times New Roman"/>
          <w:i/>
          <w:sz w:val="28"/>
          <w:szCs w:val="28"/>
          <w:lang w:eastAsia="pl-PL"/>
        </w:rPr>
        <w:t>rzecież nic nie śmierdzi</w:t>
      </w:r>
      <w:r w:rsidR="008C5035" w:rsidRPr="007355DD">
        <w:rPr>
          <w:rFonts w:ascii="Times New Roman" w:eastAsia="Times New Roman" w:hAnsi="Times New Roman" w:cs="Times New Roman"/>
          <w:sz w:val="28"/>
          <w:szCs w:val="28"/>
          <w:lang w:eastAsia="pl-PL"/>
        </w:rPr>
        <w:t xml:space="preserve">… Nie wiedział, że promieniowanie z reaktora nie ma zapachu. Tak samo zagrożenie duchowe nie musi być wyczuwalne zmysłami, zło nie zawsze czuć siarką. </w:t>
      </w:r>
    </w:p>
    <w:p w:rsidR="008C5035" w:rsidRPr="007355DD" w:rsidRDefault="008C5035" w:rsidP="0059077B">
      <w:pPr>
        <w:spacing w:line="276" w:lineRule="auto"/>
        <w:rPr>
          <w:rFonts w:ascii="Times New Roman" w:hAnsi="Times New Roman" w:cs="Times New Roman"/>
          <w:b/>
          <w:sz w:val="28"/>
          <w:szCs w:val="28"/>
        </w:rPr>
      </w:pPr>
      <w:r w:rsidRPr="007355DD">
        <w:rPr>
          <w:rFonts w:ascii="Times New Roman" w:hAnsi="Times New Roman" w:cs="Times New Roman"/>
          <w:sz w:val="28"/>
          <w:szCs w:val="28"/>
        </w:rPr>
        <w:t xml:space="preserve">     </w:t>
      </w:r>
      <w:r w:rsidRPr="007355DD">
        <w:rPr>
          <w:rFonts w:ascii="Times New Roman" w:hAnsi="Times New Roman" w:cs="Times New Roman"/>
          <w:sz w:val="28"/>
          <w:szCs w:val="28"/>
        </w:rPr>
        <w:br/>
      </w:r>
      <w:r w:rsidRPr="007355DD">
        <w:rPr>
          <w:rFonts w:ascii="Times New Roman" w:hAnsi="Times New Roman" w:cs="Times New Roman"/>
          <w:b/>
          <w:sz w:val="28"/>
          <w:szCs w:val="28"/>
        </w:rPr>
        <w:t>Zanim zaczniemy, czyli właściwe proporcje</w:t>
      </w:r>
      <w:r w:rsidR="0093589B" w:rsidRPr="007355DD">
        <w:rPr>
          <w:rFonts w:ascii="Times New Roman" w:hAnsi="Times New Roman" w:cs="Times New Roman"/>
          <w:b/>
          <w:sz w:val="28"/>
          <w:szCs w:val="28"/>
        </w:rPr>
        <w:br/>
      </w:r>
    </w:p>
    <w:p w:rsidR="003E08D1" w:rsidRPr="007355DD" w:rsidRDefault="008C5035" w:rsidP="0059077B">
      <w:pPr>
        <w:spacing w:line="276" w:lineRule="auto"/>
        <w:rPr>
          <w:rFonts w:ascii="Times New Roman" w:eastAsia="Times New Roman" w:hAnsi="Times New Roman" w:cs="Times New Roman"/>
          <w:sz w:val="28"/>
          <w:szCs w:val="28"/>
          <w:lang w:eastAsia="pl-PL"/>
        </w:rPr>
      </w:pPr>
      <w:r w:rsidRPr="007355DD">
        <w:rPr>
          <w:rFonts w:ascii="Times New Roman" w:hAnsi="Times New Roman" w:cs="Times New Roman"/>
          <w:sz w:val="28"/>
          <w:szCs w:val="28"/>
        </w:rPr>
        <w:t xml:space="preserve">     Omawiając ten temat, jak i przy innych sprawach, można potraktować go z </w:t>
      </w:r>
      <w:r w:rsidRPr="007355DD">
        <w:rPr>
          <w:rFonts w:ascii="Times New Roman" w:hAnsi="Times New Roman" w:cs="Times New Roman"/>
          <w:i/>
          <w:sz w:val="28"/>
          <w:szCs w:val="28"/>
        </w:rPr>
        <w:t>nadmiarem</w:t>
      </w:r>
      <w:r w:rsidRPr="007355DD">
        <w:rPr>
          <w:rFonts w:ascii="Times New Roman" w:hAnsi="Times New Roman" w:cs="Times New Roman"/>
          <w:sz w:val="28"/>
          <w:szCs w:val="28"/>
        </w:rPr>
        <w:t xml:space="preserve"> lub </w:t>
      </w:r>
      <w:r w:rsidRPr="007355DD">
        <w:rPr>
          <w:rFonts w:ascii="Times New Roman" w:hAnsi="Times New Roman" w:cs="Times New Roman"/>
          <w:i/>
          <w:sz w:val="28"/>
          <w:szCs w:val="28"/>
        </w:rPr>
        <w:t>niedoborem</w:t>
      </w:r>
      <w:r w:rsidRPr="007355DD">
        <w:rPr>
          <w:rFonts w:ascii="Times New Roman" w:hAnsi="Times New Roman" w:cs="Times New Roman"/>
          <w:sz w:val="28"/>
          <w:szCs w:val="28"/>
        </w:rPr>
        <w:t>. Dzisiaj w księgarniach nie brakuje książek z dziedziny demonologii, spirytyzmu i</w:t>
      </w:r>
      <w:r w:rsidR="00705088" w:rsidRPr="007355DD">
        <w:rPr>
          <w:rFonts w:ascii="Times New Roman" w:hAnsi="Times New Roman" w:cs="Times New Roman"/>
          <w:sz w:val="28"/>
          <w:szCs w:val="28"/>
        </w:rPr>
        <w:t>tp</w:t>
      </w:r>
      <w:r w:rsidRPr="007355DD">
        <w:rPr>
          <w:rFonts w:ascii="Times New Roman" w:hAnsi="Times New Roman" w:cs="Times New Roman"/>
          <w:sz w:val="28"/>
          <w:szCs w:val="28"/>
        </w:rPr>
        <w:t xml:space="preserve">. Jednak nie po wszystkie warto sięgnąć. </w:t>
      </w:r>
      <w:r w:rsidR="00DC0FC5" w:rsidRPr="007355DD">
        <w:rPr>
          <w:rFonts w:ascii="Times New Roman" w:hAnsi="Times New Roman" w:cs="Times New Roman"/>
          <w:sz w:val="28"/>
          <w:szCs w:val="28"/>
        </w:rPr>
        <w:t>Często nawet chrześcijańscy autorzy zapominają</w:t>
      </w:r>
      <w:r w:rsidR="00525842">
        <w:rPr>
          <w:rFonts w:ascii="Times New Roman" w:hAnsi="Times New Roman" w:cs="Times New Roman"/>
          <w:sz w:val="28"/>
          <w:szCs w:val="28"/>
        </w:rPr>
        <w:t>,</w:t>
      </w:r>
      <w:r w:rsidR="00DC0FC5" w:rsidRPr="007355DD">
        <w:rPr>
          <w:rFonts w:ascii="Times New Roman" w:hAnsi="Times New Roman" w:cs="Times New Roman"/>
          <w:sz w:val="28"/>
          <w:szCs w:val="28"/>
        </w:rPr>
        <w:t xml:space="preserve"> kto jest zwycięzcą w tej duchowej </w:t>
      </w:r>
      <w:proofErr w:type="gramStart"/>
      <w:r w:rsidR="00DC0FC5" w:rsidRPr="007355DD">
        <w:rPr>
          <w:rFonts w:ascii="Times New Roman" w:hAnsi="Times New Roman" w:cs="Times New Roman"/>
          <w:sz w:val="28"/>
          <w:szCs w:val="28"/>
        </w:rPr>
        <w:t>batalii</w:t>
      </w:r>
      <w:r w:rsidR="00C70A9F">
        <w:rPr>
          <w:rFonts w:ascii="Times New Roman" w:hAnsi="Times New Roman" w:cs="Times New Roman"/>
          <w:sz w:val="28"/>
          <w:szCs w:val="28"/>
        </w:rPr>
        <w:t>,</w:t>
      </w:r>
      <w:proofErr w:type="gramEnd"/>
      <w:r w:rsidR="00DC0FC5" w:rsidRPr="007355DD">
        <w:rPr>
          <w:rFonts w:ascii="Times New Roman" w:hAnsi="Times New Roman" w:cs="Times New Roman"/>
          <w:sz w:val="28"/>
          <w:szCs w:val="28"/>
        </w:rPr>
        <w:t xml:space="preserve"> i zamiast głosić chwałę Chrystusa</w:t>
      </w:r>
      <w:r w:rsidR="00705088" w:rsidRPr="007355DD">
        <w:rPr>
          <w:rFonts w:ascii="Times New Roman" w:hAnsi="Times New Roman" w:cs="Times New Roman"/>
          <w:sz w:val="28"/>
          <w:szCs w:val="28"/>
        </w:rPr>
        <w:t xml:space="preserve"> </w:t>
      </w:r>
      <w:r w:rsidR="005408BF">
        <w:rPr>
          <w:rFonts w:ascii="Times New Roman" w:hAnsi="Times New Roman" w:cs="Times New Roman"/>
          <w:sz w:val="28"/>
          <w:szCs w:val="28"/>
        </w:rPr>
        <w:t>Z</w:t>
      </w:r>
      <w:r w:rsidR="00705088" w:rsidRPr="007355DD">
        <w:rPr>
          <w:rFonts w:ascii="Times New Roman" w:hAnsi="Times New Roman" w:cs="Times New Roman"/>
          <w:sz w:val="28"/>
          <w:szCs w:val="28"/>
        </w:rPr>
        <w:t>wycięzcy</w:t>
      </w:r>
      <w:r w:rsidR="00DC0FC5" w:rsidRPr="007355DD">
        <w:rPr>
          <w:rFonts w:ascii="Times New Roman" w:hAnsi="Times New Roman" w:cs="Times New Roman"/>
          <w:sz w:val="28"/>
          <w:szCs w:val="28"/>
        </w:rPr>
        <w:t>, opowiadają o sile diabła. Wyrazem braku właściwych proporcji jest też druga skrajność, czyli negowanie istnienia złych duchów. Zacytujmy tu</w:t>
      </w:r>
      <w:r w:rsidR="004A0349" w:rsidRPr="007355DD">
        <w:rPr>
          <w:rFonts w:ascii="Times New Roman" w:hAnsi="Times New Roman" w:cs="Times New Roman"/>
          <w:sz w:val="28"/>
          <w:szCs w:val="28"/>
        </w:rPr>
        <w:t xml:space="preserve"> słowa papieża Franciszka </w:t>
      </w:r>
      <w:r w:rsidR="004A0349" w:rsidRPr="007355DD">
        <w:rPr>
          <w:rFonts w:ascii="Times New Roman" w:eastAsia="Times New Roman" w:hAnsi="Times New Roman" w:cs="Times New Roman"/>
          <w:sz w:val="28"/>
          <w:szCs w:val="28"/>
          <w:lang w:eastAsia="pl-PL"/>
        </w:rPr>
        <w:t>z 18 lutego 2020 r.</w:t>
      </w:r>
      <w:r w:rsidR="00F80814">
        <w:rPr>
          <w:rFonts w:ascii="Times New Roman" w:eastAsia="Times New Roman" w:hAnsi="Times New Roman" w:cs="Times New Roman"/>
          <w:sz w:val="28"/>
          <w:szCs w:val="28"/>
          <w:lang w:eastAsia="pl-PL"/>
        </w:rPr>
        <w:t>,</w:t>
      </w:r>
      <w:r w:rsidR="004A0349" w:rsidRPr="007355DD">
        <w:rPr>
          <w:rFonts w:ascii="Times New Roman" w:eastAsia="Times New Roman" w:hAnsi="Times New Roman" w:cs="Times New Roman"/>
          <w:sz w:val="28"/>
          <w:szCs w:val="28"/>
          <w:lang w:eastAsia="pl-PL"/>
        </w:rPr>
        <w:t xml:space="preserve"> wypowiedziane w trakcie rozważań we włoskiej telewizji katolickiej TV2000</w:t>
      </w:r>
      <w:r w:rsidR="00692D10">
        <w:rPr>
          <w:rFonts w:ascii="Times New Roman" w:eastAsia="Times New Roman" w:hAnsi="Times New Roman" w:cs="Times New Roman"/>
          <w:sz w:val="28"/>
          <w:szCs w:val="28"/>
          <w:lang w:eastAsia="pl-PL"/>
        </w:rPr>
        <w:t>:</w:t>
      </w:r>
      <w:r w:rsidR="004A0349" w:rsidRPr="007355DD">
        <w:rPr>
          <w:rFonts w:ascii="Times New Roman" w:eastAsia="Times New Roman" w:hAnsi="Times New Roman" w:cs="Times New Roman"/>
          <w:sz w:val="28"/>
          <w:szCs w:val="28"/>
          <w:lang w:eastAsia="pl-PL"/>
        </w:rPr>
        <w:t xml:space="preserve"> </w:t>
      </w:r>
      <w:r w:rsidR="00DC0FC5" w:rsidRPr="007355DD">
        <w:rPr>
          <w:rFonts w:ascii="Times New Roman" w:eastAsia="Times New Roman" w:hAnsi="Times New Roman" w:cs="Times New Roman"/>
          <w:i/>
          <w:sz w:val="28"/>
          <w:szCs w:val="28"/>
          <w:lang w:eastAsia="pl-PL"/>
        </w:rPr>
        <w:t>Obecność szatana w naszym życiu jest realna. Niektórzy twierdzą, że szatan nie istnieje l</w:t>
      </w:r>
      <w:r w:rsidR="00705088" w:rsidRPr="007355DD">
        <w:rPr>
          <w:rFonts w:ascii="Times New Roman" w:eastAsia="Times New Roman" w:hAnsi="Times New Roman" w:cs="Times New Roman"/>
          <w:i/>
          <w:sz w:val="28"/>
          <w:szCs w:val="28"/>
          <w:lang w:eastAsia="pl-PL"/>
        </w:rPr>
        <w:t>ub</w:t>
      </w:r>
      <w:r w:rsidR="00DC0FC5" w:rsidRPr="007355DD">
        <w:rPr>
          <w:rFonts w:ascii="Times New Roman" w:eastAsia="Times New Roman" w:hAnsi="Times New Roman" w:cs="Times New Roman"/>
          <w:i/>
          <w:sz w:val="28"/>
          <w:szCs w:val="28"/>
          <w:lang w:eastAsia="pl-PL"/>
        </w:rPr>
        <w:t xml:space="preserve"> że to my sami mamy w sobie na skutek różnych schorzeń tę tendencję do zła. To prawda, że jesteśmy zranieni, ale prawdą jest również to, że szatan istnieje i nas zwodzi (…). Wierzę, że szatan istnieje, wiem</w:t>
      </w:r>
      <w:r w:rsidR="00ED6ADA">
        <w:rPr>
          <w:rFonts w:ascii="Times New Roman" w:eastAsia="Times New Roman" w:hAnsi="Times New Roman" w:cs="Times New Roman"/>
          <w:i/>
          <w:sz w:val="28"/>
          <w:szCs w:val="28"/>
          <w:lang w:eastAsia="pl-PL"/>
        </w:rPr>
        <w:t>,</w:t>
      </w:r>
      <w:r w:rsidR="00DC0FC5" w:rsidRPr="007355DD">
        <w:rPr>
          <w:rFonts w:ascii="Times New Roman" w:eastAsia="Times New Roman" w:hAnsi="Times New Roman" w:cs="Times New Roman"/>
          <w:i/>
          <w:sz w:val="28"/>
          <w:szCs w:val="28"/>
          <w:lang w:eastAsia="pl-PL"/>
        </w:rPr>
        <w:t xml:space="preserve"> że istnieje</w:t>
      </w:r>
      <w:r w:rsidR="00ED6ADA">
        <w:rPr>
          <w:rFonts w:ascii="Times New Roman" w:eastAsia="Times New Roman" w:hAnsi="Times New Roman" w:cs="Times New Roman"/>
          <w:i/>
          <w:sz w:val="28"/>
          <w:szCs w:val="28"/>
          <w:lang w:eastAsia="pl-PL"/>
        </w:rPr>
        <w:t>,</w:t>
      </w:r>
      <w:r w:rsidR="00DC0FC5" w:rsidRPr="007355DD">
        <w:rPr>
          <w:rFonts w:ascii="Times New Roman" w:eastAsia="Times New Roman" w:hAnsi="Times New Roman" w:cs="Times New Roman"/>
          <w:i/>
          <w:sz w:val="28"/>
          <w:szCs w:val="28"/>
          <w:lang w:eastAsia="pl-PL"/>
        </w:rPr>
        <w:t xml:space="preserve"> i muszę się przed nim bronić, przed jego</w:t>
      </w:r>
      <w:r w:rsidR="004A0349" w:rsidRPr="007355DD">
        <w:rPr>
          <w:rFonts w:ascii="Times New Roman" w:eastAsia="Times New Roman" w:hAnsi="Times New Roman" w:cs="Times New Roman"/>
          <w:i/>
          <w:sz w:val="28"/>
          <w:szCs w:val="28"/>
          <w:lang w:eastAsia="pl-PL"/>
        </w:rPr>
        <w:t xml:space="preserve"> zwodzeniem. </w:t>
      </w:r>
      <w:r w:rsidR="00DC0FC5" w:rsidRPr="007355DD">
        <w:rPr>
          <w:rFonts w:ascii="Times New Roman" w:eastAsia="Times New Roman" w:hAnsi="Times New Roman" w:cs="Times New Roman"/>
          <w:i/>
          <w:sz w:val="28"/>
          <w:szCs w:val="28"/>
          <w:lang w:eastAsia="pl-PL"/>
        </w:rPr>
        <w:t xml:space="preserve"> </w:t>
      </w:r>
      <w:r w:rsidR="004A0349" w:rsidRPr="007355DD">
        <w:rPr>
          <w:rFonts w:ascii="Times New Roman" w:eastAsia="Times New Roman" w:hAnsi="Times New Roman" w:cs="Times New Roman"/>
          <w:i/>
          <w:sz w:val="28"/>
          <w:szCs w:val="28"/>
          <w:lang w:eastAsia="pl-PL"/>
        </w:rPr>
        <w:br/>
        <w:t xml:space="preserve"> </w:t>
      </w:r>
      <w:r w:rsidR="0093589B" w:rsidRPr="007355DD">
        <w:rPr>
          <w:rFonts w:ascii="Times New Roman" w:eastAsia="Times New Roman" w:hAnsi="Times New Roman" w:cs="Times New Roman"/>
          <w:i/>
          <w:sz w:val="28"/>
          <w:szCs w:val="28"/>
          <w:lang w:eastAsia="pl-PL"/>
        </w:rPr>
        <w:br/>
      </w:r>
      <w:r w:rsidR="004A0349" w:rsidRPr="007355DD">
        <w:rPr>
          <w:rFonts w:ascii="Times New Roman" w:eastAsia="Times New Roman" w:hAnsi="Times New Roman" w:cs="Times New Roman"/>
          <w:b/>
          <w:sz w:val="28"/>
          <w:szCs w:val="28"/>
          <w:lang w:eastAsia="pl-PL"/>
        </w:rPr>
        <w:t>Przyczyny, czyli dlaczego demon</w:t>
      </w:r>
      <w:r w:rsidR="0093589B" w:rsidRPr="007355DD">
        <w:rPr>
          <w:rFonts w:ascii="Times New Roman" w:eastAsia="Times New Roman" w:hAnsi="Times New Roman" w:cs="Times New Roman"/>
          <w:b/>
          <w:sz w:val="28"/>
          <w:szCs w:val="28"/>
          <w:lang w:eastAsia="pl-PL"/>
        </w:rPr>
        <w:t>y nas atakują</w:t>
      </w:r>
      <w:r w:rsidR="008F5498">
        <w:rPr>
          <w:rFonts w:ascii="Times New Roman" w:eastAsia="Times New Roman" w:hAnsi="Times New Roman" w:cs="Times New Roman"/>
          <w:b/>
          <w:sz w:val="28"/>
          <w:szCs w:val="28"/>
          <w:lang w:eastAsia="pl-PL"/>
        </w:rPr>
        <w:t xml:space="preserve"> </w:t>
      </w:r>
      <w:r w:rsidR="0093589B" w:rsidRPr="007355DD">
        <w:rPr>
          <w:rFonts w:ascii="Times New Roman" w:eastAsia="Times New Roman" w:hAnsi="Times New Roman" w:cs="Times New Roman"/>
          <w:sz w:val="28"/>
          <w:szCs w:val="28"/>
          <w:lang w:eastAsia="pl-PL"/>
        </w:rPr>
        <w:br/>
      </w:r>
      <w:r w:rsidR="0093589B" w:rsidRPr="007355DD">
        <w:rPr>
          <w:rFonts w:ascii="Times New Roman" w:eastAsia="Times New Roman" w:hAnsi="Times New Roman" w:cs="Times New Roman"/>
          <w:sz w:val="28"/>
          <w:szCs w:val="28"/>
          <w:lang w:eastAsia="pl-PL"/>
        </w:rPr>
        <w:br/>
        <w:t xml:space="preserve">      </w:t>
      </w:r>
      <w:r w:rsidR="00D30621" w:rsidRPr="007355DD">
        <w:rPr>
          <w:rFonts w:ascii="Times New Roman" w:eastAsia="Times New Roman" w:hAnsi="Times New Roman" w:cs="Times New Roman"/>
          <w:sz w:val="28"/>
          <w:szCs w:val="28"/>
          <w:lang w:eastAsia="pl-PL"/>
        </w:rPr>
        <w:t xml:space="preserve"> </w:t>
      </w:r>
      <w:r w:rsidR="0093589B" w:rsidRPr="007355DD">
        <w:rPr>
          <w:rFonts w:ascii="Times New Roman" w:eastAsia="Times New Roman" w:hAnsi="Times New Roman" w:cs="Times New Roman"/>
          <w:sz w:val="28"/>
          <w:szCs w:val="28"/>
          <w:lang w:eastAsia="pl-PL"/>
        </w:rPr>
        <w:t xml:space="preserve">W literaturze fachowej napotkać można kilka odpowiedzi na to pytanie, uzupełniają się one </w:t>
      </w:r>
      <w:r w:rsidR="003F140C" w:rsidRPr="007355DD">
        <w:rPr>
          <w:rFonts w:ascii="Times New Roman" w:eastAsia="Times New Roman" w:hAnsi="Times New Roman" w:cs="Times New Roman"/>
          <w:sz w:val="28"/>
          <w:szCs w:val="28"/>
          <w:lang w:eastAsia="pl-PL"/>
        </w:rPr>
        <w:t>wzajemnie</w:t>
      </w:r>
      <w:r w:rsidR="0093589B" w:rsidRPr="007355DD">
        <w:rPr>
          <w:rFonts w:ascii="Times New Roman" w:eastAsia="Times New Roman" w:hAnsi="Times New Roman" w:cs="Times New Roman"/>
          <w:sz w:val="28"/>
          <w:szCs w:val="28"/>
          <w:lang w:eastAsia="pl-PL"/>
        </w:rPr>
        <w:t xml:space="preserve"> lub pokrywają. Cytowany już ks. G. Amorth wylicza je w następujący sposób (</w:t>
      </w:r>
      <w:r w:rsidR="0093589B" w:rsidRPr="007355DD">
        <w:rPr>
          <w:rFonts w:ascii="Times New Roman" w:eastAsia="Times New Roman" w:hAnsi="Times New Roman" w:cs="Times New Roman"/>
          <w:i/>
          <w:sz w:val="28"/>
          <w:szCs w:val="28"/>
          <w:lang w:eastAsia="pl-PL"/>
        </w:rPr>
        <w:t>Wyznania egzorcysty</w:t>
      </w:r>
      <w:r w:rsidR="0093589B" w:rsidRPr="007355DD">
        <w:rPr>
          <w:rFonts w:ascii="Times New Roman" w:eastAsia="Times New Roman" w:hAnsi="Times New Roman" w:cs="Times New Roman"/>
          <w:sz w:val="28"/>
          <w:szCs w:val="28"/>
          <w:lang w:eastAsia="pl-PL"/>
        </w:rPr>
        <w:t>, s. 56):</w:t>
      </w:r>
      <w:r w:rsidR="0093589B" w:rsidRPr="007355DD">
        <w:rPr>
          <w:rFonts w:ascii="Times New Roman" w:eastAsia="Times New Roman" w:hAnsi="Times New Roman" w:cs="Times New Roman"/>
          <w:sz w:val="28"/>
          <w:szCs w:val="28"/>
          <w:lang w:eastAsia="pl-PL"/>
        </w:rPr>
        <w:br/>
        <w:t>- z dopustu Bożego;</w:t>
      </w:r>
      <w:r w:rsidR="0093589B" w:rsidRPr="007355DD">
        <w:rPr>
          <w:rFonts w:ascii="Times New Roman" w:eastAsia="Times New Roman" w:hAnsi="Times New Roman" w:cs="Times New Roman"/>
          <w:sz w:val="28"/>
          <w:szCs w:val="28"/>
          <w:lang w:eastAsia="pl-PL"/>
        </w:rPr>
        <w:br/>
        <w:t>- ponieważ jest się ofiarą zaczarowania;</w:t>
      </w:r>
      <w:r w:rsidR="0093589B" w:rsidRPr="007355DD">
        <w:rPr>
          <w:rFonts w:ascii="Times New Roman" w:eastAsia="Times New Roman" w:hAnsi="Times New Roman" w:cs="Times New Roman"/>
          <w:sz w:val="28"/>
          <w:szCs w:val="28"/>
          <w:lang w:eastAsia="pl-PL"/>
        </w:rPr>
        <w:br/>
        <w:t>- z powodu popełnienia ciężkiego grzechu i trwania w nim;</w:t>
      </w:r>
      <w:r w:rsidR="0093589B" w:rsidRPr="007355DD">
        <w:rPr>
          <w:rFonts w:ascii="Times New Roman" w:eastAsia="Times New Roman" w:hAnsi="Times New Roman" w:cs="Times New Roman"/>
          <w:sz w:val="28"/>
          <w:szCs w:val="28"/>
          <w:lang w:eastAsia="pl-PL"/>
        </w:rPr>
        <w:br/>
        <w:t xml:space="preserve">- na skutek nawiedzenia miejsc lub osób, na które wywiera wpływ zły duch.  </w:t>
      </w:r>
      <w:r w:rsidR="00804E3C" w:rsidRPr="007355DD">
        <w:rPr>
          <w:rFonts w:ascii="Times New Roman" w:eastAsia="Times New Roman" w:hAnsi="Times New Roman" w:cs="Times New Roman"/>
          <w:sz w:val="28"/>
          <w:szCs w:val="28"/>
          <w:lang w:eastAsia="pl-PL"/>
        </w:rPr>
        <w:br/>
      </w:r>
      <w:r w:rsidR="00D30621" w:rsidRPr="007355DD">
        <w:rPr>
          <w:rFonts w:ascii="Times New Roman" w:eastAsia="Times New Roman" w:hAnsi="Times New Roman" w:cs="Times New Roman"/>
          <w:sz w:val="28"/>
          <w:szCs w:val="28"/>
          <w:lang w:eastAsia="pl-PL"/>
        </w:rPr>
        <w:lastRenderedPageBreak/>
        <w:t xml:space="preserve">       </w:t>
      </w:r>
      <w:r w:rsidR="00804E3C" w:rsidRPr="007355DD">
        <w:rPr>
          <w:rFonts w:ascii="Times New Roman" w:eastAsia="Times New Roman" w:hAnsi="Times New Roman" w:cs="Times New Roman"/>
          <w:sz w:val="28"/>
          <w:szCs w:val="28"/>
          <w:lang w:eastAsia="pl-PL"/>
        </w:rPr>
        <w:t xml:space="preserve">Natomiast </w:t>
      </w:r>
      <w:r w:rsidR="00D30621" w:rsidRPr="007355DD">
        <w:rPr>
          <w:rFonts w:ascii="Times New Roman" w:eastAsia="Times New Roman" w:hAnsi="Times New Roman" w:cs="Times New Roman"/>
          <w:sz w:val="28"/>
          <w:szCs w:val="28"/>
          <w:lang w:eastAsia="pl-PL"/>
        </w:rPr>
        <w:t>francuski</w:t>
      </w:r>
      <w:r w:rsidR="00804E3C" w:rsidRPr="007355DD">
        <w:rPr>
          <w:rFonts w:ascii="Times New Roman" w:eastAsia="Times New Roman" w:hAnsi="Times New Roman" w:cs="Times New Roman"/>
          <w:sz w:val="28"/>
          <w:szCs w:val="28"/>
          <w:lang w:eastAsia="pl-PL"/>
        </w:rPr>
        <w:t xml:space="preserve"> oblat benedyktyn</w:t>
      </w:r>
      <w:r w:rsidR="00E077AC">
        <w:rPr>
          <w:rFonts w:ascii="Times New Roman" w:eastAsia="Times New Roman" w:hAnsi="Times New Roman" w:cs="Times New Roman"/>
          <w:sz w:val="28"/>
          <w:szCs w:val="28"/>
          <w:lang w:eastAsia="pl-PL"/>
        </w:rPr>
        <w:t>,</w:t>
      </w:r>
      <w:r w:rsidR="00804E3C" w:rsidRPr="007355DD">
        <w:rPr>
          <w:rFonts w:ascii="Times New Roman" w:eastAsia="Times New Roman" w:hAnsi="Times New Roman" w:cs="Times New Roman"/>
          <w:sz w:val="28"/>
          <w:szCs w:val="28"/>
          <w:lang w:eastAsia="pl-PL"/>
        </w:rPr>
        <w:t xml:space="preserve"> o. </w:t>
      </w:r>
      <w:proofErr w:type="spellStart"/>
      <w:r w:rsidR="00804E3C" w:rsidRPr="007355DD">
        <w:rPr>
          <w:rFonts w:ascii="Times New Roman" w:eastAsia="Times New Roman" w:hAnsi="Times New Roman" w:cs="Times New Roman"/>
          <w:sz w:val="28"/>
          <w:szCs w:val="28"/>
          <w:lang w:eastAsia="pl-PL"/>
        </w:rPr>
        <w:t>Marc-Antoine</w:t>
      </w:r>
      <w:proofErr w:type="spellEnd"/>
      <w:r w:rsidR="00804E3C" w:rsidRPr="007355DD">
        <w:rPr>
          <w:rFonts w:ascii="Times New Roman" w:eastAsia="Times New Roman" w:hAnsi="Times New Roman" w:cs="Times New Roman"/>
          <w:sz w:val="28"/>
          <w:szCs w:val="28"/>
          <w:lang w:eastAsia="pl-PL"/>
        </w:rPr>
        <w:t xml:space="preserve"> </w:t>
      </w:r>
      <w:proofErr w:type="spellStart"/>
      <w:r w:rsidR="00804E3C" w:rsidRPr="007355DD">
        <w:rPr>
          <w:rFonts w:ascii="Times New Roman" w:eastAsia="Times New Roman" w:hAnsi="Times New Roman" w:cs="Times New Roman"/>
          <w:sz w:val="28"/>
          <w:szCs w:val="28"/>
          <w:lang w:eastAsia="pl-PL"/>
        </w:rPr>
        <w:t>Fontelle</w:t>
      </w:r>
      <w:proofErr w:type="spellEnd"/>
      <w:r w:rsidR="00E077AC">
        <w:rPr>
          <w:rFonts w:ascii="Times New Roman" w:eastAsia="Times New Roman" w:hAnsi="Times New Roman" w:cs="Times New Roman"/>
          <w:sz w:val="28"/>
          <w:szCs w:val="28"/>
          <w:lang w:eastAsia="pl-PL"/>
        </w:rPr>
        <w:t>,</w:t>
      </w:r>
      <w:r w:rsidR="00804E3C" w:rsidRPr="007355DD">
        <w:rPr>
          <w:rFonts w:ascii="Times New Roman" w:eastAsia="Times New Roman" w:hAnsi="Times New Roman" w:cs="Times New Roman"/>
          <w:sz w:val="28"/>
          <w:szCs w:val="28"/>
          <w:lang w:eastAsia="pl-PL"/>
        </w:rPr>
        <w:t xml:space="preserve"> jest zdania, że Biblia pozwala odróżnić dwie kategorie osób szczególnie nękanych przez demony (</w:t>
      </w:r>
      <w:r w:rsidR="00804E3C" w:rsidRPr="008C03B8">
        <w:rPr>
          <w:rFonts w:ascii="Times New Roman" w:eastAsia="Times New Roman" w:hAnsi="Times New Roman" w:cs="Times New Roman"/>
          <w:i/>
          <w:sz w:val="28"/>
          <w:szCs w:val="28"/>
          <w:lang w:eastAsia="pl-PL"/>
        </w:rPr>
        <w:t>Egzorcyzm</w:t>
      </w:r>
      <w:r w:rsidR="00804E3C" w:rsidRPr="007355DD">
        <w:rPr>
          <w:rFonts w:ascii="Times New Roman" w:eastAsia="Times New Roman" w:hAnsi="Times New Roman" w:cs="Times New Roman"/>
          <w:sz w:val="28"/>
          <w:szCs w:val="28"/>
          <w:lang w:eastAsia="pl-PL"/>
        </w:rPr>
        <w:t>, s. 70 – 93). Mamy wi</w:t>
      </w:r>
      <w:r w:rsidR="00D30621" w:rsidRPr="007355DD">
        <w:rPr>
          <w:rFonts w:ascii="Times New Roman" w:eastAsia="Times New Roman" w:hAnsi="Times New Roman" w:cs="Times New Roman"/>
          <w:sz w:val="28"/>
          <w:szCs w:val="28"/>
          <w:lang w:eastAsia="pl-PL"/>
        </w:rPr>
        <w:t>ę</w:t>
      </w:r>
      <w:r w:rsidR="00804E3C" w:rsidRPr="007355DD">
        <w:rPr>
          <w:rFonts w:ascii="Times New Roman" w:eastAsia="Times New Roman" w:hAnsi="Times New Roman" w:cs="Times New Roman"/>
          <w:sz w:val="28"/>
          <w:szCs w:val="28"/>
          <w:lang w:eastAsia="pl-PL"/>
        </w:rPr>
        <w:t>c:</w:t>
      </w:r>
      <w:r w:rsidR="00804E3C" w:rsidRPr="007355DD">
        <w:rPr>
          <w:rFonts w:ascii="Times New Roman" w:eastAsia="Times New Roman" w:hAnsi="Times New Roman" w:cs="Times New Roman"/>
          <w:sz w:val="28"/>
          <w:szCs w:val="28"/>
          <w:lang w:eastAsia="pl-PL"/>
        </w:rPr>
        <w:br/>
        <w:t xml:space="preserve">- </w:t>
      </w:r>
      <w:r w:rsidR="00D30621" w:rsidRPr="007355DD">
        <w:rPr>
          <w:rFonts w:ascii="Times New Roman" w:eastAsia="Times New Roman" w:hAnsi="Times New Roman" w:cs="Times New Roman"/>
          <w:sz w:val="28"/>
          <w:szCs w:val="28"/>
          <w:lang w:eastAsia="pl-PL"/>
        </w:rPr>
        <w:t>osoby nękane z powodu grzechów (szczególnie pakty z szatanem, rzucenie uroku i czary, zatwardziałość w grzechu);</w:t>
      </w:r>
      <w:r w:rsidR="00D30621" w:rsidRPr="007355DD">
        <w:rPr>
          <w:rFonts w:ascii="Times New Roman" w:eastAsia="Times New Roman" w:hAnsi="Times New Roman" w:cs="Times New Roman"/>
          <w:sz w:val="28"/>
          <w:szCs w:val="28"/>
          <w:lang w:eastAsia="pl-PL"/>
        </w:rPr>
        <w:br/>
        <w:t>- osoby poniewierane przez złego z powodu ich głębokiego pragnienia miłowania Boga</w:t>
      </w:r>
      <w:r w:rsidR="00E66EEA" w:rsidRPr="007355DD">
        <w:rPr>
          <w:rFonts w:ascii="Times New Roman" w:eastAsia="Times New Roman" w:hAnsi="Times New Roman" w:cs="Times New Roman"/>
          <w:sz w:val="28"/>
          <w:szCs w:val="28"/>
          <w:lang w:eastAsia="pl-PL"/>
        </w:rPr>
        <w:t xml:space="preserve"> (to dar, którego się nie wybiera, lecz otrzymuje</w:t>
      </w:r>
      <w:r w:rsidR="00567276">
        <w:rPr>
          <w:rFonts w:ascii="Times New Roman" w:eastAsia="Times New Roman" w:hAnsi="Times New Roman" w:cs="Times New Roman"/>
          <w:sz w:val="28"/>
          <w:szCs w:val="28"/>
          <w:lang w:eastAsia="pl-PL"/>
        </w:rPr>
        <w:t>,</w:t>
      </w:r>
      <w:r w:rsidR="00E66EEA" w:rsidRPr="007355DD">
        <w:rPr>
          <w:rFonts w:ascii="Times New Roman" w:eastAsia="Times New Roman" w:hAnsi="Times New Roman" w:cs="Times New Roman"/>
          <w:sz w:val="28"/>
          <w:szCs w:val="28"/>
          <w:lang w:eastAsia="pl-PL"/>
        </w:rPr>
        <w:t xml:space="preserve"> jak św. Jan Maria </w:t>
      </w:r>
      <w:proofErr w:type="spellStart"/>
      <w:r w:rsidR="00E66EEA" w:rsidRPr="007355DD">
        <w:rPr>
          <w:rFonts w:ascii="Times New Roman" w:eastAsia="Times New Roman" w:hAnsi="Times New Roman" w:cs="Times New Roman"/>
          <w:sz w:val="28"/>
          <w:szCs w:val="28"/>
          <w:lang w:eastAsia="pl-PL"/>
        </w:rPr>
        <w:t>Vianey</w:t>
      </w:r>
      <w:proofErr w:type="spellEnd"/>
      <w:r w:rsidR="00E66EEA" w:rsidRPr="007355DD">
        <w:rPr>
          <w:rFonts w:ascii="Times New Roman" w:eastAsia="Times New Roman" w:hAnsi="Times New Roman" w:cs="Times New Roman"/>
          <w:sz w:val="28"/>
          <w:szCs w:val="28"/>
          <w:lang w:eastAsia="pl-PL"/>
        </w:rPr>
        <w:t>, św. o. Pio, Marta Robin)</w:t>
      </w:r>
      <w:r w:rsidR="00D30621" w:rsidRPr="007355DD">
        <w:rPr>
          <w:rFonts w:ascii="Times New Roman" w:eastAsia="Times New Roman" w:hAnsi="Times New Roman" w:cs="Times New Roman"/>
          <w:sz w:val="28"/>
          <w:szCs w:val="28"/>
          <w:lang w:eastAsia="pl-PL"/>
        </w:rPr>
        <w:t xml:space="preserve">. </w:t>
      </w:r>
      <w:r w:rsidR="00E66EEA" w:rsidRPr="007355DD">
        <w:rPr>
          <w:rFonts w:ascii="Times New Roman" w:eastAsia="Times New Roman" w:hAnsi="Times New Roman" w:cs="Times New Roman"/>
          <w:sz w:val="28"/>
          <w:szCs w:val="28"/>
          <w:lang w:eastAsia="pl-PL"/>
        </w:rPr>
        <w:br/>
        <w:t xml:space="preserve">    Włoski egzorcysta ks. Giovanni Battista </w:t>
      </w:r>
      <w:proofErr w:type="spellStart"/>
      <w:r w:rsidR="00E66EEA" w:rsidRPr="007355DD">
        <w:rPr>
          <w:rFonts w:ascii="Times New Roman" w:eastAsia="Times New Roman" w:hAnsi="Times New Roman" w:cs="Times New Roman"/>
          <w:sz w:val="28"/>
          <w:szCs w:val="28"/>
          <w:lang w:eastAsia="pl-PL"/>
        </w:rPr>
        <w:t>Proja</w:t>
      </w:r>
      <w:proofErr w:type="spellEnd"/>
      <w:r w:rsidR="00E66EEA" w:rsidRPr="007355DD">
        <w:rPr>
          <w:rFonts w:ascii="Times New Roman" w:eastAsia="Times New Roman" w:hAnsi="Times New Roman" w:cs="Times New Roman"/>
          <w:sz w:val="28"/>
          <w:szCs w:val="28"/>
          <w:lang w:eastAsia="pl-PL"/>
        </w:rPr>
        <w:t xml:space="preserve"> jest przekonany, że są trzy główne przyczyny dręczeń diabelskich:</w:t>
      </w:r>
      <w:r w:rsidR="00E66EEA" w:rsidRPr="007355DD">
        <w:rPr>
          <w:rFonts w:ascii="Times New Roman" w:eastAsia="Times New Roman" w:hAnsi="Times New Roman" w:cs="Times New Roman"/>
          <w:sz w:val="28"/>
          <w:szCs w:val="28"/>
          <w:lang w:eastAsia="pl-PL"/>
        </w:rPr>
        <w:br/>
        <w:t>- wola diabła;</w:t>
      </w:r>
      <w:r w:rsidR="00E66EEA" w:rsidRPr="007355DD">
        <w:rPr>
          <w:rFonts w:ascii="Times New Roman" w:eastAsia="Times New Roman" w:hAnsi="Times New Roman" w:cs="Times New Roman"/>
          <w:sz w:val="28"/>
          <w:szCs w:val="28"/>
          <w:lang w:eastAsia="pl-PL"/>
        </w:rPr>
        <w:br/>
        <w:t>- grzechy;</w:t>
      </w:r>
      <w:r w:rsidR="00E66EEA" w:rsidRPr="007355DD">
        <w:rPr>
          <w:rFonts w:ascii="Times New Roman" w:eastAsia="Times New Roman" w:hAnsi="Times New Roman" w:cs="Times New Roman"/>
          <w:sz w:val="28"/>
          <w:szCs w:val="28"/>
          <w:lang w:eastAsia="pl-PL"/>
        </w:rPr>
        <w:br/>
        <w:t>- oddawanie się magii i okultyzmowi (</w:t>
      </w:r>
      <w:r w:rsidR="003F140C" w:rsidRPr="007355DD">
        <w:rPr>
          <w:rFonts w:ascii="Times New Roman" w:eastAsia="Times New Roman" w:hAnsi="Times New Roman" w:cs="Times New Roman"/>
          <w:i/>
          <w:sz w:val="28"/>
          <w:szCs w:val="28"/>
          <w:lang w:eastAsia="pl-PL"/>
        </w:rPr>
        <w:t>Ludzie demony egzorcyzmy</w:t>
      </w:r>
      <w:r w:rsidR="003F140C" w:rsidRPr="007355DD">
        <w:rPr>
          <w:rFonts w:ascii="Times New Roman" w:eastAsia="Times New Roman" w:hAnsi="Times New Roman" w:cs="Times New Roman"/>
          <w:sz w:val="28"/>
          <w:szCs w:val="28"/>
          <w:lang w:eastAsia="pl-PL"/>
        </w:rPr>
        <w:t xml:space="preserve">, s. 73). </w:t>
      </w:r>
      <w:r w:rsidR="009A0CEB" w:rsidRPr="007355DD">
        <w:rPr>
          <w:rFonts w:ascii="Times New Roman" w:eastAsia="Times New Roman" w:hAnsi="Times New Roman" w:cs="Times New Roman"/>
          <w:sz w:val="28"/>
          <w:szCs w:val="28"/>
          <w:lang w:eastAsia="pl-PL"/>
        </w:rPr>
        <w:br/>
      </w:r>
      <w:r w:rsidR="00110EEC" w:rsidRPr="007355DD">
        <w:rPr>
          <w:rFonts w:ascii="Times New Roman" w:eastAsia="Times New Roman" w:hAnsi="Times New Roman" w:cs="Times New Roman"/>
          <w:sz w:val="28"/>
          <w:szCs w:val="28"/>
          <w:lang w:eastAsia="pl-PL"/>
        </w:rPr>
        <w:t xml:space="preserve">         </w:t>
      </w:r>
      <w:r w:rsidR="009A0CEB" w:rsidRPr="007355DD">
        <w:rPr>
          <w:rFonts w:ascii="Times New Roman" w:eastAsia="Times New Roman" w:hAnsi="Times New Roman" w:cs="Times New Roman"/>
          <w:sz w:val="28"/>
          <w:szCs w:val="28"/>
          <w:lang w:eastAsia="pl-PL"/>
        </w:rPr>
        <w:t>Ogólnie rzecz biorąc, idąc za opini</w:t>
      </w:r>
      <w:r w:rsidR="0034516E">
        <w:rPr>
          <w:rFonts w:ascii="Times New Roman" w:eastAsia="Times New Roman" w:hAnsi="Times New Roman" w:cs="Times New Roman"/>
          <w:sz w:val="28"/>
          <w:szCs w:val="28"/>
          <w:lang w:eastAsia="pl-PL"/>
        </w:rPr>
        <w:t>ą</w:t>
      </w:r>
      <w:r w:rsidR="009A0CEB" w:rsidRPr="007355DD">
        <w:rPr>
          <w:rFonts w:ascii="Times New Roman" w:eastAsia="Times New Roman" w:hAnsi="Times New Roman" w:cs="Times New Roman"/>
          <w:sz w:val="28"/>
          <w:szCs w:val="28"/>
          <w:lang w:eastAsia="pl-PL"/>
        </w:rPr>
        <w:t xml:space="preserve"> ks. Amortha, diabeł chce nam przeszkodzić w upodobnieniu się do Pana Jezusa (</w:t>
      </w:r>
      <w:r w:rsidR="009A0CEB" w:rsidRPr="007355DD">
        <w:rPr>
          <w:rFonts w:ascii="Times New Roman" w:eastAsia="Times New Roman" w:hAnsi="Times New Roman" w:cs="Times New Roman"/>
          <w:i/>
          <w:sz w:val="28"/>
          <w:szCs w:val="28"/>
          <w:lang w:eastAsia="pl-PL"/>
        </w:rPr>
        <w:t>Świadectwo</w:t>
      </w:r>
      <w:r w:rsidR="009A0CEB" w:rsidRPr="007355DD">
        <w:rPr>
          <w:rFonts w:ascii="Times New Roman" w:eastAsia="Times New Roman" w:hAnsi="Times New Roman" w:cs="Times New Roman"/>
          <w:sz w:val="28"/>
          <w:szCs w:val="28"/>
          <w:lang w:eastAsia="pl-PL"/>
        </w:rPr>
        <w:t xml:space="preserve">…, s. 107 – 108). Przegrał walkę z Nim, więc teraz usiłuje zniszczyć Jego uczniów. Szuka w tym dziele destrukcji sojuszników, a </w:t>
      </w:r>
      <w:r w:rsidR="00C9011C">
        <w:rPr>
          <w:rFonts w:ascii="Times New Roman" w:eastAsia="Times New Roman" w:hAnsi="Times New Roman" w:cs="Times New Roman"/>
          <w:sz w:val="28"/>
          <w:szCs w:val="28"/>
          <w:lang w:eastAsia="pl-PL"/>
        </w:rPr>
        <w:t>wyżej wymienione</w:t>
      </w:r>
      <w:r w:rsidR="009A0CEB" w:rsidRPr="007355DD">
        <w:rPr>
          <w:rFonts w:ascii="Times New Roman" w:eastAsia="Times New Roman" w:hAnsi="Times New Roman" w:cs="Times New Roman"/>
          <w:sz w:val="28"/>
          <w:szCs w:val="28"/>
          <w:lang w:eastAsia="pl-PL"/>
        </w:rPr>
        <w:t xml:space="preserve"> czynniki są jakby furtkami, które umożliwiają mu dostęp do nas. Warto przy tym zaznaczyć, że nauczanie Kościoła od dawna wymieniało różne stopnie intensywności i zasięgu jego penetracji naszego życia. Zanim je wymienimy</w:t>
      </w:r>
      <w:r w:rsidR="00705088" w:rsidRPr="007355DD">
        <w:rPr>
          <w:rFonts w:ascii="Times New Roman" w:eastAsia="Times New Roman" w:hAnsi="Times New Roman" w:cs="Times New Roman"/>
          <w:sz w:val="28"/>
          <w:szCs w:val="28"/>
          <w:lang w:eastAsia="pl-PL"/>
        </w:rPr>
        <w:t>,</w:t>
      </w:r>
      <w:r w:rsidR="009A0CEB" w:rsidRPr="007355DD">
        <w:rPr>
          <w:rFonts w:ascii="Times New Roman" w:eastAsia="Times New Roman" w:hAnsi="Times New Roman" w:cs="Times New Roman"/>
          <w:sz w:val="28"/>
          <w:szCs w:val="28"/>
          <w:lang w:eastAsia="pl-PL"/>
        </w:rPr>
        <w:t xml:space="preserve"> </w:t>
      </w:r>
      <w:r w:rsidR="00EF3829">
        <w:rPr>
          <w:rFonts w:ascii="Times New Roman" w:eastAsia="Times New Roman" w:hAnsi="Times New Roman" w:cs="Times New Roman"/>
          <w:sz w:val="28"/>
          <w:szCs w:val="28"/>
          <w:lang w:eastAsia="pl-PL"/>
        </w:rPr>
        <w:t xml:space="preserve">przywołajmy </w:t>
      </w:r>
      <w:r w:rsidR="009A0CEB" w:rsidRPr="007355DD">
        <w:rPr>
          <w:rFonts w:ascii="Times New Roman" w:eastAsia="Times New Roman" w:hAnsi="Times New Roman" w:cs="Times New Roman"/>
          <w:sz w:val="28"/>
          <w:szCs w:val="28"/>
          <w:lang w:eastAsia="pl-PL"/>
        </w:rPr>
        <w:t>jedn</w:t>
      </w:r>
      <w:r w:rsidR="00EF3829">
        <w:rPr>
          <w:rFonts w:ascii="Times New Roman" w:eastAsia="Times New Roman" w:hAnsi="Times New Roman" w:cs="Times New Roman"/>
          <w:sz w:val="28"/>
          <w:szCs w:val="28"/>
          <w:lang w:eastAsia="pl-PL"/>
        </w:rPr>
        <w:t>ą</w:t>
      </w:r>
      <w:r w:rsidR="009A0CEB" w:rsidRPr="007355DD">
        <w:rPr>
          <w:rFonts w:ascii="Times New Roman" w:eastAsia="Times New Roman" w:hAnsi="Times New Roman" w:cs="Times New Roman"/>
          <w:sz w:val="28"/>
          <w:szCs w:val="28"/>
          <w:lang w:eastAsia="pl-PL"/>
        </w:rPr>
        <w:t xml:space="preserve"> ważn</w:t>
      </w:r>
      <w:r w:rsidR="00EF3829">
        <w:rPr>
          <w:rFonts w:ascii="Times New Roman" w:eastAsia="Times New Roman" w:hAnsi="Times New Roman" w:cs="Times New Roman"/>
          <w:sz w:val="28"/>
          <w:szCs w:val="28"/>
          <w:lang w:eastAsia="pl-PL"/>
        </w:rPr>
        <w:t>ą</w:t>
      </w:r>
      <w:r w:rsidR="009A0CEB" w:rsidRPr="007355DD">
        <w:rPr>
          <w:rFonts w:ascii="Times New Roman" w:eastAsia="Times New Roman" w:hAnsi="Times New Roman" w:cs="Times New Roman"/>
          <w:sz w:val="28"/>
          <w:szCs w:val="28"/>
          <w:lang w:eastAsia="pl-PL"/>
        </w:rPr>
        <w:t xml:space="preserve"> uwag</w:t>
      </w:r>
      <w:r w:rsidR="00EF3829">
        <w:rPr>
          <w:rFonts w:ascii="Times New Roman" w:eastAsia="Times New Roman" w:hAnsi="Times New Roman" w:cs="Times New Roman"/>
          <w:sz w:val="28"/>
          <w:szCs w:val="28"/>
          <w:lang w:eastAsia="pl-PL"/>
        </w:rPr>
        <w:t>ę</w:t>
      </w:r>
      <w:r w:rsidR="009A0CEB" w:rsidRPr="007355DD">
        <w:rPr>
          <w:rFonts w:ascii="Times New Roman" w:eastAsia="Times New Roman" w:hAnsi="Times New Roman" w:cs="Times New Roman"/>
          <w:sz w:val="28"/>
          <w:szCs w:val="28"/>
          <w:lang w:eastAsia="pl-PL"/>
        </w:rPr>
        <w:t xml:space="preserve"> ks. G. Amortha: </w:t>
      </w:r>
      <w:r w:rsidR="009A0CEB" w:rsidRPr="007355DD">
        <w:rPr>
          <w:rFonts w:ascii="Times New Roman" w:eastAsia="Times New Roman" w:hAnsi="Times New Roman" w:cs="Times New Roman"/>
          <w:i/>
          <w:sz w:val="28"/>
          <w:szCs w:val="28"/>
          <w:lang w:eastAsia="pl-PL"/>
        </w:rPr>
        <w:t>Diabeł nie może wejść do naszego ducha, tam nie ma wstępu</w:t>
      </w:r>
      <w:r w:rsidR="00110EEC" w:rsidRPr="007355DD">
        <w:rPr>
          <w:rFonts w:ascii="Times New Roman" w:eastAsia="Times New Roman" w:hAnsi="Times New Roman" w:cs="Times New Roman"/>
          <w:i/>
          <w:sz w:val="28"/>
          <w:szCs w:val="28"/>
          <w:lang w:eastAsia="pl-PL"/>
        </w:rPr>
        <w:t xml:space="preserve"> (…). Może mieć dostęp do sfery – psychologicznej (…), fizycznej, cielesnej. Może przyćmić częściowo wyższe władze umysłowe i w ten sposób zaciemniać intelekt, to znaczy obraz Boga w nas. Może przeszkadzać pamięci ontologicznej, tej, która pozwala nam mieć świadomość, że pochodzimy od Boga. Może przeszkadzać woli, ale nie może przenikać do wnętrza, ograniczać wolność decyzji. Nasza dusza, sanktuarium Boga, nie może być opętana przez wroga. Zatem zły duch porusza się w granicach wyznaczonych przez Boga (…). Bóg nie pozwala</w:t>
      </w:r>
      <w:r w:rsidR="00C171ED">
        <w:rPr>
          <w:rFonts w:ascii="Times New Roman" w:eastAsia="Times New Roman" w:hAnsi="Times New Roman" w:cs="Times New Roman"/>
          <w:i/>
          <w:sz w:val="28"/>
          <w:szCs w:val="28"/>
          <w:lang w:eastAsia="pl-PL"/>
        </w:rPr>
        <w:t>,</w:t>
      </w:r>
      <w:r w:rsidR="005517A5" w:rsidRPr="007355DD">
        <w:rPr>
          <w:rFonts w:ascii="Times New Roman" w:eastAsia="Times New Roman" w:hAnsi="Times New Roman" w:cs="Times New Roman"/>
          <w:i/>
          <w:sz w:val="28"/>
          <w:szCs w:val="28"/>
          <w:lang w:eastAsia="pl-PL"/>
        </w:rPr>
        <w:t xml:space="preserve"> a</w:t>
      </w:r>
      <w:r w:rsidR="00110EEC" w:rsidRPr="007355DD">
        <w:rPr>
          <w:rFonts w:ascii="Times New Roman" w:eastAsia="Times New Roman" w:hAnsi="Times New Roman" w:cs="Times New Roman"/>
          <w:i/>
          <w:sz w:val="28"/>
          <w:szCs w:val="28"/>
          <w:lang w:eastAsia="pl-PL"/>
        </w:rPr>
        <w:t xml:space="preserve">byśmy byli doświadczani ponad nasze siły </w:t>
      </w:r>
      <w:r w:rsidR="00110EEC" w:rsidRPr="007355DD">
        <w:rPr>
          <w:rFonts w:ascii="Times New Roman" w:eastAsia="Times New Roman" w:hAnsi="Times New Roman" w:cs="Times New Roman"/>
          <w:sz w:val="28"/>
          <w:szCs w:val="28"/>
          <w:lang w:eastAsia="pl-PL"/>
        </w:rPr>
        <w:t>(tamże, s. 108 - 109)</w:t>
      </w:r>
      <w:r w:rsidR="00110EEC" w:rsidRPr="007355DD">
        <w:rPr>
          <w:rFonts w:ascii="Times New Roman" w:eastAsia="Times New Roman" w:hAnsi="Times New Roman" w:cs="Times New Roman"/>
          <w:i/>
          <w:sz w:val="28"/>
          <w:szCs w:val="28"/>
          <w:lang w:eastAsia="pl-PL"/>
        </w:rPr>
        <w:t>.</w:t>
      </w:r>
      <w:r w:rsidR="00D57102" w:rsidRPr="007355DD">
        <w:rPr>
          <w:rFonts w:ascii="Times New Roman" w:eastAsia="Times New Roman" w:hAnsi="Times New Roman" w:cs="Times New Roman"/>
          <w:i/>
          <w:sz w:val="28"/>
          <w:szCs w:val="28"/>
          <w:lang w:eastAsia="pl-PL"/>
        </w:rPr>
        <w:t xml:space="preserve"> </w:t>
      </w:r>
      <w:r w:rsidR="00421C75" w:rsidRPr="007355DD">
        <w:rPr>
          <w:rFonts w:ascii="Times New Roman" w:eastAsia="Times New Roman" w:hAnsi="Times New Roman" w:cs="Times New Roman"/>
          <w:sz w:val="28"/>
          <w:szCs w:val="28"/>
          <w:lang w:eastAsia="pl-PL"/>
        </w:rPr>
        <w:t xml:space="preserve">Taką samą myśl znajdujemy w klasycznym dla tego tematu tekście, jakim jest </w:t>
      </w:r>
      <w:r w:rsidR="00421C75" w:rsidRPr="007355DD">
        <w:rPr>
          <w:rFonts w:ascii="Times New Roman" w:eastAsia="Times New Roman" w:hAnsi="Times New Roman" w:cs="Times New Roman"/>
          <w:i/>
          <w:sz w:val="28"/>
          <w:szCs w:val="28"/>
          <w:lang w:eastAsia="pl-PL"/>
        </w:rPr>
        <w:t>Nota duszpasterska na temat magii i demonologii</w:t>
      </w:r>
      <w:r w:rsidR="009924FD" w:rsidRPr="009924FD">
        <w:rPr>
          <w:rFonts w:ascii="Times New Roman" w:eastAsia="Times New Roman" w:hAnsi="Times New Roman" w:cs="Times New Roman"/>
          <w:sz w:val="28"/>
          <w:szCs w:val="28"/>
          <w:lang w:eastAsia="pl-PL"/>
        </w:rPr>
        <w:t>,</w:t>
      </w:r>
      <w:r w:rsidR="00421C75" w:rsidRPr="007355DD">
        <w:rPr>
          <w:rFonts w:ascii="Times New Roman" w:eastAsia="Times New Roman" w:hAnsi="Times New Roman" w:cs="Times New Roman"/>
          <w:i/>
          <w:sz w:val="28"/>
          <w:szCs w:val="28"/>
          <w:lang w:eastAsia="pl-PL"/>
        </w:rPr>
        <w:t xml:space="preserve"> </w:t>
      </w:r>
      <w:r w:rsidR="00421C75" w:rsidRPr="009924FD">
        <w:rPr>
          <w:rFonts w:ascii="Times New Roman" w:eastAsia="Times New Roman" w:hAnsi="Times New Roman" w:cs="Times New Roman"/>
          <w:sz w:val="28"/>
          <w:szCs w:val="28"/>
          <w:lang w:eastAsia="pl-PL"/>
        </w:rPr>
        <w:t>opublikowana</w:t>
      </w:r>
      <w:r w:rsidR="00421C75" w:rsidRPr="007355DD">
        <w:rPr>
          <w:rFonts w:ascii="Times New Roman" w:eastAsia="Times New Roman" w:hAnsi="Times New Roman" w:cs="Times New Roman"/>
          <w:i/>
          <w:sz w:val="28"/>
          <w:szCs w:val="28"/>
          <w:lang w:eastAsia="pl-PL"/>
        </w:rPr>
        <w:t xml:space="preserve"> </w:t>
      </w:r>
      <w:r w:rsidR="00421C75" w:rsidRPr="007355DD">
        <w:rPr>
          <w:rFonts w:ascii="Times New Roman" w:eastAsia="Times New Roman" w:hAnsi="Times New Roman" w:cs="Times New Roman"/>
          <w:sz w:val="28"/>
          <w:szCs w:val="28"/>
          <w:lang w:eastAsia="pl-PL"/>
        </w:rPr>
        <w:t>przez Konferencj</w:t>
      </w:r>
      <w:r w:rsidR="003E08D1" w:rsidRPr="007355DD">
        <w:rPr>
          <w:rFonts w:ascii="Times New Roman" w:eastAsia="Times New Roman" w:hAnsi="Times New Roman" w:cs="Times New Roman"/>
          <w:sz w:val="28"/>
          <w:szCs w:val="28"/>
          <w:lang w:eastAsia="pl-PL"/>
        </w:rPr>
        <w:t>ę</w:t>
      </w:r>
      <w:r w:rsidR="00421C75" w:rsidRPr="007355DD">
        <w:rPr>
          <w:rFonts w:ascii="Times New Roman" w:eastAsia="Times New Roman" w:hAnsi="Times New Roman" w:cs="Times New Roman"/>
          <w:sz w:val="28"/>
          <w:szCs w:val="28"/>
          <w:lang w:eastAsia="pl-PL"/>
        </w:rPr>
        <w:t xml:space="preserve"> Biskupów Toskanii w 1994 r. Czytamy w niej, że </w:t>
      </w:r>
      <w:r w:rsidR="00421C75" w:rsidRPr="007355DD">
        <w:rPr>
          <w:rFonts w:ascii="Times New Roman" w:eastAsia="Times New Roman" w:hAnsi="Times New Roman" w:cs="Times New Roman"/>
          <w:i/>
          <w:sz w:val="28"/>
          <w:szCs w:val="28"/>
          <w:lang w:eastAsia="pl-PL"/>
        </w:rPr>
        <w:t>działanie Szatana, nawet w formie najbardziej niebezpiecznego opętania, nie może dotyczyć panowania nad duszą, lecz jedynie użycia ciała.</w:t>
      </w:r>
      <w:r w:rsidR="00421C75" w:rsidRPr="007355DD">
        <w:rPr>
          <w:rFonts w:ascii="Times New Roman" w:eastAsia="Times New Roman" w:hAnsi="Times New Roman" w:cs="Times New Roman"/>
          <w:sz w:val="28"/>
          <w:szCs w:val="28"/>
          <w:lang w:eastAsia="pl-PL"/>
        </w:rPr>
        <w:t xml:space="preserve"> </w:t>
      </w:r>
      <w:r w:rsidR="00D57102" w:rsidRPr="007355DD">
        <w:rPr>
          <w:rFonts w:ascii="Times New Roman" w:eastAsia="Times New Roman" w:hAnsi="Times New Roman" w:cs="Times New Roman"/>
          <w:sz w:val="28"/>
          <w:szCs w:val="28"/>
          <w:lang w:eastAsia="pl-PL"/>
        </w:rPr>
        <w:t xml:space="preserve">Jakie są więc stopnie tego szatańskiego działania? </w:t>
      </w:r>
      <w:r w:rsidR="006E53E9" w:rsidRPr="007355DD">
        <w:rPr>
          <w:rFonts w:ascii="Times New Roman" w:eastAsia="Times New Roman" w:hAnsi="Times New Roman" w:cs="Times New Roman"/>
          <w:sz w:val="28"/>
          <w:szCs w:val="28"/>
          <w:lang w:eastAsia="pl-PL"/>
        </w:rPr>
        <w:t xml:space="preserve">Od czasów </w:t>
      </w:r>
      <w:proofErr w:type="spellStart"/>
      <w:r w:rsidR="006E53E9" w:rsidRPr="007355DD">
        <w:rPr>
          <w:rFonts w:ascii="Times New Roman" w:eastAsia="Times New Roman" w:hAnsi="Times New Roman" w:cs="Times New Roman"/>
          <w:sz w:val="28"/>
          <w:szCs w:val="28"/>
          <w:lang w:eastAsia="pl-PL"/>
        </w:rPr>
        <w:t>Durandusa</w:t>
      </w:r>
      <w:proofErr w:type="spellEnd"/>
      <w:r w:rsidR="006E53E9" w:rsidRPr="007355DD">
        <w:rPr>
          <w:rFonts w:ascii="Times New Roman" w:eastAsia="Times New Roman" w:hAnsi="Times New Roman" w:cs="Times New Roman"/>
          <w:sz w:val="28"/>
          <w:szCs w:val="28"/>
          <w:lang w:eastAsia="pl-PL"/>
        </w:rPr>
        <w:t xml:space="preserve"> (XIII w.) zwykło się rozróżniać: osaczenia (</w:t>
      </w:r>
      <w:proofErr w:type="spellStart"/>
      <w:r w:rsidR="006E53E9" w:rsidRPr="007355DD">
        <w:rPr>
          <w:rFonts w:ascii="Times New Roman" w:eastAsia="Times New Roman" w:hAnsi="Times New Roman" w:cs="Times New Roman"/>
          <w:i/>
          <w:sz w:val="28"/>
          <w:szCs w:val="28"/>
          <w:lang w:eastAsia="pl-PL"/>
        </w:rPr>
        <w:t>circumincessio</w:t>
      </w:r>
      <w:proofErr w:type="spellEnd"/>
      <w:r w:rsidR="006E53E9" w:rsidRPr="007355DD">
        <w:rPr>
          <w:rFonts w:ascii="Times New Roman" w:eastAsia="Times New Roman" w:hAnsi="Times New Roman" w:cs="Times New Roman"/>
          <w:sz w:val="28"/>
          <w:szCs w:val="28"/>
          <w:lang w:eastAsia="pl-PL"/>
        </w:rPr>
        <w:t xml:space="preserve"> – dokuczanie przez demony z zewnątrz naszej osoby) i opętania (</w:t>
      </w:r>
      <w:proofErr w:type="spellStart"/>
      <w:r w:rsidR="006E53E9" w:rsidRPr="007355DD">
        <w:rPr>
          <w:rFonts w:ascii="Times New Roman" w:eastAsia="Times New Roman" w:hAnsi="Times New Roman" w:cs="Times New Roman"/>
          <w:i/>
          <w:sz w:val="28"/>
          <w:szCs w:val="28"/>
          <w:lang w:eastAsia="pl-PL"/>
        </w:rPr>
        <w:t>obsessio</w:t>
      </w:r>
      <w:proofErr w:type="spellEnd"/>
      <w:r w:rsidR="006E53E9" w:rsidRPr="007355DD">
        <w:rPr>
          <w:rFonts w:ascii="Times New Roman" w:eastAsia="Times New Roman" w:hAnsi="Times New Roman" w:cs="Times New Roman"/>
          <w:sz w:val="28"/>
          <w:szCs w:val="28"/>
          <w:lang w:eastAsia="pl-PL"/>
        </w:rPr>
        <w:t xml:space="preserve">, ewentualnie nawet </w:t>
      </w:r>
      <w:proofErr w:type="spellStart"/>
      <w:r w:rsidR="006E53E9" w:rsidRPr="007355DD">
        <w:rPr>
          <w:rFonts w:ascii="Times New Roman" w:eastAsia="Times New Roman" w:hAnsi="Times New Roman" w:cs="Times New Roman"/>
          <w:i/>
          <w:sz w:val="28"/>
          <w:szCs w:val="28"/>
          <w:lang w:eastAsia="pl-PL"/>
        </w:rPr>
        <w:t>posessio</w:t>
      </w:r>
      <w:proofErr w:type="spellEnd"/>
      <w:r w:rsidR="006E53E9" w:rsidRPr="007355DD">
        <w:rPr>
          <w:rFonts w:ascii="Times New Roman" w:eastAsia="Times New Roman" w:hAnsi="Times New Roman" w:cs="Times New Roman"/>
          <w:sz w:val="28"/>
          <w:szCs w:val="28"/>
          <w:lang w:eastAsia="pl-PL"/>
        </w:rPr>
        <w:t xml:space="preserve"> – gdy szatan </w:t>
      </w:r>
      <w:r w:rsidR="006E53E9" w:rsidRPr="007355DD">
        <w:rPr>
          <w:rFonts w:ascii="Times New Roman" w:eastAsia="Times New Roman" w:hAnsi="Times New Roman" w:cs="Times New Roman"/>
          <w:sz w:val="28"/>
          <w:szCs w:val="28"/>
          <w:lang w:eastAsia="pl-PL"/>
        </w:rPr>
        <w:lastRenderedPageBreak/>
        <w:t xml:space="preserve">posługuje się pewnymi organami zmysłowymi </w:t>
      </w:r>
      <w:proofErr w:type="gramStart"/>
      <w:r w:rsidR="006E53E9" w:rsidRPr="007355DD">
        <w:rPr>
          <w:rFonts w:ascii="Times New Roman" w:eastAsia="Times New Roman" w:hAnsi="Times New Roman" w:cs="Times New Roman"/>
          <w:sz w:val="28"/>
          <w:szCs w:val="28"/>
          <w:lang w:eastAsia="pl-PL"/>
        </w:rPr>
        <w:t>człowieka</w:t>
      </w:r>
      <w:proofErr w:type="gramEnd"/>
      <w:r w:rsidR="006E53E9" w:rsidRPr="007355DD">
        <w:rPr>
          <w:rFonts w:ascii="Times New Roman" w:eastAsia="Times New Roman" w:hAnsi="Times New Roman" w:cs="Times New Roman"/>
          <w:sz w:val="28"/>
          <w:szCs w:val="28"/>
          <w:lang w:eastAsia="pl-PL"/>
        </w:rPr>
        <w:t xml:space="preserve"> jak gdyby swoimi narzędziami, np. mową, ręką) (ks. dr hab. Jerzy Buxakowski, </w:t>
      </w:r>
      <w:r w:rsidR="006E53E9" w:rsidRPr="007355DD">
        <w:rPr>
          <w:rFonts w:ascii="Times New Roman" w:eastAsia="Times New Roman" w:hAnsi="Times New Roman" w:cs="Times New Roman"/>
          <w:i/>
          <w:sz w:val="28"/>
          <w:szCs w:val="28"/>
          <w:lang w:eastAsia="pl-PL"/>
        </w:rPr>
        <w:t>Stwórca i stworzenie,</w:t>
      </w:r>
      <w:r w:rsidR="006E53E9" w:rsidRPr="007355DD">
        <w:rPr>
          <w:rFonts w:ascii="Times New Roman" w:eastAsia="Times New Roman" w:hAnsi="Times New Roman" w:cs="Times New Roman"/>
          <w:sz w:val="28"/>
          <w:szCs w:val="28"/>
          <w:lang w:eastAsia="pl-PL"/>
        </w:rPr>
        <w:t xml:space="preserve"> s. 187). </w:t>
      </w:r>
      <w:r w:rsidR="00681CF0" w:rsidRPr="007355DD">
        <w:rPr>
          <w:rFonts w:ascii="Times New Roman" w:eastAsia="Times New Roman" w:hAnsi="Times New Roman" w:cs="Times New Roman"/>
          <w:sz w:val="28"/>
          <w:szCs w:val="28"/>
          <w:lang w:eastAsia="pl-PL"/>
        </w:rPr>
        <w:t>Ten klasyczny podział funkcjonuje w tekstach współczesnych teologów, często będąc rozbudowywany i ubogacany o nowe terminy. Tak więc</w:t>
      </w:r>
      <w:r w:rsidR="00231FD1">
        <w:rPr>
          <w:rFonts w:ascii="Times New Roman" w:eastAsia="Times New Roman" w:hAnsi="Times New Roman" w:cs="Times New Roman"/>
          <w:sz w:val="28"/>
          <w:szCs w:val="28"/>
          <w:lang w:eastAsia="pl-PL"/>
        </w:rPr>
        <w:t>,</w:t>
      </w:r>
      <w:r w:rsidR="00681CF0" w:rsidRPr="007355DD">
        <w:rPr>
          <w:rFonts w:ascii="Times New Roman" w:eastAsia="Times New Roman" w:hAnsi="Times New Roman" w:cs="Times New Roman"/>
          <w:sz w:val="28"/>
          <w:szCs w:val="28"/>
          <w:lang w:eastAsia="pl-PL"/>
        </w:rPr>
        <w:t xml:space="preserve"> jeśli chodzi o stopnie diabelskiej ingerencji, </w:t>
      </w:r>
      <w:r w:rsidR="00231FD1">
        <w:rPr>
          <w:rFonts w:ascii="Times New Roman" w:eastAsia="Times New Roman" w:hAnsi="Times New Roman" w:cs="Times New Roman"/>
          <w:sz w:val="28"/>
          <w:szCs w:val="28"/>
          <w:lang w:eastAsia="pl-PL"/>
        </w:rPr>
        <w:t xml:space="preserve">są </w:t>
      </w:r>
      <w:r w:rsidR="00681CF0" w:rsidRPr="007355DD">
        <w:rPr>
          <w:rFonts w:ascii="Times New Roman" w:eastAsia="Times New Roman" w:hAnsi="Times New Roman" w:cs="Times New Roman"/>
          <w:sz w:val="28"/>
          <w:szCs w:val="28"/>
          <w:lang w:eastAsia="pl-PL"/>
        </w:rPr>
        <w:t>to</w:t>
      </w:r>
      <w:r w:rsidR="00231FD1">
        <w:rPr>
          <w:rFonts w:ascii="Times New Roman" w:eastAsia="Times New Roman" w:hAnsi="Times New Roman" w:cs="Times New Roman"/>
          <w:sz w:val="28"/>
          <w:szCs w:val="28"/>
          <w:lang w:eastAsia="pl-PL"/>
        </w:rPr>
        <w:t>:</w:t>
      </w:r>
      <w:r w:rsidR="00231FD1">
        <w:rPr>
          <w:rFonts w:ascii="Times New Roman" w:eastAsia="Times New Roman" w:hAnsi="Times New Roman" w:cs="Times New Roman"/>
          <w:sz w:val="28"/>
          <w:szCs w:val="28"/>
          <w:lang w:eastAsia="pl-PL"/>
        </w:rPr>
        <w:br/>
        <w:t>1*</w:t>
      </w:r>
      <w:r w:rsidR="00D57102" w:rsidRPr="007355DD">
        <w:rPr>
          <w:rFonts w:ascii="Times New Roman" w:eastAsia="Times New Roman" w:hAnsi="Times New Roman" w:cs="Times New Roman"/>
          <w:sz w:val="28"/>
          <w:szCs w:val="28"/>
          <w:lang w:eastAsia="pl-PL"/>
        </w:rPr>
        <w:t xml:space="preserve"> </w:t>
      </w:r>
      <w:r w:rsidR="00231FD1" w:rsidRPr="00231FD1">
        <w:rPr>
          <w:rFonts w:ascii="Times New Roman" w:eastAsia="Times New Roman" w:hAnsi="Times New Roman" w:cs="Times New Roman"/>
          <w:sz w:val="28"/>
          <w:szCs w:val="28"/>
          <w:lang w:eastAsia="pl-PL"/>
        </w:rPr>
        <w:t>P</w:t>
      </w:r>
      <w:r w:rsidR="00D57102" w:rsidRPr="00231FD1">
        <w:rPr>
          <w:rFonts w:ascii="Times New Roman" w:eastAsia="Times New Roman" w:hAnsi="Times New Roman" w:cs="Times New Roman"/>
          <w:sz w:val="28"/>
          <w:szCs w:val="28"/>
          <w:lang w:eastAsia="pl-PL"/>
        </w:rPr>
        <w:t>okusa</w:t>
      </w:r>
      <w:r w:rsidR="00231FD1">
        <w:rPr>
          <w:rFonts w:ascii="Times New Roman" w:eastAsia="Times New Roman" w:hAnsi="Times New Roman" w:cs="Times New Roman"/>
          <w:sz w:val="28"/>
          <w:szCs w:val="28"/>
          <w:lang w:eastAsia="pl-PL"/>
        </w:rPr>
        <w:t xml:space="preserve"> - </w:t>
      </w:r>
      <w:r w:rsidR="00D57102" w:rsidRPr="007355DD">
        <w:rPr>
          <w:rFonts w:ascii="Times New Roman" w:eastAsia="Times New Roman" w:hAnsi="Times New Roman" w:cs="Times New Roman"/>
          <w:sz w:val="28"/>
          <w:szCs w:val="28"/>
          <w:lang w:eastAsia="pl-PL"/>
        </w:rPr>
        <w:t xml:space="preserve">zwykle jakaś myśl mająca nas nakłonić do popełnienia zła. Nie zawsze stoi za nią diabeł (mogą </w:t>
      </w:r>
      <w:r w:rsidR="00231FD1">
        <w:rPr>
          <w:rFonts w:ascii="Times New Roman" w:eastAsia="Times New Roman" w:hAnsi="Times New Roman" w:cs="Times New Roman"/>
          <w:sz w:val="28"/>
          <w:szCs w:val="28"/>
          <w:lang w:eastAsia="pl-PL"/>
        </w:rPr>
        <w:t xml:space="preserve">to </w:t>
      </w:r>
      <w:r w:rsidR="00D57102" w:rsidRPr="007355DD">
        <w:rPr>
          <w:rFonts w:ascii="Times New Roman" w:eastAsia="Times New Roman" w:hAnsi="Times New Roman" w:cs="Times New Roman"/>
          <w:sz w:val="28"/>
          <w:szCs w:val="28"/>
          <w:lang w:eastAsia="pl-PL"/>
        </w:rPr>
        <w:t xml:space="preserve">być nasze namiętności, podszepty świata, wady), a podlegają im wszyscy. Wiemy, że nawet Pan Jezus był kuszony w ten sposób. </w:t>
      </w:r>
      <w:r w:rsidR="00681CF0" w:rsidRPr="007355DD">
        <w:rPr>
          <w:rFonts w:ascii="Times New Roman" w:eastAsia="Times New Roman" w:hAnsi="Times New Roman" w:cs="Times New Roman"/>
          <w:sz w:val="28"/>
          <w:szCs w:val="28"/>
          <w:lang w:eastAsia="pl-PL"/>
        </w:rPr>
        <w:t xml:space="preserve">Może też chodzić o próbę naszej wiary. </w:t>
      </w:r>
      <w:r w:rsidR="00231FD1">
        <w:rPr>
          <w:rFonts w:ascii="Times New Roman" w:eastAsia="Times New Roman" w:hAnsi="Times New Roman" w:cs="Times New Roman"/>
          <w:sz w:val="28"/>
          <w:szCs w:val="28"/>
          <w:lang w:eastAsia="pl-PL"/>
        </w:rPr>
        <w:br/>
        <w:t>2*</w:t>
      </w:r>
      <w:r w:rsidR="00705088" w:rsidRPr="007355DD">
        <w:rPr>
          <w:rFonts w:ascii="Times New Roman" w:eastAsia="Times New Roman" w:hAnsi="Times New Roman" w:cs="Times New Roman"/>
          <w:sz w:val="28"/>
          <w:szCs w:val="28"/>
          <w:lang w:eastAsia="pl-PL"/>
        </w:rPr>
        <w:t xml:space="preserve"> </w:t>
      </w:r>
      <w:r w:rsidR="00231FD1" w:rsidRPr="00231FD1">
        <w:rPr>
          <w:rFonts w:ascii="Times New Roman" w:eastAsia="Times New Roman" w:hAnsi="Times New Roman" w:cs="Times New Roman"/>
          <w:sz w:val="28"/>
          <w:szCs w:val="28"/>
          <w:lang w:eastAsia="pl-PL"/>
        </w:rPr>
        <w:t>D</w:t>
      </w:r>
      <w:r w:rsidR="006E53E9" w:rsidRPr="00231FD1">
        <w:rPr>
          <w:rFonts w:ascii="Times New Roman" w:eastAsia="Times New Roman" w:hAnsi="Times New Roman" w:cs="Times New Roman"/>
          <w:sz w:val="28"/>
          <w:szCs w:val="28"/>
          <w:lang w:eastAsia="pl-PL"/>
        </w:rPr>
        <w:t>ręczenie</w:t>
      </w:r>
      <w:r w:rsidR="00492949">
        <w:rPr>
          <w:rFonts w:ascii="Times New Roman" w:eastAsia="Times New Roman" w:hAnsi="Times New Roman" w:cs="Times New Roman"/>
          <w:sz w:val="28"/>
          <w:szCs w:val="28"/>
          <w:lang w:eastAsia="pl-PL"/>
        </w:rPr>
        <w:t xml:space="preserve"> - o</w:t>
      </w:r>
      <w:r w:rsidR="00681CF0" w:rsidRPr="007355DD">
        <w:rPr>
          <w:rFonts w:ascii="Times New Roman" w:eastAsia="Times New Roman" w:hAnsi="Times New Roman" w:cs="Times New Roman"/>
          <w:sz w:val="28"/>
          <w:szCs w:val="28"/>
          <w:lang w:eastAsia="pl-PL"/>
        </w:rPr>
        <w:t xml:space="preserve"> ile w pokucie chodziło o nakłonienie człowieka do grzechu, to</w:t>
      </w:r>
      <w:r w:rsidR="00381EDB" w:rsidRPr="007355DD">
        <w:rPr>
          <w:rFonts w:ascii="Times New Roman" w:eastAsia="Times New Roman" w:hAnsi="Times New Roman" w:cs="Times New Roman"/>
          <w:sz w:val="28"/>
          <w:szCs w:val="28"/>
          <w:lang w:eastAsia="pl-PL"/>
        </w:rPr>
        <w:t xml:space="preserve"> celem dręczenia jest zaprowadzenie wewnętrznego chaosu we władzach człowieka. Demon atakuje, jak w przypadku biblijnego Hioba, zdrowie i dobra człowieka, aby pozbawić go wewnętrznego pokoju, snu, </w:t>
      </w:r>
      <w:r w:rsidR="00B46B76">
        <w:rPr>
          <w:rFonts w:ascii="Times New Roman" w:eastAsia="Times New Roman" w:hAnsi="Times New Roman" w:cs="Times New Roman"/>
          <w:sz w:val="28"/>
          <w:szCs w:val="28"/>
          <w:lang w:eastAsia="pl-PL"/>
        </w:rPr>
        <w:t xml:space="preserve">by go </w:t>
      </w:r>
      <w:r w:rsidR="00381EDB" w:rsidRPr="007355DD">
        <w:rPr>
          <w:rFonts w:ascii="Times New Roman" w:eastAsia="Times New Roman" w:hAnsi="Times New Roman" w:cs="Times New Roman"/>
          <w:sz w:val="28"/>
          <w:szCs w:val="28"/>
          <w:lang w:eastAsia="pl-PL"/>
        </w:rPr>
        <w:t>rozgniewać i pobudzić do bluźnierstw, zniechęcić do modlitw</w:t>
      </w:r>
      <w:r w:rsidR="00912DA0">
        <w:rPr>
          <w:rFonts w:ascii="Times New Roman" w:eastAsia="Times New Roman" w:hAnsi="Times New Roman" w:cs="Times New Roman"/>
          <w:sz w:val="28"/>
          <w:szCs w:val="28"/>
          <w:lang w:eastAsia="pl-PL"/>
        </w:rPr>
        <w:t xml:space="preserve">y itp. </w:t>
      </w:r>
      <w:r w:rsidR="00912DA0">
        <w:rPr>
          <w:rFonts w:ascii="Times New Roman" w:eastAsia="Times New Roman" w:hAnsi="Times New Roman" w:cs="Times New Roman"/>
          <w:sz w:val="28"/>
          <w:szCs w:val="28"/>
          <w:lang w:eastAsia="pl-PL"/>
        </w:rPr>
        <w:br/>
        <w:t>3*</w:t>
      </w:r>
      <w:r w:rsidR="00381EDB" w:rsidRPr="007355DD">
        <w:rPr>
          <w:rFonts w:ascii="Times New Roman" w:eastAsia="Times New Roman" w:hAnsi="Times New Roman" w:cs="Times New Roman"/>
          <w:sz w:val="28"/>
          <w:szCs w:val="28"/>
          <w:lang w:eastAsia="pl-PL"/>
        </w:rPr>
        <w:t xml:space="preserve"> </w:t>
      </w:r>
      <w:r w:rsidR="00912DA0" w:rsidRPr="00912DA0">
        <w:rPr>
          <w:rFonts w:ascii="Times New Roman" w:eastAsia="Times New Roman" w:hAnsi="Times New Roman" w:cs="Times New Roman"/>
          <w:sz w:val="28"/>
          <w:szCs w:val="28"/>
          <w:lang w:eastAsia="pl-PL"/>
        </w:rPr>
        <w:t>O</w:t>
      </w:r>
      <w:r w:rsidR="00381EDB" w:rsidRPr="00912DA0">
        <w:rPr>
          <w:rFonts w:ascii="Times New Roman" w:eastAsia="Times New Roman" w:hAnsi="Times New Roman" w:cs="Times New Roman"/>
          <w:sz w:val="28"/>
          <w:szCs w:val="28"/>
          <w:lang w:eastAsia="pl-PL"/>
        </w:rPr>
        <w:t>bsesje</w:t>
      </w:r>
      <w:r w:rsidR="00381EDB" w:rsidRPr="007355DD">
        <w:rPr>
          <w:rFonts w:ascii="Times New Roman" w:eastAsia="Times New Roman" w:hAnsi="Times New Roman" w:cs="Times New Roman"/>
          <w:sz w:val="28"/>
          <w:szCs w:val="28"/>
          <w:lang w:eastAsia="pl-PL"/>
        </w:rPr>
        <w:t xml:space="preserve"> diabelskie</w:t>
      </w:r>
      <w:r w:rsidR="00745A36">
        <w:rPr>
          <w:rFonts w:ascii="Times New Roman" w:eastAsia="Times New Roman" w:hAnsi="Times New Roman" w:cs="Times New Roman"/>
          <w:sz w:val="28"/>
          <w:szCs w:val="28"/>
          <w:lang w:eastAsia="pl-PL"/>
        </w:rPr>
        <w:t xml:space="preserve"> -</w:t>
      </w:r>
      <w:r w:rsidR="00381EDB" w:rsidRPr="007355DD">
        <w:rPr>
          <w:rFonts w:ascii="Times New Roman" w:eastAsia="Times New Roman" w:hAnsi="Times New Roman" w:cs="Times New Roman"/>
          <w:sz w:val="28"/>
          <w:szCs w:val="28"/>
          <w:lang w:eastAsia="pl-PL"/>
        </w:rPr>
        <w:t xml:space="preserve"> ks. G. B. </w:t>
      </w:r>
      <w:proofErr w:type="spellStart"/>
      <w:r w:rsidR="00381EDB" w:rsidRPr="007355DD">
        <w:rPr>
          <w:rFonts w:ascii="Times New Roman" w:eastAsia="Times New Roman" w:hAnsi="Times New Roman" w:cs="Times New Roman"/>
          <w:sz w:val="28"/>
          <w:szCs w:val="28"/>
          <w:lang w:eastAsia="pl-PL"/>
        </w:rPr>
        <w:t>Proja</w:t>
      </w:r>
      <w:proofErr w:type="spellEnd"/>
      <w:r w:rsidR="00381EDB" w:rsidRPr="007355DD">
        <w:rPr>
          <w:rFonts w:ascii="Times New Roman" w:eastAsia="Times New Roman" w:hAnsi="Times New Roman" w:cs="Times New Roman"/>
          <w:sz w:val="28"/>
          <w:szCs w:val="28"/>
          <w:lang w:eastAsia="pl-PL"/>
        </w:rPr>
        <w:t xml:space="preserve"> utożsamia z</w:t>
      </w:r>
      <w:r w:rsidR="00E65B0C" w:rsidRPr="007355DD">
        <w:rPr>
          <w:rFonts w:ascii="Times New Roman" w:eastAsia="Times New Roman" w:hAnsi="Times New Roman" w:cs="Times New Roman"/>
          <w:sz w:val="28"/>
          <w:szCs w:val="28"/>
          <w:lang w:eastAsia="pl-PL"/>
        </w:rPr>
        <w:t xml:space="preserve"> opętaniem (</w:t>
      </w:r>
      <w:r w:rsidR="00E65B0C" w:rsidRPr="00912DA0">
        <w:rPr>
          <w:rFonts w:ascii="Times New Roman" w:eastAsia="Times New Roman" w:hAnsi="Times New Roman" w:cs="Times New Roman"/>
          <w:i/>
          <w:sz w:val="28"/>
          <w:szCs w:val="28"/>
          <w:lang w:eastAsia="pl-PL"/>
        </w:rPr>
        <w:t>op. cit</w:t>
      </w:r>
      <w:r w:rsidR="00E65B0C" w:rsidRPr="007355DD">
        <w:rPr>
          <w:rFonts w:ascii="Times New Roman" w:eastAsia="Times New Roman" w:hAnsi="Times New Roman" w:cs="Times New Roman"/>
          <w:sz w:val="28"/>
          <w:szCs w:val="28"/>
          <w:lang w:eastAsia="pl-PL"/>
        </w:rPr>
        <w:t>. s. 61)</w:t>
      </w:r>
      <w:r w:rsidR="00745A36">
        <w:rPr>
          <w:rFonts w:ascii="Times New Roman" w:eastAsia="Times New Roman" w:hAnsi="Times New Roman" w:cs="Times New Roman"/>
          <w:sz w:val="28"/>
          <w:szCs w:val="28"/>
          <w:lang w:eastAsia="pl-PL"/>
        </w:rPr>
        <w:t>; k</w:t>
      </w:r>
      <w:r w:rsidR="00E65B0C" w:rsidRPr="007355DD">
        <w:rPr>
          <w:rFonts w:ascii="Times New Roman" w:eastAsia="Times New Roman" w:hAnsi="Times New Roman" w:cs="Times New Roman"/>
          <w:sz w:val="28"/>
          <w:szCs w:val="28"/>
          <w:lang w:eastAsia="pl-PL"/>
        </w:rPr>
        <w:t>s. G. Amorth mówi tu o wciąż powtarzających się i ogromnie natarczywych myślach, których nie można przezwyciężyć (</w:t>
      </w:r>
      <w:r w:rsidR="00E65B0C" w:rsidRPr="007355DD">
        <w:rPr>
          <w:rFonts w:ascii="Times New Roman" w:eastAsia="Times New Roman" w:hAnsi="Times New Roman" w:cs="Times New Roman"/>
          <w:i/>
          <w:sz w:val="28"/>
          <w:szCs w:val="28"/>
          <w:lang w:eastAsia="pl-PL"/>
        </w:rPr>
        <w:t>Świadectwo</w:t>
      </w:r>
      <w:r w:rsidR="00E65B0C" w:rsidRPr="007355DD">
        <w:rPr>
          <w:rFonts w:ascii="Times New Roman" w:eastAsia="Times New Roman" w:hAnsi="Times New Roman" w:cs="Times New Roman"/>
          <w:sz w:val="28"/>
          <w:szCs w:val="28"/>
          <w:lang w:eastAsia="pl-PL"/>
        </w:rPr>
        <w:t>…, s. 49)</w:t>
      </w:r>
      <w:r w:rsidR="00745A36">
        <w:rPr>
          <w:rFonts w:ascii="Times New Roman" w:eastAsia="Times New Roman" w:hAnsi="Times New Roman" w:cs="Times New Roman"/>
          <w:sz w:val="28"/>
          <w:szCs w:val="28"/>
          <w:lang w:eastAsia="pl-PL"/>
        </w:rPr>
        <w:t>,</w:t>
      </w:r>
      <w:r w:rsidR="00E65B0C" w:rsidRPr="007355DD">
        <w:rPr>
          <w:rFonts w:ascii="Times New Roman" w:eastAsia="Times New Roman" w:hAnsi="Times New Roman" w:cs="Times New Roman"/>
          <w:sz w:val="28"/>
          <w:szCs w:val="28"/>
          <w:lang w:eastAsia="pl-PL"/>
        </w:rPr>
        <w:t xml:space="preserve"> </w:t>
      </w:r>
      <w:r w:rsidR="00745A36">
        <w:rPr>
          <w:rFonts w:ascii="Times New Roman" w:eastAsia="Times New Roman" w:hAnsi="Times New Roman" w:cs="Times New Roman"/>
          <w:sz w:val="28"/>
          <w:szCs w:val="28"/>
          <w:lang w:eastAsia="pl-PL"/>
        </w:rPr>
        <w:t>n</w:t>
      </w:r>
      <w:r w:rsidR="00E65B0C" w:rsidRPr="007355DD">
        <w:rPr>
          <w:rFonts w:ascii="Times New Roman" w:eastAsia="Times New Roman" w:hAnsi="Times New Roman" w:cs="Times New Roman"/>
          <w:sz w:val="28"/>
          <w:szCs w:val="28"/>
          <w:lang w:eastAsia="pl-PL"/>
        </w:rPr>
        <w:t xml:space="preserve">atomiast o. </w:t>
      </w:r>
      <w:proofErr w:type="spellStart"/>
      <w:r w:rsidR="00E65B0C" w:rsidRPr="007355DD">
        <w:rPr>
          <w:rFonts w:ascii="Times New Roman" w:eastAsia="Times New Roman" w:hAnsi="Times New Roman" w:cs="Times New Roman"/>
          <w:sz w:val="28"/>
          <w:szCs w:val="28"/>
          <w:lang w:eastAsia="pl-PL"/>
        </w:rPr>
        <w:t>Fontelle</w:t>
      </w:r>
      <w:proofErr w:type="spellEnd"/>
      <w:r w:rsidR="00E65B0C" w:rsidRPr="007355DD">
        <w:rPr>
          <w:rFonts w:ascii="Times New Roman" w:eastAsia="Times New Roman" w:hAnsi="Times New Roman" w:cs="Times New Roman"/>
          <w:sz w:val="28"/>
          <w:szCs w:val="28"/>
          <w:lang w:eastAsia="pl-PL"/>
        </w:rPr>
        <w:t xml:space="preserve"> uważa, iż dusza jest wówczas nie tyle kuszona co blokowana, zdominowana przez nocne koszmary, myśli samobójcze, pożądania, gniew, żądzę władzy (</w:t>
      </w:r>
      <w:r w:rsidR="00E65B0C" w:rsidRPr="00745A36">
        <w:rPr>
          <w:rFonts w:ascii="Times New Roman" w:eastAsia="Times New Roman" w:hAnsi="Times New Roman" w:cs="Times New Roman"/>
          <w:i/>
          <w:sz w:val="28"/>
          <w:szCs w:val="28"/>
          <w:lang w:eastAsia="pl-PL"/>
        </w:rPr>
        <w:t>op. cit</w:t>
      </w:r>
      <w:r w:rsidR="00E65B0C" w:rsidRPr="007355DD">
        <w:rPr>
          <w:rFonts w:ascii="Times New Roman" w:eastAsia="Times New Roman" w:hAnsi="Times New Roman" w:cs="Times New Roman"/>
          <w:sz w:val="28"/>
          <w:szCs w:val="28"/>
          <w:lang w:eastAsia="pl-PL"/>
        </w:rPr>
        <w:t xml:space="preserve">. s. 56). </w:t>
      </w:r>
      <w:r w:rsidR="005517A5" w:rsidRPr="007355DD">
        <w:rPr>
          <w:rFonts w:ascii="Times New Roman" w:eastAsia="Times New Roman" w:hAnsi="Times New Roman" w:cs="Times New Roman"/>
          <w:sz w:val="28"/>
          <w:szCs w:val="28"/>
          <w:lang w:eastAsia="pl-PL"/>
        </w:rPr>
        <w:t xml:space="preserve">Na poziomie nadprzyrodzonym diabeł działa przede wszystkim w opozycji do cnót, zarówno teologicznym, jak i głównym.  </w:t>
      </w:r>
      <w:r w:rsidR="005517A5" w:rsidRPr="007355DD">
        <w:rPr>
          <w:rFonts w:ascii="Times New Roman" w:eastAsia="Times New Roman" w:hAnsi="Times New Roman" w:cs="Times New Roman"/>
          <w:sz w:val="28"/>
          <w:szCs w:val="28"/>
          <w:lang w:eastAsia="pl-PL"/>
        </w:rPr>
        <w:br/>
        <w:t>4*</w:t>
      </w:r>
      <w:r w:rsidR="005517A5" w:rsidRPr="00A92CFB">
        <w:rPr>
          <w:rFonts w:ascii="Times New Roman" w:eastAsia="Times New Roman" w:hAnsi="Times New Roman" w:cs="Times New Roman"/>
          <w:sz w:val="28"/>
          <w:szCs w:val="28"/>
          <w:lang w:eastAsia="pl-PL"/>
        </w:rPr>
        <w:t xml:space="preserve"> Opętanie</w:t>
      </w:r>
      <w:r w:rsidR="00A92CFB">
        <w:rPr>
          <w:rFonts w:ascii="Times New Roman" w:eastAsia="Times New Roman" w:hAnsi="Times New Roman" w:cs="Times New Roman"/>
          <w:sz w:val="28"/>
          <w:szCs w:val="28"/>
          <w:lang w:eastAsia="pl-PL"/>
        </w:rPr>
        <w:t xml:space="preserve"> -</w:t>
      </w:r>
      <w:r w:rsidR="005517A5" w:rsidRPr="007355DD">
        <w:rPr>
          <w:rFonts w:ascii="Times New Roman" w:eastAsia="Times New Roman" w:hAnsi="Times New Roman" w:cs="Times New Roman"/>
          <w:sz w:val="28"/>
          <w:szCs w:val="28"/>
          <w:lang w:eastAsia="pl-PL"/>
        </w:rPr>
        <w:t xml:space="preserve"> działanie demona we wnętrzu osoby, pozbawienie jej wolności (całkowite lub częściowe), posługiwanie się jej ciałem. </w:t>
      </w:r>
      <w:r w:rsidR="003E08D1" w:rsidRPr="007355DD">
        <w:rPr>
          <w:rFonts w:ascii="Times New Roman" w:eastAsia="Times New Roman" w:hAnsi="Times New Roman" w:cs="Times New Roman"/>
          <w:sz w:val="28"/>
          <w:szCs w:val="28"/>
          <w:lang w:eastAsia="pl-PL"/>
        </w:rPr>
        <w:br/>
        <w:t xml:space="preserve">5* </w:t>
      </w:r>
      <w:r w:rsidR="003E08D1" w:rsidRPr="008534DD">
        <w:rPr>
          <w:rFonts w:ascii="Times New Roman" w:eastAsia="Times New Roman" w:hAnsi="Times New Roman" w:cs="Times New Roman"/>
          <w:sz w:val="28"/>
          <w:szCs w:val="28"/>
          <w:lang w:eastAsia="pl-PL"/>
        </w:rPr>
        <w:t>Nękanie</w:t>
      </w:r>
      <w:r w:rsidR="008534DD">
        <w:rPr>
          <w:rFonts w:ascii="Times New Roman" w:eastAsia="Times New Roman" w:hAnsi="Times New Roman" w:cs="Times New Roman"/>
          <w:sz w:val="28"/>
          <w:szCs w:val="28"/>
          <w:lang w:eastAsia="pl-PL"/>
        </w:rPr>
        <w:t xml:space="preserve"> -</w:t>
      </w:r>
      <w:r w:rsidR="003E08D1" w:rsidRPr="007355DD">
        <w:rPr>
          <w:rFonts w:ascii="Times New Roman" w:eastAsia="Times New Roman" w:hAnsi="Times New Roman" w:cs="Times New Roman"/>
          <w:sz w:val="28"/>
          <w:szCs w:val="28"/>
          <w:lang w:eastAsia="pl-PL"/>
        </w:rPr>
        <w:t xml:space="preserve"> ataki złego ducha na domy, rzeczy, zwierzęta. O. </w:t>
      </w:r>
      <w:proofErr w:type="spellStart"/>
      <w:r w:rsidR="003E08D1" w:rsidRPr="007355DD">
        <w:rPr>
          <w:rFonts w:ascii="Times New Roman" w:eastAsia="Times New Roman" w:hAnsi="Times New Roman" w:cs="Times New Roman"/>
          <w:sz w:val="28"/>
          <w:szCs w:val="28"/>
          <w:lang w:eastAsia="pl-PL"/>
        </w:rPr>
        <w:t>Fontelle</w:t>
      </w:r>
      <w:proofErr w:type="spellEnd"/>
      <w:r w:rsidR="005517A5" w:rsidRPr="007355DD">
        <w:rPr>
          <w:rFonts w:ascii="Times New Roman" w:eastAsia="Times New Roman" w:hAnsi="Times New Roman" w:cs="Times New Roman"/>
          <w:sz w:val="28"/>
          <w:szCs w:val="28"/>
          <w:lang w:eastAsia="pl-PL"/>
        </w:rPr>
        <w:t xml:space="preserve"> </w:t>
      </w:r>
      <w:r w:rsidR="003E08D1" w:rsidRPr="007355DD">
        <w:rPr>
          <w:rFonts w:ascii="Times New Roman" w:eastAsia="Times New Roman" w:hAnsi="Times New Roman" w:cs="Times New Roman"/>
          <w:sz w:val="28"/>
          <w:szCs w:val="28"/>
          <w:lang w:eastAsia="pl-PL"/>
        </w:rPr>
        <w:t xml:space="preserve">nazywa je napaściami diabelskimi. </w:t>
      </w:r>
    </w:p>
    <w:p w:rsidR="003E08D1" w:rsidRPr="007355DD" w:rsidRDefault="003E08D1" w:rsidP="0059077B">
      <w:pPr>
        <w:spacing w:line="276" w:lineRule="auto"/>
        <w:rPr>
          <w:rFonts w:ascii="Times New Roman" w:eastAsia="Times New Roman" w:hAnsi="Times New Roman" w:cs="Times New Roman"/>
          <w:sz w:val="28"/>
          <w:szCs w:val="28"/>
          <w:lang w:eastAsia="pl-PL"/>
        </w:rPr>
      </w:pPr>
    </w:p>
    <w:p w:rsidR="003E08D1" w:rsidRPr="007355DD" w:rsidRDefault="003E08D1" w:rsidP="0059077B">
      <w:pPr>
        <w:spacing w:line="276" w:lineRule="auto"/>
        <w:rPr>
          <w:rFonts w:ascii="Times New Roman" w:eastAsia="Times New Roman" w:hAnsi="Times New Roman" w:cs="Times New Roman"/>
          <w:sz w:val="28"/>
          <w:szCs w:val="28"/>
          <w:lang w:eastAsia="pl-PL"/>
        </w:rPr>
      </w:pPr>
      <w:r w:rsidRPr="007355DD">
        <w:rPr>
          <w:rFonts w:ascii="Times New Roman" w:eastAsia="Times New Roman" w:hAnsi="Times New Roman" w:cs="Times New Roman"/>
          <w:b/>
          <w:sz w:val="28"/>
          <w:szCs w:val="28"/>
          <w:lang w:eastAsia="pl-PL"/>
        </w:rPr>
        <w:t>Diabeł tkwi w szczegółach, czyli gdzie jest najniebezpieczniej</w:t>
      </w:r>
      <w:r w:rsidR="00C139AB">
        <w:rPr>
          <w:rFonts w:ascii="Times New Roman" w:eastAsia="Times New Roman" w:hAnsi="Times New Roman" w:cs="Times New Roman"/>
          <w:b/>
          <w:sz w:val="28"/>
          <w:szCs w:val="28"/>
          <w:lang w:eastAsia="pl-PL"/>
        </w:rPr>
        <w:t xml:space="preserve"> </w:t>
      </w:r>
      <w:r w:rsidR="00A21265" w:rsidRPr="007355DD">
        <w:rPr>
          <w:rFonts w:ascii="Times New Roman" w:eastAsia="Times New Roman" w:hAnsi="Times New Roman" w:cs="Times New Roman"/>
          <w:b/>
          <w:sz w:val="28"/>
          <w:szCs w:val="28"/>
          <w:lang w:eastAsia="pl-PL"/>
        </w:rPr>
        <w:br/>
      </w:r>
      <w:r w:rsidR="00A21265" w:rsidRPr="007355DD">
        <w:rPr>
          <w:rFonts w:ascii="Times New Roman" w:eastAsia="Times New Roman" w:hAnsi="Times New Roman" w:cs="Times New Roman"/>
          <w:b/>
          <w:sz w:val="28"/>
          <w:szCs w:val="28"/>
          <w:lang w:eastAsia="pl-PL"/>
        </w:rPr>
        <w:br/>
        <w:t xml:space="preserve">      </w:t>
      </w:r>
      <w:r w:rsidR="00A21265" w:rsidRPr="007355DD">
        <w:rPr>
          <w:rFonts w:ascii="Times New Roman" w:eastAsia="Times New Roman" w:hAnsi="Times New Roman" w:cs="Times New Roman"/>
          <w:sz w:val="28"/>
          <w:szCs w:val="28"/>
          <w:lang w:eastAsia="pl-PL"/>
        </w:rPr>
        <w:t>Ks. prof. A. Posacki poświ</w:t>
      </w:r>
      <w:r w:rsidR="00726AAF">
        <w:rPr>
          <w:rFonts w:ascii="Times New Roman" w:eastAsia="Times New Roman" w:hAnsi="Times New Roman" w:cs="Times New Roman"/>
          <w:sz w:val="28"/>
          <w:szCs w:val="28"/>
          <w:lang w:eastAsia="pl-PL"/>
        </w:rPr>
        <w:t>ę</w:t>
      </w:r>
      <w:r w:rsidR="00A21265" w:rsidRPr="007355DD">
        <w:rPr>
          <w:rFonts w:ascii="Times New Roman" w:eastAsia="Times New Roman" w:hAnsi="Times New Roman" w:cs="Times New Roman"/>
          <w:sz w:val="28"/>
          <w:szCs w:val="28"/>
          <w:lang w:eastAsia="pl-PL"/>
        </w:rPr>
        <w:t xml:space="preserve">cił temu zagadnieniu </w:t>
      </w:r>
      <w:r w:rsidR="0087703E" w:rsidRPr="007355DD">
        <w:rPr>
          <w:rFonts w:ascii="Times New Roman" w:eastAsia="Times New Roman" w:hAnsi="Times New Roman" w:cs="Times New Roman"/>
          <w:sz w:val="28"/>
          <w:szCs w:val="28"/>
          <w:lang w:eastAsia="pl-PL"/>
        </w:rPr>
        <w:t>książkę</w:t>
      </w:r>
      <w:r w:rsidR="00A21265" w:rsidRPr="007355DD">
        <w:rPr>
          <w:rFonts w:ascii="Times New Roman" w:eastAsia="Times New Roman" w:hAnsi="Times New Roman" w:cs="Times New Roman"/>
          <w:sz w:val="28"/>
          <w:szCs w:val="28"/>
          <w:lang w:eastAsia="pl-PL"/>
        </w:rPr>
        <w:t xml:space="preserve"> </w:t>
      </w:r>
      <w:r w:rsidR="00A21265" w:rsidRPr="007355DD">
        <w:rPr>
          <w:rFonts w:ascii="Times New Roman" w:eastAsia="Times New Roman" w:hAnsi="Times New Roman" w:cs="Times New Roman"/>
          <w:i/>
          <w:sz w:val="28"/>
          <w:szCs w:val="28"/>
          <w:lang w:eastAsia="pl-PL"/>
        </w:rPr>
        <w:t>Niebezpieczeństwo okultyzmu</w:t>
      </w:r>
      <w:r w:rsidR="0087703E" w:rsidRPr="007355DD">
        <w:rPr>
          <w:rFonts w:ascii="Times New Roman" w:eastAsia="Times New Roman" w:hAnsi="Times New Roman" w:cs="Times New Roman"/>
          <w:i/>
          <w:sz w:val="28"/>
          <w:szCs w:val="28"/>
          <w:lang w:eastAsia="pl-PL"/>
        </w:rPr>
        <w:t xml:space="preserve">. </w:t>
      </w:r>
      <w:r w:rsidR="0087703E" w:rsidRPr="007355DD">
        <w:rPr>
          <w:rFonts w:ascii="Times New Roman" w:eastAsia="Times New Roman" w:hAnsi="Times New Roman" w:cs="Times New Roman"/>
          <w:sz w:val="28"/>
          <w:szCs w:val="28"/>
          <w:lang w:eastAsia="pl-PL"/>
        </w:rPr>
        <w:t xml:space="preserve">Zauważa w niej, że </w:t>
      </w:r>
      <w:r w:rsidR="0087703E" w:rsidRPr="007355DD">
        <w:rPr>
          <w:rFonts w:ascii="Times New Roman" w:eastAsia="Times New Roman" w:hAnsi="Times New Roman" w:cs="Times New Roman"/>
          <w:i/>
          <w:sz w:val="28"/>
          <w:szCs w:val="28"/>
          <w:lang w:eastAsia="pl-PL"/>
        </w:rPr>
        <w:t xml:space="preserve">o bezpośrednim związku szatana z grzechem świadczy również to, że tzw. modlitwy o uwolnienie czy też </w:t>
      </w:r>
      <w:proofErr w:type="gramStart"/>
      <w:r w:rsidR="0087703E" w:rsidRPr="007355DD">
        <w:rPr>
          <w:rFonts w:ascii="Times New Roman" w:eastAsia="Times New Roman" w:hAnsi="Times New Roman" w:cs="Times New Roman"/>
          <w:i/>
          <w:sz w:val="28"/>
          <w:szCs w:val="28"/>
          <w:lang w:eastAsia="pl-PL"/>
        </w:rPr>
        <w:t>egzorcyzmów</w:t>
      </w:r>
      <w:r w:rsidR="009A506C">
        <w:rPr>
          <w:rFonts w:ascii="Times New Roman" w:eastAsia="Times New Roman" w:hAnsi="Times New Roman" w:cs="Times New Roman"/>
          <w:i/>
          <w:sz w:val="28"/>
          <w:szCs w:val="28"/>
          <w:lang w:eastAsia="pl-PL"/>
        </w:rPr>
        <w:t xml:space="preserve"> </w:t>
      </w:r>
      <w:r w:rsidR="0087703E" w:rsidRPr="007355DD">
        <w:rPr>
          <w:rFonts w:ascii="Times New Roman" w:eastAsia="Times New Roman" w:hAnsi="Times New Roman" w:cs="Times New Roman"/>
          <w:i/>
          <w:sz w:val="28"/>
          <w:szCs w:val="28"/>
          <w:lang w:eastAsia="pl-PL"/>
        </w:rPr>
        <w:t xml:space="preserve"> potrzebują</w:t>
      </w:r>
      <w:proofErr w:type="gramEnd"/>
      <w:r w:rsidR="0087703E" w:rsidRPr="007355DD">
        <w:rPr>
          <w:rFonts w:ascii="Times New Roman" w:eastAsia="Times New Roman" w:hAnsi="Times New Roman" w:cs="Times New Roman"/>
          <w:i/>
          <w:sz w:val="28"/>
          <w:szCs w:val="28"/>
          <w:lang w:eastAsia="pl-PL"/>
        </w:rPr>
        <w:t xml:space="preserve"> przeważnie ludzie. którzy uwikłali się w bardzo poważne grzechy </w:t>
      </w:r>
      <w:r w:rsidR="0087703E" w:rsidRPr="007355DD">
        <w:rPr>
          <w:rFonts w:ascii="Times New Roman" w:eastAsia="Times New Roman" w:hAnsi="Times New Roman" w:cs="Times New Roman"/>
          <w:sz w:val="28"/>
          <w:szCs w:val="28"/>
          <w:lang w:eastAsia="pl-PL"/>
        </w:rPr>
        <w:t xml:space="preserve">(s. 40). Według niego </w:t>
      </w:r>
      <w:r w:rsidR="00D14AA6" w:rsidRPr="007355DD">
        <w:rPr>
          <w:rFonts w:ascii="Times New Roman" w:eastAsia="Times New Roman" w:hAnsi="Times New Roman" w:cs="Times New Roman"/>
          <w:sz w:val="28"/>
          <w:szCs w:val="28"/>
          <w:lang w:eastAsia="pl-PL"/>
        </w:rPr>
        <w:t>są to przede wszystkim</w:t>
      </w:r>
      <w:r w:rsidR="0087703E" w:rsidRPr="007355DD">
        <w:rPr>
          <w:rFonts w:ascii="Times New Roman" w:eastAsia="Times New Roman" w:hAnsi="Times New Roman" w:cs="Times New Roman"/>
          <w:sz w:val="28"/>
          <w:szCs w:val="28"/>
          <w:lang w:eastAsia="pl-PL"/>
        </w:rPr>
        <w:t xml:space="preserve"> szeroko rozumiane praktyki okultyzmu, </w:t>
      </w:r>
      <w:r w:rsidR="00D14AA6" w:rsidRPr="007355DD">
        <w:rPr>
          <w:rFonts w:ascii="Times New Roman" w:eastAsia="Times New Roman" w:hAnsi="Times New Roman" w:cs="Times New Roman"/>
          <w:sz w:val="28"/>
          <w:szCs w:val="28"/>
          <w:lang w:eastAsia="pl-PL"/>
        </w:rPr>
        <w:t xml:space="preserve">a więc </w:t>
      </w:r>
      <w:r w:rsidR="0087703E" w:rsidRPr="007355DD">
        <w:rPr>
          <w:rFonts w:ascii="Times New Roman" w:eastAsia="Times New Roman" w:hAnsi="Times New Roman" w:cs="Times New Roman"/>
          <w:sz w:val="28"/>
          <w:szCs w:val="28"/>
          <w:lang w:eastAsia="pl-PL"/>
        </w:rPr>
        <w:t>magi</w:t>
      </w:r>
      <w:r w:rsidR="00D14AA6" w:rsidRPr="007355DD">
        <w:rPr>
          <w:rFonts w:ascii="Times New Roman" w:eastAsia="Times New Roman" w:hAnsi="Times New Roman" w:cs="Times New Roman"/>
          <w:sz w:val="28"/>
          <w:szCs w:val="28"/>
          <w:lang w:eastAsia="pl-PL"/>
        </w:rPr>
        <w:t>a</w:t>
      </w:r>
      <w:r w:rsidR="0087703E" w:rsidRPr="007355DD">
        <w:rPr>
          <w:rFonts w:ascii="Times New Roman" w:eastAsia="Times New Roman" w:hAnsi="Times New Roman" w:cs="Times New Roman"/>
          <w:sz w:val="28"/>
          <w:szCs w:val="28"/>
          <w:lang w:eastAsia="pl-PL"/>
        </w:rPr>
        <w:t>, spirytyzm</w:t>
      </w:r>
      <w:r w:rsidR="00053978" w:rsidRPr="007355DD">
        <w:rPr>
          <w:rFonts w:ascii="Times New Roman" w:eastAsia="Times New Roman" w:hAnsi="Times New Roman" w:cs="Times New Roman"/>
          <w:sz w:val="28"/>
          <w:szCs w:val="28"/>
          <w:lang w:eastAsia="pl-PL"/>
        </w:rPr>
        <w:t xml:space="preserve">, </w:t>
      </w:r>
      <w:r w:rsidR="0087703E" w:rsidRPr="007355DD">
        <w:rPr>
          <w:rFonts w:ascii="Times New Roman" w:eastAsia="Times New Roman" w:hAnsi="Times New Roman" w:cs="Times New Roman"/>
          <w:sz w:val="28"/>
          <w:szCs w:val="28"/>
          <w:lang w:eastAsia="pl-PL"/>
        </w:rPr>
        <w:t>wróżbiarstw</w:t>
      </w:r>
      <w:r w:rsidR="00D14AA6" w:rsidRPr="007355DD">
        <w:rPr>
          <w:rFonts w:ascii="Times New Roman" w:eastAsia="Times New Roman" w:hAnsi="Times New Roman" w:cs="Times New Roman"/>
          <w:sz w:val="28"/>
          <w:szCs w:val="28"/>
          <w:lang w:eastAsia="pl-PL"/>
        </w:rPr>
        <w:t>o</w:t>
      </w:r>
      <w:r w:rsidR="00053978" w:rsidRPr="007355DD">
        <w:rPr>
          <w:rFonts w:ascii="Times New Roman" w:eastAsia="Times New Roman" w:hAnsi="Times New Roman" w:cs="Times New Roman"/>
          <w:sz w:val="28"/>
          <w:szCs w:val="28"/>
          <w:lang w:eastAsia="pl-PL"/>
        </w:rPr>
        <w:t>, medycyn</w:t>
      </w:r>
      <w:r w:rsidR="00D14AA6" w:rsidRPr="007355DD">
        <w:rPr>
          <w:rFonts w:ascii="Times New Roman" w:eastAsia="Times New Roman" w:hAnsi="Times New Roman" w:cs="Times New Roman"/>
          <w:sz w:val="28"/>
          <w:szCs w:val="28"/>
          <w:lang w:eastAsia="pl-PL"/>
        </w:rPr>
        <w:t>a</w:t>
      </w:r>
      <w:r w:rsidR="00053978" w:rsidRPr="007355DD">
        <w:rPr>
          <w:rFonts w:ascii="Times New Roman" w:eastAsia="Times New Roman" w:hAnsi="Times New Roman" w:cs="Times New Roman"/>
          <w:sz w:val="28"/>
          <w:szCs w:val="28"/>
          <w:lang w:eastAsia="pl-PL"/>
        </w:rPr>
        <w:t xml:space="preserve"> okultystyczn</w:t>
      </w:r>
      <w:r w:rsidR="00D14AA6" w:rsidRPr="007355DD">
        <w:rPr>
          <w:rFonts w:ascii="Times New Roman" w:eastAsia="Times New Roman" w:hAnsi="Times New Roman" w:cs="Times New Roman"/>
          <w:sz w:val="28"/>
          <w:szCs w:val="28"/>
          <w:lang w:eastAsia="pl-PL"/>
        </w:rPr>
        <w:t>a</w:t>
      </w:r>
      <w:r w:rsidR="0087703E" w:rsidRPr="007355DD">
        <w:rPr>
          <w:rFonts w:ascii="Times New Roman" w:eastAsia="Times New Roman" w:hAnsi="Times New Roman" w:cs="Times New Roman"/>
          <w:sz w:val="28"/>
          <w:szCs w:val="28"/>
          <w:lang w:eastAsia="pl-PL"/>
        </w:rPr>
        <w:t xml:space="preserve">. </w:t>
      </w:r>
      <w:r w:rsidR="00020CCA" w:rsidRPr="007355DD">
        <w:rPr>
          <w:rFonts w:ascii="Times New Roman" w:eastAsia="Times New Roman" w:hAnsi="Times New Roman" w:cs="Times New Roman"/>
          <w:sz w:val="28"/>
          <w:szCs w:val="28"/>
          <w:lang w:eastAsia="pl-PL"/>
        </w:rPr>
        <w:t xml:space="preserve">Drugą kategorią grzechów jest przynależność do sekt, szczególnie pochodzenia orientalnego. Trzecim niebezpiecznym duchowo środowiskiem są wszelakie doświadczenia psychodeliczne, a czwartym deprawacje i perwersje seksualne </w:t>
      </w:r>
      <w:r w:rsidR="00020CCA" w:rsidRPr="007355DD">
        <w:rPr>
          <w:rFonts w:ascii="Times New Roman" w:eastAsia="Times New Roman" w:hAnsi="Times New Roman" w:cs="Times New Roman"/>
          <w:sz w:val="28"/>
          <w:szCs w:val="28"/>
          <w:lang w:eastAsia="pl-PL"/>
        </w:rPr>
        <w:lastRenderedPageBreak/>
        <w:t xml:space="preserve">(tamże). </w:t>
      </w:r>
      <w:r w:rsidR="001709BD" w:rsidRPr="007355DD">
        <w:rPr>
          <w:rFonts w:ascii="Times New Roman" w:eastAsia="Times New Roman" w:hAnsi="Times New Roman" w:cs="Times New Roman"/>
          <w:sz w:val="28"/>
          <w:szCs w:val="28"/>
          <w:lang w:eastAsia="pl-PL"/>
        </w:rPr>
        <w:t>Chociaż</w:t>
      </w:r>
      <w:r w:rsidR="004552B9" w:rsidRPr="007355DD">
        <w:rPr>
          <w:rFonts w:ascii="Times New Roman" w:eastAsia="Times New Roman" w:hAnsi="Times New Roman" w:cs="Times New Roman"/>
          <w:sz w:val="28"/>
          <w:szCs w:val="28"/>
          <w:lang w:eastAsia="pl-PL"/>
        </w:rPr>
        <w:t xml:space="preserve"> </w:t>
      </w:r>
      <w:r w:rsidR="00671920" w:rsidRPr="007355DD">
        <w:rPr>
          <w:rFonts w:ascii="Times New Roman" w:eastAsia="Times New Roman" w:hAnsi="Times New Roman" w:cs="Times New Roman"/>
          <w:sz w:val="28"/>
          <w:szCs w:val="28"/>
          <w:lang w:eastAsia="pl-PL"/>
        </w:rPr>
        <w:t xml:space="preserve">w </w:t>
      </w:r>
      <w:r w:rsidR="004552B9" w:rsidRPr="007355DD">
        <w:rPr>
          <w:rFonts w:ascii="Times New Roman" w:eastAsia="Times New Roman" w:hAnsi="Times New Roman" w:cs="Times New Roman"/>
          <w:sz w:val="28"/>
          <w:szCs w:val="28"/>
          <w:lang w:eastAsia="pl-PL"/>
        </w:rPr>
        <w:t>niniejszym opracowaniu skupimy się zasadniczo na pierwszej kategorii</w:t>
      </w:r>
      <w:r w:rsidR="00671920" w:rsidRPr="007355DD">
        <w:rPr>
          <w:rFonts w:ascii="Times New Roman" w:eastAsia="Times New Roman" w:hAnsi="Times New Roman" w:cs="Times New Roman"/>
          <w:sz w:val="28"/>
          <w:szCs w:val="28"/>
          <w:lang w:eastAsia="pl-PL"/>
        </w:rPr>
        <w:t xml:space="preserve"> grzechów</w:t>
      </w:r>
      <w:r w:rsidR="001709BD" w:rsidRPr="007355DD">
        <w:rPr>
          <w:rFonts w:ascii="Times New Roman" w:eastAsia="Times New Roman" w:hAnsi="Times New Roman" w:cs="Times New Roman"/>
          <w:sz w:val="28"/>
          <w:szCs w:val="28"/>
          <w:lang w:eastAsia="pl-PL"/>
        </w:rPr>
        <w:t xml:space="preserve">, to warto </w:t>
      </w:r>
      <w:r w:rsidR="00671920" w:rsidRPr="007355DD">
        <w:rPr>
          <w:rFonts w:ascii="Times New Roman" w:eastAsia="Times New Roman" w:hAnsi="Times New Roman" w:cs="Times New Roman"/>
          <w:sz w:val="28"/>
          <w:szCs w:val="28"/>
          <w:lang w:eastAsia="pl-PL"/>
        </w:rPr>
        <w:t xml:space="preserve">pamiętać, że </w:t>
      </w:r>
      <w:r w:rsidR="00671920" w:rsidRPr="007355DD">
        <w:rPr>
          <w:rFonts w:ascii="Times New Roman" w:eastAsia="Times New Roman" w:hAnsi="Times New Roman" w:cs="Times New Roman"/>
          <w:i/>
          <w:sz w:val="28"/>
          <w:szCs w:val="28"/>
          <w:lang w:eastAsia="pl-PL"/>
        </w:rPr>
        <w:t xml:space="preserve">człowiek żyjący w stanie grzechu znajduje się w „grupie ryzyka”. Pośród różnych grzechów ciężkich są pewne przewinienia wręcz „stworzone” dla demona, a zatem przez niego preferowane. Są to: pycha, nienawiść, nieczystość, bluźnierstwo </w:t>
      </w:r>
      <w:r w:rsidR="00671920" w:rsidRPr="007355DD">
        <w:rPr>
          <w:rFonts w:ascii="Times New Roman" w:eastAsia="Times New Roman" w:hAnsi="Times New Roman" w:cs="Times New Roman"/>
          <w:sz w:val="28"/>
          <w:szCs w:val="28"/>
          <w:lang w:eastAsia="pl-PL"/>
        </w:rPr>
        <w:t xml:space="preserve">(ks. </w:t>
      </w:r>
      <w:proofErr w:type="spellStart"/>
      <w:r w:rsidR="00671920" w:rsidRPr="007355DD">
        <w:rPr>
          <w:rFonts w:ascii="Times New Roman" w:eastAsia="Times New Roman" w:hAnsi="Times New Roman" w:cs="Times New Roman"/>
          <w:sz w:val="28"/>
          <w:szCs w:val="28"/>
          <w:lang w:eastAsia="pl-PL"/>
        </w:rPr>
        <w:t>Proja</w:t>
      </w:r>
      <w:proofErr w:type="spellEnd"/>
      <w:r w:rsidR="00671920" w:rsidRPr="007355DD">
        <w:rPr>
          <w:rFonts w:ascii="Times New Roman" w:eastAsia="Times New Roman" w:hAnsi="Times New Roman" w:cs="Times New Roman"/>
          <w:sz w:val="28"/>
          <w:szCs w:val="28"/>
          <w:lang w:eastAsia="pl-PL"/>
        </w:rPr>
        <w:t xml:space="preserve">, </w:t>
      </w:r>
      <w:r w:rsidR="00671920" w:rsidRPr="00A95900">
        <w:rPr>
          <w:rFonts w:ascii="Times New Roman" w:eastAsia="Times New Roman" w:hAnsi="Times New Roman" w:cs="Times New Roman"/>
          <w:i/>
          <w:sz w:val="28"/>
          <w:szCs w:val="28"/>
          <w:lang w:eastAsia="pl-PL"/>
        </w:rPr>
        <w:t>op.</w:t>
      </w:r>
      <w:r w:rsidR="00671920" w:rsidRPr="007355DD">
        <w:rPr>
          <w:rFonts w:ascii="Times New Roman" w:eastAsia="Times New Roman" w:hAnsi="Times New Roman" w:cs="Times New Roman"/>
          <w:sz w:val="28"/>
          <w:szCs w:val="28"/>
          <w:lang w:eastAsia="pl-PL"/>
        </w:rPr>
        <w:t xml:space="preserve"> </w:t>
      </w:r>
      <w:r w:rsidR="00671920" w:rsidRPr="00A95900">
        <w:rPr>
          <w:rFonts w:ascii="Times New Roman" w:eastAsia="Times New Roman" w:hAnsi="Times New Roman" w:cs="Times New Roman"/>
          <w:i/>
          <w:sz w:val="28"/>
          <w:szCs w:val="28"/>
          <w:lang w:eastAsia="pl-PL"/>
        </w:rPr>
        <w:t>cit</w:t>
      </w:r>
      <w:r w:rsidR="00671920" w:rsidRPr="007355DD">
        <w:rPr>
          <w:rFonts w:ascii="Times New Roman" w:eastAsia="Times New Roman" w:hAnsi="Times New Roman" w:cs="Times New Roman"/>
          <w:sz w:val="28"/>
          <w:szCs w:val="28"/>
          <w:lang w:eastAsia="pl-PL"/>
        </w:rPr>
        <w:t xml:space="preserve">. s. 75 – 81). Ks. prof. Andrzej Kowalczyk, teolog, biblista i egzorcysta, przestrzega także przed zatajeniem grzechów na spowiedzi, a potem świętokradczym przystępowaniem do kolejnych </w:t>
      </w:r>
      <w:r w:rsidR="00D105FE" w:rsidRPr="007355DD">
        <w:rPr>
          <w:rFonts w:ascii="Times New Roman" w:eastAsia="Times New Roman" w:hAnsi="Times New Roman" w:cs="Times New Roman"/>
          <w:sz w:val="28"/>
          <w:szCs w:val="28"/>
          <w:lang w:eastAsia="pl-PL"/>
        </w:rPr>
        <w:t>sakramentów</w:t>
      </w:r>
      <w:r w:rsidR="00A95900">
        <w:rPr>
          <w:rFonts w:ascii="Times New Roman" w:eastAsia="Times New Roman" w:hAnsi="Times New Roman" w:cs="Times New Roman"/>
          <w:sz w:val="28"/>
          <w:szCs w:val="28"/>
          <w:lang w:eastAsia="pl-PL"/>
        </w:rPr>
        <w:t>:</w:t>
      </w:r>
      <w:r w:rsidR="00D105FE" w:rsidRPr="007355DD">
        <w:rPr>
          <w:rFonts w:ascii="Times New Roman" w:eastAsia="Times New Roman" w:hAnsi="Times New Roman" w:cs="Times New Roman"/>
          <w:sz w:val="28"/>
          <w:szCs w:val="28"/>
          <w:lang w:eastAsia="pl-PL"/>
        </w:rPr>
        <w:t xml:space="preserve"> </w:t>
      </w:r>
      <w:r w:rsidR="00671920" w:rsidRPr="007355DD">
        <w:rPr>
          <w:rFonts w:ascii="Times New Roman" w:eastAsia="Times New Roman" w:hAnsi="Times New Roman" w:cs="Times New Roman"/>
          <w:i/>
          <w:sz w:val="28"/>
          <w:szCs w:val="28"/>
          <w:lang w:eastAsia="pl-PL"/>
        </w:rPr>
        <w:t>Długoletnie życie w takim stanie może doprowadzić do zniewolenia demonicznego</w:t>
      </w:r>
      <w:r w:rsidR="00671920" w:rsidRPr="007355DD">
        <w:rPr>
          <w:rFonts w:ascii="Times New Roman" w:eastAsia="Times New Roman" w:hAnsi="Times New Roman" w:cs="Times New Roman"/>
          <w:sz w:val="28"/>
          <w:szCs w:val="28"/>
          <w:lang w:eastAsia="pl-PL"/>
        </w:rPr>
        <w:t xml:space="preserve"> (</w:t>
      </w:r>
      <w:r w:rsidR="00671920" w:rsidRPr="007355DD">
        <w:rPr>
          <w:rFonts w:ascii="Times New Roman" w:eastAsia="Times New Roman" w:hAnsi="Times New Roman" w:cs="Times New Roman"/>
          <w:i/>
          <w:sz w:val="28"/>
          <w:szCs w:val="28"/>
          <w:lang w:eastAsia="pl-PL"/>
        </w:rPr>
        <w:t>R</w:t>
      </w:r>
      <w:r w:rsidR="00D105FE" w:rsidRPr="007355DD">
        <w:rPr>
          <w:rFonts w:ascii="Times New Roman" w:eastAsia="Times New Roman" w:hAnsi="Times New Roman" w:cs="Times New Roman"/>
          <w:i/>
          <w:sz w:val="28"/>
          <w:szCs w:val="28"/>
          <w:lang w:eastAsia="pl-PL"/>
        </w:rPr>
        <w:t>ozeznawanie zniewoleń demonicznych</w:t>
      </w:r>
      <w:r w:rsidR="00D105FE" w:rsidRPr="007355DD">
        <w:rPr>
          <w:rFonts w:ascii="Times New Roman" w:eastAsia="Times New Roman" w:hAnsi="Times New Roman" w:cs="Times New Roman"/>
          <w:sz w:val="28"/>
          <w:szCs w:val="28"/>
          <w:lang w:eastAsia="pl-PL"/>
        </w:rPr>
        <w:t xml:space="preserve">, s. 272). </w:t>
      </w:r>
      <w:r w:rsidR="00671920" w:rsidRPr="007355DD">
        <w:rPr>
          <w:rFonts w:ascii="Times New Roman" w:eastAsia="Times New Roman" w:hAnsi="Times New Roman" w:cs="Times New Roman"/>
          <w:sz w:val="28"/>
          <w:szCs w:val="28"/>
          <w:lang w:eastAsia="pl-PL"/>
        </w:rPr>
        <w:t xml:space="preserve"> </w:t>
      </w:r>
      <w:r w:rsidR="00A31645" w:rsidRPr="007355DD">
        <w:rPr>
          <w:rFonts w:ascii="Times New Roman" w:eastAsia="Times New Roman" w:hAnsi="Times New Roman" w:cs="Times New Roman"/>
          <w:sz w:val="28"/>
          <w:szCs w:val="28"/>
          <w:lang w:eastAsia="pl-PL"/>
        </w:rPr>
        <w:br/>
        <w:t xml:space="preserve">    </w:t>
      </w:r>
    </w:p>
    <w:p w:rsidR="00422002" w:rsidRPr="007355DD" w:rsidRDefault="00A31645" w:rsidP="0059077B">
      <w:pPr>
        <w:spacing w:line="276" w:lineRule="auto"/>
        <w:rPr>
          <w:rFonts w:ascii="Times New Roman" w:eastAsia="Times New Roman" w:hAnsi="Times New Roman" w:cs="Times New Roman"/>
          <w:b/>
          <w:sz w:val="28"/>
          <w:szCs w:val="28"/>
          <w:lang w:eastAsia="pl-PL"/>
        </w:rPr>
      </w:pPr>
      <w:r w:rsidRPr="007355DD">
        <w:rPr>
          <w:rFonts w:ascii="Times New Roman" w:eastAsia="Times New Roman" w:hAnsi="Times New Roman" w:cs="Times New Roman"/>
          <w:b/>
          <w:sz w:val="28"/>
          <w:szCs w:val="28"/>
          <w:lang w:eastAsia="pl-PL"/>
        </w:rPr>
        <w:t xml:space="preserve"> Okultyzm</w:t>
      </w:r>
      <w:r w:rsidR="00D14AA6" w:rsidRPr="007355DD">
        <w:rPr>
          <w:rFonts w:ascii="Times New Roman" w:eastAsia="Times New Roman" w:hAnsi="Times New Roman" w:cs="Times New Roman"/>
          <w:b/>
          <w:sz w:val="28"/>
          <w:szCs w:val="28"/>
          <w:lang w:eastAsia="pl-PL"/>
        </w:rPr>
        <w:t xml:space="preserve"> </w:t>
      </w:r>
      <w:r w:rsidR="00422002" w:rsidRPr="007355DD">
        <w:rPr>
          <w:rFonts w:ascii="Times New Roman" w:eastAsia="Times New Roman" w:hAnsi="Times New Roman" w:cs="Times New Roman"/>
          <w:b/>
          <w:sz w:val="28"/>
          <w:szCs w:val="28"/>
          <w:lang w:eastAsia="pl-PL"/>
        </w:rPr>
        <w:t>(</w:t>
      </w:r>
      <w:r w:rsidR="00D14AA6" w:rsidRPr="007355DD">
        <w:rPr>
          <w:rFonts w:ascii="Times New Roman" w:eastAsia="Times New Roman" w:hAnsi="Times New Roman" w:cs="Times New Roman"/>
          <w:sz w:val="28"/>
          <w:szCs w:val="28"/>
          <w:lang w:eastAsia="pl-PL"/>
        </w:rPr>
        <w:t>w ogólności</w:t>
      </w:r>
      <w:r w:rsidR="00422002" w:rsidRPr="007355DD">
        <w:rPr>
          <w:rFonts w:ascii="Times New Roman" w:eastAsia="Times New Roman" w:hAnsi="Times New Roman" w:cs="Times New Roman"/>
          <w:sz w:val="28"/>
          <w:szCs w:val="28"/>
          <w:lang w:eastAsia="pl-PL"/>
        </w:rPr>
        <w:t>)</w:t>
      </w:r>
      <w:r w:rsidR="00D14AA6" w:rsidRPr="007355DD">
        <w:rPr>
          <w:rFonts w:ascii="Times New Roman" w:eastAsia="Times New Roman" w:hAnsi="Times New Roman" w:cs="Times New Roman"/>
          <w:sz w:val="28"/>
          <w:szCs w:val="28"/>
          <w:lang w:eastAsia="pl-PL"/>
        </w:rPr>
        <w:t xml:space="preserve"> </w:t>
      </w:r>
      <w:r w:rsidRPr="007355DD">
        <w:rPr>
          <w:rFonts w:ascii="Times New Roman" w:eastAsia="Times New Roman" w:hAnsi="Times New Roman" w:cs="Times New Roman"/>
          <w:b/>
          <w:sz w:val="28"/>
          <w:szCs w:val="28"/>
          <w:lang w:eastAsia="pl-PL"/>
        </w:rPr>
        <w:br/>
      </w:r>
      <w:r w:rsidRPr="007355DD">
        <w:rPr>
          <w:rFonts w:ascii="Times New Roman" w:eastAsia="Times New Roman" w:hAnsi="Times New Roman" w:cs="Times New Roman"/>
          <w:sz w:val="28"/>
          <w:szCs w:val="28"/>
          <w:lang w:eastAsia="pl-PL"/>
        </w:rPr>
        <w:t xml:space="preserve">      Egzorcyści</w:t>
      </w:r>
      <w:r w:rsidR="007634E5" w:rsidRPr="007355DD">
        <w:rPr>
          <w:rFonts w:ascii="Times New Roman" w:eastAsia="Times New Roman" w:hAnsi="Times New Roman" w:cs="Times New Roman"/>
          <w:sz w:val="28"/>
          <w:szCs w:val="28"/>
          <w:lang w:eastAsia="pl-PL"/>
        </w:rPr>
        <w:t>, także</w:t>
      </w:r>
      <w:r w:rsidRPr="007355DD">
        <w:rPr>
          <w:rFonts w:ascii="Times New Roman" w:eastAsia="Times New Roman" w:hAnsi="Times New Roman" w:cs="Times New Roman"/>
          <w:sz w:val="28"/>
          <w:szCs w:val="28"/>
          <w:lang w:eastAsia="pl-PL"/>
        </w:rPr>
        <w:t xml:space="preserve"> </w:t>
      </w:r>
      <w:r w:rsidR="007634E5" w:rsidRPr="007355DD">
        <w:rPr>
          <w:rFonts w:ascii="Times New Roman" w:eastAsia="Times New Roman" w:hAnsi="Times New Roman" w:cs="Times New Roman"/>
          <w:sz w:val="28"/>
          <w:szCs w:val="28"/>
          <w:lang w:eastAsia="pl-PL"/>
        </w:rPr>
        <w:t xml:space="preserve">z innych </w:t>
      </w:r>
      <w:r w:rsidRPr="007355DD">
        <w:rPr>
          <w:rFonts w:ascii="Times New Roman" w:eastAsia="Times New Roman" w:hAnsi="Times New Roman" w:cs="Times New Roman"/>
          <w:sz w:val="28"/>
          <w:szCs w:val="28"/>
          <w:lang w:eastAsia="pl-PL"/>
        </w:rPr>
        <w:t>wyznań chrześcijańskich</w:t>
      </w:r>
      <w:r w:rsidR="007634E5" w:rsidRPr="007355DD">
        <w:rPr>
          <w:rFonts w:ascii="Times New Roman" w:eastAsia="Times New Roman" w:hAnsi="Times New Roman" w:cs="Times New Roman"/>
          <w:sz w:val="28"/>
          <w:szCs w:val="28"/>
          <w:lang w:eastAsia="pl-PL"/>
        </w:rPr>
        <w:t>,</w:t>
      </w:r>
      <w:r w:rsidRPr="007355DD">
        <w:rPr>
          <w:rFonts w:ascii="Times New Roman" w:eastAsia="Times New Roman" w:hAnsi="Times New Roman" w:cs="Times New Roman"/>
          <w:sz w:val="28"/>
          <w:szCs w:val="28"/>
          <w:lang w:eastAsia="pl-PL"/>
        </w:rPr>
        <w:t xml:space="preserve"> są zgodni, że okultyzm (nawet w formie biernej jako bycie klientem) jest główną przyczyną zniewoleń. </w:t>
      </w:r>
      <w:r w:rsidR="007634E5" w:rsidRPr="007355DD">
        <w:rPr>
          <w:rFonts w:ascii="Times New Roman" w:eastAsia="Times New Roman" w:hAnsi="Times New Roman" w:cs="Times New Roman"/>
          <w:sz w:val="28"/>
          <w:szCs w:val="28"/>
          <w:lang w:eastAsia="pl-PL"/>
        </w:rPr>
        <w:t xml:space="preserve">Zdaniem ks. Posackiego okultyzm jest </w:t>
      </w:r>
      <w:r w:rsidR="007634E5" w:rsidRPr="007355DD">
        <w:rPr>
          <w:rFonts w:ascii="Times New Roman" w:eastAsia="Times New Roman" w:hAnsi="Times New Roman" w:cs="Times New Roman"/>
          <w:i/>
          <w:sz w:val="28"/>
          <w:szCs w:val="28"/>
          <w:lang w:eastAsia="pl-PL"/>
        </w:rPr>
        <w:t xml:space="preserve">rodzajem wiary bazującej na systemie wielu sprawdzonych i niesprawdzonych wierzeń, powiązanych często arbitralnie w jakiś całościowy system </w:t>
      </w:r>
      <w:r w:rsidR="007634E5" w:rsidRPr="007355DD">
        <w:rPr>
          <w:rFonts w:ascii="Times New Roman" w:eastAsia="Times New Roman" w:hAnsi="Times New Roman" w:cs="Times New Roman"/>
          <w:sz w:val="28"/>
          <w:szCs w:val="28"/>
          <w:lang w:eastAsia="pl-PL"/>
        </w:rPr>
        <w:t>rywalizujący zwykle z chrześcijaństwem (</w:t>
      </w:r>
      <w:r w:rsidR="007634E5" w:rsidRPr="007355DD">
        <w:rPr>
          <w:rFonts w:ascii="Times New Roman" w:eastAsia="Times New Roman" w:hAnsi="Times New Roman" w:cs="Times New Roman"/>
          <w:i/>
          <w:sz w:val="28"/>
          <w:szCs w:val="28"/>
          <w:lang w:eastAsia="pl-PL"/>
        </w:rPr>
        <w:t>Okultyzm, magia, demonologia,</w:t>
      </w:r>
      <w:r w:rsidR="007634E5" w:rsidRPr="007355DD">
        <w:rPr>
          <w:rFonts w:ascii="Times New Roman" w:eastAsia="Times New Roman" w:hAnsi="Times New Roman" w:cs="Times New Roman"/>
          <w:sz w:val="28"/>
          <w:szCs w:val="28"/>
          <w:lang w:eastAsia="pl-PL"/>
        </w:rPr>
        <w:t xml:space="preserve"> s. 20). Natomiast w swojej </w:t>
      </w:r>
      <w:r w:rsidR="007634E5" w:rsidRPr="007355DD">
        <w:rPr>
          <w:rFonts w:ascii="Times New Roman" w:eastAsia="Times New Roman" w:hAnsi="Times New Roman" w:cs="Times New Roman"/>
          <w:i/>
          <w:sz w:val="28"/>
          <w:szCs w:val="28"/>
          <w:lang w:eastAsia="pl-PL"/>
        </w:rPr>
        <w:t>Encyklopedii zagrożeń duchowych</w:t>
      </w:r>
      <w:r w:rsidR="007634E5" w:rsidRPr="007355DD">
        <w:rPr>
          <w:rFonts w:ascii="Times New Roman" w:eastAsia="Times New Roman" w:hAnsi="Times New Roman" w:cs="Times New Roman"/>
          <w:sz w:val="28"/>
          <w:szCs w:val="28"/>
          <w:lang w:eastAsia="pl-PL"/>
        </w:rPr>
        <w:t xml:space="preserve"> dodaje, iż jest to </w:t>
      </w:r>
      <w:r w:rsidR="007634E5" w:rsidRPr="007355DD">
        <w:rPr>
          <w:rFonts w:ascii="Times New Roman" w:eastAsia="Times New Roman" w:hAnsi="Times New Roman" w:cs="Times New Roman"/>
          <w:i/>
          <w:sz w:val="28"/>
          <w:szCs w:val="28"/>
          <w:lang w:eastAsia="pl-PL"/>
        </w:rPr>
        <w:t xml:space="preserve">doktryna i praktyka opierająca się na założeniu, </w:t>
      </w:r>
      <w:r w:rsidR="00053978" w:rsidRPr="007355DD">
        <w:rPr>
          <w:rFonts w:ascii="Times New Roman" w:eastAsia="Times New Roman" w:hAnsi="Times New Roman" w:cs="Times New Roman"/>
          <w:i/>
          <w:sz w:val="28"/>
          <w:szCs w:val="28"/>
          <w:lang w:eastAsia="pl-PL"/>
        </w:rPr>
        <w:t>że</w:t>
      </w:r>
      <w:r w:rsidR="007634E5" w:rsidRPr="007355DD">
        <w:rPr>
          <w:rFonts w:ascii="Times New Roman" w:eastAsia="Times New Roman" w:hAnsi="Times New Roman" w:cs="Times New Roman"/>
          <w:i/>
          <w:sz w:val="28"/>
          <w:szCs w:val="28"/>
          <w:lang w:eastAsia="pl-PL"/>
        </w:rPr>
        <w:t xml:space="preserve"> istnieją ukryte i powiązane ze sobą siły Natury i Kosmosu, w jakimś sensie poza zjawiskowym światem (zwłaszcza poza rzeczywistością mierzalną empirycznie</w:t>
      </w:r>
      <w:r w:rsidR="00053978" w:rsidRPr="007355DD">
        <w:rPr>
          <w:rFonts w:ascii="Times New Roman" w:eastAsia="Times New Roman" w:hAnsi="Times New Roman" w:cs="Times New Roman"/>
          <w:i/>
          <w:sz w:val="28"/>
          <w:szCs w:val="28"/>
          <w:lang w:eastAsia="pl-PL"/>
        </w:rPr>
        <w:t xml:space="preserve">), powiązane z nim, które można poznać nie na drodze poznania racjonalno – analitycznego, lecz intuicyjno – analogicznego (symbolicznego) oraz praktycznie wykorzystać </w:t>
      </w:r>
      <w:r w:rsidR="00053978" w:rsidRPr="007355DD">
        <w:rPr>
          <w:rFonts w:ascii="Times New Roman" w:eastAsia="Times New Roman" w:hAnsi="Times New Roman" w:cs="Times New Roman"/>
          <w:sz w:val="28"/>
          <w:szCs w:val="28"/>
          <w:lang w:eastAsia="pl-PL"/>
        </w:rPr>
        <w:t xml:space="preserve">(t.2, s. 168). </w:t>
      </w:r>
      <w:r w:rsidR="00422002" w:rsidRPr="007355DD">
        <w:rPr>
          <w:rFonts w:ascii="Times New Roman" w:eastAsia="Times New Roman" w:hAnsi="Times New Roman" w:cs="Times New Roman"/>
          <w:sz w:val="28"/>
          <w:szCs w:val="28"/>
          <w:lang w:eastAsia="pl-PL"/>
        </w:rPr>
        <w:t xml:space="preserve">Wszelkie formy okultyzmu są potępione w Katechizmie Kościoła katolickiego (nr. 2116 – 2117) w kontekście grzechu </w:t>
      </w:r>
      <w:r w:rsidR="007D4398" w:rsidRPr="007355DD">
        <w:rPr>
          <w:rFonts w:ascii="Times New Roman" w:eastAsia="Times New Roman" w:hAnsi="Times New Roman" w:cs="Times New Roman"/>
          <w:sz w:val="28"/>
          <w:szCs w:val="28"/>
          <w:lang w:eastAsia="pl-PL"/>
        </w:rPr>
        <w:t xml:space="preserve">ciężkiego jakim jest </w:t>
      </w:r>
      <w:r w:rsidR="00422002" w:rsidRPr="007355DD">
        <w:rPr>
          <w:rFonts w:ascii="Times New Roman" w:eastAsia="Times New Roman" w:hAnsi="Times New Roman" w:cs="Times New Roman"/>
          <w:sz w:val="28"/>
          <w:szCs w:val="28"/>
          <w:lang w:eastAsia="pl-PL"/>
        </w:rPr>
        <w:t>bałwochwalstw</w:t>
      </w:r>
      <w:r w:rsidR="007D4398" w:rsidRPr="007355DD">
        <w:rPr>
          <w:rFonts w:ascii="Times New Roman" w:eastAsia="Times New Roman" w:hAnsi="Times New Roman" w:cs="Times New Roman"/>
          <w:sz w:val="28"/>
          <w:szCs w:val="28"/>
          <w:lang w:eastAsia="pl-PL"/>
        </w:rPr>
        <w:t>o</w:t>
      </w:r>
      <w:r w:rsidR="00422002" w:rsidRPr="007355DD">
        <w:rPr>
          <w:rFonts w:ascii="Times New Roman" w:eastAsia="Times New Roman" w:hAnsi="Times New Roman" w:cs="Times New Roman"/>
          <w:sz w:val="28"/>
          <w:szCs w:val="28"/>
          <w:lang w:eastAsia="pl-PL"/>
        </w:rPr>
        <w:t>.</w:t>
      </w:r>
      <w:r w:rsidR="00161644" w:rsidRPr="007355DD">
        <w:rPr>
          <w:rFonts w:ascii="Times New Roman" w:eastAsia="Times New Roman" w:hAnsi="Times New Roman" w:cs="Times New Roman"/>
          <w:sz w:val="28"/>
          <w:szCs w:val="28"/>
          <w:lang w:eastAsia="pl-PL"/>
        </w:rPr>
        <w:t xml:space="preserve"> </w:t>
      </w:r>
      <w:r w:rsidR="007D4398" w:rsidRPr="007355DD">
        <w:rPr>
          <w:rFonts w:ascii="Times New Roman" w:eastAsia="Times New Roman" w:hAnsi="Times New Roman" w:cs="Times New Roman"/>
          <w:sz w:val="28"/>
          <w:szCs w:val="28"/>
          <w:lang w:eastAsia="pl-PL"/>
        </w:rPr>
        <w:t xml:space="preserve">Dodajmy, że o ile brak świadomości grzeszności danych praktyk może wpływać na stopień grzechu, to duchowe skutki pozostaną niezmienione. Świadome czy nieświadome wypicie trucizny zawsze będzie śmiertelne. Warta przytoczenia jest tu opinie niejako z drugiej strony barykady walki duchowej. Otóż </w:t>
      </w:r>
      <w:proofErr w:type="spellStart"/>
      <w:r w:rsidR="007D4398" w:rsidRPr="007355DD">
        <w:rPr>
          <w:rFonts w:ascii="Times New Roman" w:eastAsia="Times New Roman" w:hAnsi="Times New Roman" w:cs="Times New Roman"/>
          <w:sz w:val="28"/>
          <w:szCs w:val="28"/>
          <w:lang w:eastAsia="pl-PL"/>
        </w:rPr>
        <w:t>Aleister</w:t>
      </w:r>
      <w:proofErr w:type="spellEnd"/>
      <w:r w:rsidR="007D4398" w:rsidRPr="007355DD">
        <w:rPr>
          <w:rFonts w:ascii="Times New Roman" w:eastAsia="Times New Roman" w:hAnsi="Times New Roman" w:cs="Times New Roman"/>
          <w:sz w:val="28"/>
          <w:szCs w:val="28"/>
          <w:lang w:eastAsia="pl-PL"/>
        </w:rPr>
        <w:t xml:space="preserve"> </w:t>
      </w:r>
      <w:proofErr w:type="spellStart"/>
      <w:r w:rsidR="007D4398" w:rsidRPr="007355DD">
        <w:rPr>
          <w:rFonts w:ascii="Times New Roman" w:eastAsia="Times New Roman" w:hAnsi="Times New Roman" w:cs="Times New Roman"/>
          <w:sz w:val="28"/>
          <w:szCs w:val="28"/>
          <w:lang w:eastAsia="pl-PL"/>
        </w:rPr>
        <w:t>Crowley</w:t>
      </w:r>
      <w:proofErr w:type="spellEnd"/>
      <w:r w:rsidR="007D4398" w:rsidRPr="007355DD">
        <w:rPr>
          <w:rFonts w:ascii="Times New Roman" w:eastAsia="Times New Roman" w:hAnsi="Times New Roman" w:cs="Times New Roman"/>
          <w:sz w:val="28"/>
          <w:szCs w:val="28"/>
          <w:lang w:eastAsia="pl-PL"/>
        </w:rPr>
        <w:t xml:space="preserve">, twórca kościoła Szatana, twierdził, że </w:t>
      </w:r>
      <w:r w:rsidR="007D4398" w:rsidRPr="007355DD">
        <w:rPr>
          <w:rFonts w:ascii="Times New Roman" w:eastAsia="Times New Roman" w:hAnsi="Times New Roman" w:cs="Times New Roman"/>
          <w:i/>
          <w:sz w:val="28"/>
          <w:szCs w:val="28"/>
          <w:lang w:eastAsia="pl-PL"/>
        </w:rPr>
        <w:t xml:space="preserve">nieświadomość okultysty, co do współpracy z duchami nie ma znaczenia, bo sam proces został zainicjowany i duchy zostały przywołane, więc proces trwa </w:t>
      </w:r>
      <w:r w:rsidR="007D4398" w:rsidRPr="007355DD">
        <w:rPr>
          <w:rFonts w:ascii="Times New Roman" w:eastAsia="Times New Roman" w:hAnsi="Times New Roman" w:cs="Times New Roman"/>
          <w:sz w:val="28"/>
          <w:szCs w:val="28"/>
          <w:lang w:eastAsia="pl-PL"/>
        </w:rPr>
        <w:t xml:space="preserve">(Grzegorz Bacik, </w:t>
      </w:r>
      <w:r w:rsidR="007D4398" w:rsidRPr="007355DD">
        <w:rPr>
          <w:rFonts w:ascii="Times New Roman" w:eastAsia="Times New Roman" w:hAnsi="Times New Roman" w:cs="Times New Roman"/>
          <w:i/>
          <w:sz w:val="28"/>
          <w:szCs w:val="28"/>
          <w:lang w:eastAsia="pl-PL"/>
        </w:rPr>
        <w:t>Zniewolenie demoniczne</w:t>
      </w:r>
      <w:r w:rsidR="007D4398" w:rsidRPr="007355DD">
        <w:rPr>
          <w:rFonts w:ascii="Times New Roman" w:eastAsia="Times New Roman" w:hAnsi="Times New Roman" w:cs="Times New Roman"/>
          <w:sz w:val="28"/>
          <w:szCs w:val="28"/>
          <w:lang w:eastAsia="pl-PL"/>
        </w:rPr>
        <w:t xml:space="preserve">, s. 148). </w:t>
      </w:r>
      <w:r w:rsidR="00D14AA6" w:rsidRPr="007355DD">
        <w:rPr>
          <w:rFonts w:ascii="Times New Roman" w:eastAsia="Times New Roman" w:hAnsi="Times New Roman" w:cs="Times New Roman"/>
          <w:sz w:val="28"/>
          <w:szCs w:val="28"/>
          <w:lang w:eastAsia="pl-PL"/>
        </w:rPr>
        <w:br/>
      </w:r>
      <w:r w:rsidR="00D14AA6" w:rsidRPr="007355DD">
        <w:rPr>
          <w:rFonts w:ascii="Times New Roman" w:eastAsia="Times New Roman" w:hAnsi="Times New Roman" w:cs="Times New Roman"/>
          <w:b/>
          <w:sz w:val="28"/>
          <w:szCs w:val="28"/>
          <w:lang w:eastAsia="pl-PL"/>
        </w:rPr>
        <w:t>a) Magia</w:t>
      </w:r>
    </w:p>
    <w:p w:rsidR="005F4C87" w:rsidRPr="007355DD" w:rsidRDefault="00422002" w:rsidP="005F4C87">
      <w:pPr>
        <w:spacing w:line="276" w:lineRule="auto"/>
        <w:rPr>
          <w:rFonts w:ascii="Times New Roman" w:eastAsia="Times New Roman" w:hAnsi="Times New Roman" w:cs="Times New Roman"/>
          <w:b/>
          <w:sz w:val="28"/>
          <w:szCs w:val="28"/>
          <w:lang w:eastAsia="pl-PL"/>
        </w:rPr>
      </w:pPr>
      <w:r w:rsidRPr="007355DD">
        <w:rPr>
          <w:rFonts w:ascii="Times New Roman" w:eastAsia="Times New Roman" w:hAnsi="Times New Roman" w:cs="Times New Roman"/>
          <w:b/>
          <w:sz w:val="28"/>
          <w:szCs w:val="28"/>
          <w:lang w:eastAsia="pl-PL"/>
        </w:rPr>
        <w:t xml:space="preserve">    </w:t>
      </w:r>
      <w:r w:rsidRPr="007355DD">
        <w:rPr>
          <w:rFonts w:ascii="Times New Roman" w:eastAsia="Times New Roman" w:hAnsi="Times New Roman" w:cs="Times New Roman"/>
          <w:i/>
          <w:sz w:val="28"/>
          <w:szCs w:val="28"/>
          <w:lang w:eastAsia="pl-PL"/>
        </w:rPr>
        <w:t xml:space="preserve">Jest to system poglądów i zabiegów wynikających z przekonania, </w:t>
      </w:r>
      <w:r w:rsidR="004B4908" w:rsidRPr="007355DD">
        <w:rPr>
          <w:rFonts w:ascii="Times New Roman" w:eastAsia="Times New Roman" w:hAnsi="Times New Roman" w:cs="Times New Roman"/>
          <w:i/>
          <w:sz w:val="28"/>
          <w:szCs w:val="28"/>
          <w:lang w:eastAsia="pl-PL"/>
        </w:rPr>
        <w:t>ż</w:t>
      </w:r>
      <w:r w:rsidRPr="007355DD">
        <w:rPr>
          <w:rFonts w:ascii="Times New Roman" w:eastAsia="Times New Roman" w:hAnsi="Times New Roman" w:cs="Times New Roman"/>
          <w:i/>
          <w:sz w:val="28"/>
          <w:szCs w:val="28"/>
          <w:lang w:eastAsia="pl-PL"/>
        </w:rPr>
        <w:t>e można zdobyć władzę nad przyrodą, biegiem wydarzeń, losem</w:t>
      </w:r>
      <w:r w:rsidR="00FC31EE">
        <w:rPr>
          <w:rFonts w:ascii="Times New Roman" w:eastAsia="Times New Roman" w:hAnsi="Times New Roman" w:cs="Times New Roman"/>
          <w:sz w:val="28"/>
          <w:szCs w:val="28"/>
          <w:lang w:eastAsia="pl-PL"/>
        </w:rPr>
        <w:t xml:space="preserve"> </w:t>
      </w:r>
      <w:r w:rsidRPr="007355DD">
        <w:rPr>
          <w:rFonts w:ascii="Times New Roman" w:eastAsia="Times New Roman" w:hAnsi="Times New Roman" w:cs="Times New Roman"/>
          <w:i/>
          <w:sz w:val="28"/>
          <w:szCs w:val="28"/>
          <w:lang w:eastAsia="pl-PL"/>
        </w:rPr>
        <w:t xml:space="preserve">wg woli człowieka, gdzie warunkiem koniecznym jest poznanie środków odpowiednich ku temu, wśród </w:t>
      </w:r>
      <w:r w:rsidRPr="007355DD">
        <w:rPr>
          <w:rFonts w:ascii="Times New Roman" w:eastAsia="Times New Roman" w:hAnsi="Times New Roman" w:cs="Times New Roman"/>
          <w:i/>
          <w:sz w:val="28"/>
          <w:szCs w:val="28"/>
          <w:lang w:eastAsia="pl-PL"/>
        </w:rPr>
        <w:lastRenderedPageBreak/>
        <w:t>których jest pomoc duchów czy demonów (inwokacje spirytystyczne, pakty), bóstw</w:t>
      </w:r>
      <w:r w:rsidR="005B2450" w:rsidRPr="007355DD">
        <w:rPr>
          <w:rFonts w:ascii="Times New Roman" w:eastAsia="Times New Roman" w:hAnsi="Times New Roman" w:cs="Times New Roman"/>
          <w:i/>
          <w:sz w:val="28"/>
          <w:szCs w:val="28"/>
          <w:lang w:eastAsia="pl-PL"/>
        </w:rPr>
        <w:t xml:space="preserve"> </w:t>
      </w:r>
      <w:r w:rsidR="005B2450" w:rsidRPr="007355DD">
        <w:rPr>
          <w:rFonts w:ascii="Times New Roman" w:eastAsia="Times New Roman" w:hAnsi="Times New Roman" w:cs="Times New Roman"/>
          <w:sz w:val="28"/>
          <w:szCs w:val="28"/>
          <w:lang w:eastAsia="pl-PL"/>
        </w:rPr>
        <w:t>(</w:t>
      </w:r>
      <w:r w:rsidR="005B2450" w:rsidRPr="007355DD">
        <w:rPr>
          <w:rFonts w:ascii="Times New Roman" w:eastAsia="Times New Roman" w:hAnsi="Times New Roman" w:cs="Times New Roman"/>
          <w:i/>
          <w:sz w:val="28"/>
          <w:szCs w:val="28"/>
          <w:lang w:eastAsia="pl-PL"/>
        </w:rPr>
        <w:t>Encyklopedia zagrożeń…</w:t>
      </w:r>
      <w:r w:rsidR="005B2450" w:rsidRPr="00A95900">
        <w:rPr>
          <w:rFonts w:ascii="Times New Roman" w:eastAsia="Times New Roman" w:hAnsi="Times New Roman" w:cs="Times New Roman"/>
          <w:sz w:val="28"/>
          <w:szCs w:val="28"/>
          <w:lang w:eastAsia="pl-PL"/>
        </w:rPr>
        <w:t xml:space="preserve">, s. 20). </w:t>
      </w:r>
      <w:r w:rsidR="00161644" w:rsidRPr="007355DD">
        <w:rPr>
          <w:rFonts w:ascii="Times New Roman" w:eastAsia="Times New Roman" w:hAnsi="Times New Roman" w:cs="Times New Roman"/>
          <w:sz w:val="28"/>
          <w:szCs w:val="28"/>
          <w:lang w:eastAsia="pl-PL"/>
        </w:rPr>
        <w:t xml:space="preserve">Niektórzy zwolennicy okultyzmu dzielą magię na czarną i białą. Ta druga ma być rzekomo dobra i polegać na zdejmowaniu uroków, przekleństw. Pojawia się też pojęcie magii czerwonej, czyli miłosnej, której praktyki są szczególnie obrzydliwe, a mają sprawiać, że np. ktoś kogoś pokocha. Niemniej ocena tych zjawisk jest jednoznaczna, ks. Amorth mówi: </w:t>
      </w:r>
      <w:r w:rsidR="007F0A00">
        <w:rPr>
          <w:rFonts w:ascii="Times New Roman" w:eastAsia="Times New Roman" w:hAnsi="Times New Roman" w:cs="Times New Roman"/>
          <w:i/>
          <w:sz w:val="28"/>
          <w:szCs w:val="28"/>
          <w:lang w:eastAsia="pl-PL"/>
        </w:rPr>
        <w:t>M</w:t>
      </w:r>
      <w:r w:rsidR="00161644" w:rsidRPr="007355DD">
        <w:rPr>
          <w:rFonts w:ascii="Times New Roman" w:eastAsia="Times New Roman" w:hAnsi="Times New Roman" w:cs="Times New Roman"/>
          <w:i/>
          <w:sz w:val="28"/>
          <w:szCs w:val="28"/>
          <w:lang w:eastAsia="pl-PL"/>
        </w:rPr>
        <w:t xml:space="preserve">agia jest zawsze czarna, gdyż polega na zwróceniu się do demona </w:t>
      </w:r>
      <w:r w:rsidR="00161644" w:rsidRPr="007355DD">
        <w:rPr>
          <w:rFonts w:ascii="Times New Roman" w:eastAsia="Times New Roman" w:hAnsi="Times New Roman" w:cs="Times New Roman"/>
          <w:sz w:val="28"/>
          <w:szCs w:val="28"/>
          <w:lang w:eastAsia="pl-PL"/>
        </w:rPr>
        <w:t>(</w:t>
      </w:r>
      <w:r w:rsidR="00161644" w:rsidRPr="007355DD">
        <w:rPr>
          <w:rFonts w:ascii="Times New Roman" w:eastAsia="Times New Roman" w:hAnsi="Times New Roman" w:cs="Times New Roman"/>
          <w:i/>
          <w:sz w:val="28"/>
          <w:szCs w:val="28"/>
          <w:lang w:eastAsia="pl-PL"/>
        </w:rPr>
        <w:t>Egzorcysta Watykanu</w:t>
      </w:r>
      <w:r w:rsidR="00161644" w:rsidRPr="007355DD">
        <w:rPr>
          <w:rFonts w:ascii="Times New Roman" w:eastAsia="Times New Roman" w:hAnsi="Times New Roman" w:cs="Times New Roman"/>
          <w:sz w:val="28"/>
          <w:szCs w:val="28"/>
          <w:lang w:eastAsia="pl-PL"/>
        </w:rPr>
        <w:t xml:space="preserve">, s. 60). </w:t>
      </w:r>
      <w:r w:rsidR="007D4398" w:rsidRPr="007355DD">
        <w:rPr>
          <w:rFonts w:ascii="Times New Roman" w:eastAsia="Times New Roman" w:hAnsi="Times New Roman" w:cs="Times New Roman"/>
          <w:sz w:val="28"/>
          <w:szCs w:val="28"/>
          <w:lang w:eastAsia="pl-PL"/>
        </w:rPr>
        <w:br/>
      </w:r>
      <w:r w:rsidR="007D4398" w:rsidRPr="007355DD">
        <w:rPr>
          <w:rFonts w:ascii="Times New Roman" w:eastAsia="Times New Roman" w:hAnsi="Times New Roman" w:cs="Times New Roman"/>
          <w:b/>
          <w:sz w:val="28"/>
          <w:szCs w:val="28"/>
          <w:lang w:eastAsia="pl-PL"/>
        </w:rPr>
        <w:t>b) Wróżbiarstwo</w:t>
      </w:r>
      <w:r w:rsidR="00BD02C9" w:rsidRPr="007355DD">
        <w:rPr>
          <w:rFonts w:ascii="Times New Roman" w:eastAsia="Times New Roman" w:hAnsi="Times New Roman" w:cs="Times New Roman"/>
          <w:b/>
          <w:sz w:val="28"/>
          <w:szCs w:val="28"/>
          <w:lang w:eastAsia="pl-PL"/>
        </w:rPr>
        <w:br/>
        <w:t xml:space="preserve">    </w:t>
      </w:r>
      <w:r w:rsidR="00BD02C9" w:rsidRPr="007355DD">
        <w:rPr>
          <w:rFonts w:ascii="Times New Roman" w:eastAsia="Times New Roman" w:hAnsi="Times New Roman" w:cs="Times New Roman"/>
          <w:sz w:val="28"/>
          <w:szCs w:val="28"/>
          <w:lang w:eastAsia="pl-PL"/>
        </w:rPr>
        <w:t>Ogólnie biorąc</w:t>
      </w:r>
      <w:r w:rsidR="0041201C">
        <w:rPr>
          <w:rFonts w:ascii="Times New Roman" w:eastAsia="Times New Roman" w:hAnsi="Times New Roman" w:cs="Times New Roman"/>
          <w:sz w:val="28"/>
          <w:szCs w:val="28"/>
          <w:lang w:eastAsia="pl-PL"/>
        </w:rPr>
        <w:t>,</w:t>
      </w:r>
      <w:r w:rsidR="00BD02C9" w:rsidRPr="007355DD">
        <w:rPr>
          <w:rFonts w:ascii="Times New Roman" w:eastAsia="Times New Roman" w:hAnsi="Times New Roman" w:cs="Times New Roman"/>
          <w:sz w:val="28"/>
          <w:szCs w:val="28"/>
          <w:lang w:eastAsia="pl-PL"/>
        </w:rPr>
        <w:t xml:space="preserve"> jest to </w:t>
      </w:r>
      <w:r w:rsidR="005F4C87" w:rsidRPr="007355DD">
        <w:rPr>
          <w:rFonts w:ascii="Times New Roman" w:eastAsia="Times New Roman" w:hAnsi="Times New Roman" w:cs="Times New Roman"/>
          <w:sz w:val="28"/>
          <w:szCs w:val="28"/>
          <w:lang w:eastAsia="pl-PL"/>
        </w:rPr>
        <w:t>sztuka</w:t>
      </w:r>
      <w:r w:rsidR="00BD02C9" w:rsidRPr="007355DD">
        <w:rPr>
          <w:rFonts w:ascii="Times New Roman" w:eastAsia="Times New Roman" w:hAnsi="Times New Roman" w:cs="Times New Roman"/>
          <w:sz w:val="28"/>
          <w:szCs w:val="28"/>
          <w:lang w:eastAsia="pl-PL"/>
        </w:rPr>
        <w:t xml:space="preserve"> </w:t>
      </w:r>
      <w:r w:rsidR="005F4C87" w:rsidRPr="007355DD">
        <w:rPr>
          <w:rFonts w:ascii="Times New Roman" w:eastAsia="Times New Roman" w:hAnsi="Times New Roman" w:cs="Times New Roman"/>
          <w:sz w:val="28"/>
          <w:szCs w:val="28"/>
          <w:lang w:eastAsia="pl-PL"/>
        </w:rPr>
        <w:t xml:space="preserve">przepowiadania przyszłości występująca w różnych formach: astrologia (przyszłość zapisana w gwiazdach), kartomancja (sięganie do kart), chiromancja (wróżenie z ręki), </w:t>
      </w:r>
      <w:proofErr w:type="spellStart"/>
      <w:r w:rsidR="005F4C87" w:rsidRPr="007355DD">
        <w:rPr>
          <w:rFonts w:ascii="Times New Roman" w:eastAsia="Times New Roman" w:hAnsi="Times New Roman" w:cs="Times New Roman"/>
          <w:sz w:val="28"/>
          <w:szCs w:val="28"/>
          <w:lang w:eastAsia="pl-PL"/>
        </w:rPr>
        <w:t>bryzomancja</w:t>
      </w:r>
      <w:proofErr w:type="spellEnd"/>
      <w:r w:rsidR="005F4C87" w:rsidRPr="007355DD">
        <w:rPr>
          <w:rFonts w:ascii="Times New Roman" w:eastAsia="Times New Roman" w:hAnsi="Times New Roman" w:cs="Times New Roman"/>
          <w:sz w:val="28"/>
          <w:szCs w:val="28"/>
          <w:lang w:eastAsia="pl-PL"/>
        </w:rPr>
        <w:t xml:space="preserve"> (wróżenie ze snów) itd. Nauczanie Kościoła jest tu jednoznaczne: </w:t>
      </w:r>
      <w:r w:rsidR="005F4C87" w:rsidRPr="007355DD">
        <w:rPr>
          <w:rFonts w:ascii="Times New Roman" w:eastAsia="Times New Roman" w:hAnsi="Times New Roman" w:cs="Times New Roman"/>
          <w:i/>
          <w:sz w:val="28"/>
          <w:szCs w:val="28"/>
          <w:lang w:eastAsia="pl-PL"/>
        </w:rPr>
        <w:t xml:space="preserve">Należy odrzucić wszystkie formy </w:t>
      </w:r>
      <w:r w:rsidR="005F4C87" w:rsidRPr="007355DD">
        <w:rPr>
          <w:rFonts w:ascii="Times New Roman" w:eastAsia="Times New Roman" w:hAnsi="Times New Roman" w:cs="Times New Roman"/>
          <w:i/>
          <w:iCs/>
          <w:sz w:val="28"/>
          <w:szCs w:val="28"/>
          <w:lang w:eastAsia="pl-PL"/>
        </w:rPr>
        <w:t>wróżbiarstwa</w:t>
      </w:r>
      <w:r w:rsidR="005F4C87" w:rsidRPr="007355DD">
        <w:rPr>
          <w:rFonts w:ascii="Times New Roman" w:eastAsia="Times New Roman" w:hAnsi="Times New Roman" w:cs="Times New Roman"/>
          <w:i/>
          <w:sz w:val="28"/>
          <w:szCs w:val="28"/>
          <w:lang w:eastAsia="pl-PL"/>
        </w:rPr>
        <w:t>: odwoływanie się do Szatana lub demonów, przywoływanie zmarłych lub inne praktyki mające rzekomo odsłaniać przyszłość, korzystanie z horoskopów, astrologia, chiromancja, wyjaśnianie przepowiedni i wróżb, zjawiska jasnowidztwa, posługiwanie się medium są przejawami chęci panowania nad czasem, nad historią i wreszcie nad ludźmi, a jednocześnie pragnieniem zjednania sobie ukrytych mocy. Praktyki te są sprzeczne z czcią i szacunkiem - połączonym z miłującą bojaźnią - które należą się jedynie Bogu</w:t>
      </w:r>
      <w:r w:rsidR="007749DA" w:rsidRPr="007355DD">
        <w:rPr>
          <w:rFonts w:ascii="Times New Roman" w:eastAsia="Times New Roman" w:hAnsi="Times New Roman" w:cs="Times New Roman"/>
          <w:i/>
          <w:sz w:val="28"/>
          <w:szCs w:val="28"/>
          <w:lang w:eastAsia="pl-PL"/>
        </w:rPr>
        <w:t xml:space="preserve"> </w:t>
      </w:r>
      <w:r w:rsidR="007749DA" w:rsidRPr="007355DD">
        <w:rPr>
          <w:rFonts w:ascii="Times New Roman" w:eastAsia="Times New Roman" w:hAnsi="Times New Roman" w:cs="Times New Roman"/>
          <w:sz w:val="28"/>
          <w:szCs w:val="28"/>
          <w:lang w:eastAsia="pl-PL"/>
        </w:rPr>
        <w:t>(KKK, nr 2116)</w:t>
      </w:r>
      <w:r w:rsidR="005F4C87" w:rsidRPr="007355DD">
        <w:rPr>
          <w:rFonts w:ascii="Times New Roman" w:eastAsia="Times New Roman" w:hAnsi="Times New Roman" w:cs="Times New Roman"/>
          <w:i/>
          <w:sz w:val="28"/>
          <w:szCs w:val="28"/>
          <w:lang w:eastAsia="pl-PL"/>
        </w:rPr>
        <w:t>.</w:t>
      </w:r>
      <w:r w:rsidR="007749DA" w:rsidRPr="007355DD">
        <w:rPr>
          <w:rFonts w:ascii="Times New Roman" w:eastAsia="Times New Roman" w:hAnsi="Times New Roman" w:cs="Times New Roman"/>
          <w:i/>
          <w:sz w:val="28"/>
          <w:szCs w:val="28"/>
          <w:lang w:eastAsia="pl-PL"/>
        </w:rPr>
        <w:br/>
      </w:r>
      <w:r w:rsidR="007749DA" w:rsidRPr="007355DD">
        <w:rPr>
          <w:rFonts w:ascii="Times New Roman" w:eastAsia="Times New Roman" w:hAnsi="Times New Roman" w:cs="Times New Roman"/>
          <w:b/>
          <w:sz w:val="28"/>
          <w:szCs w:val="28"/>
          <w:lang w:eastAsia="pl-PL"/>
        </w:rPr>
        <w:t>c) Spirytyzm</w:t>
      </w:r>
    </w:p>
    <w:p w:rsidR="007749DA" w:rsidRPr="007355DD" w:rsidRDefault="00020CCA" w:rsidP="005F4C87">
      <w:pPr>
        <w:spacing w:line="276" w:lineRule="auto"/>
        <w:rPr>
          <w:rFonts w:ascii="Times New Roman" w:eastAsia="Times New Roman" w:hAnsi="Times New Roman" w:cs="Times New Roman"/>
          <w:sz w:val="28"/>
          <w:szCs w:val="28"/>
          <w:lang w:eastAsia="pl-PL"/>
        </w:rPr>
      </w:pPr>
      <w:r w:rsidRPr="007355DD">
        <w:rPr>
          <w:rFonts w:ascii="Times New Roman" w:eastAsia="Times New Roman" w:hAnsi="Times New Roman" w:cs="Times New Roman"/>
          <w:b/>
          <w:sz w:val="28"/>
          <w:szCs w:val="28"/>
          <w:lang w:eastAsia="pl-PL"/>
        </w:rPr>
        <w:t xml:space="preserve">      </w:t>
      </w:r>
      <w:r w:rsidR="007749DA" w:rsidRPr="007355DD">
        <w:rPr>
          <w:rFonts w:ascii="Times New Roman" w:eastAsia="Times New Roman" w:hAnsi="Times New Roman" w:cs="Times New Roman"/>
          <w:sz w:val="28"/>
          <w:szCs w:val="28"/>
          <w:lang w:eastAsia="pl-PL"/>
        </w:rPr>
        <w:t xml:space="preserve">Podstawową </w:t>
      </w:r>
      <w:r w:rsidR="00D74E69" w:rsidRPr="007355DD">
        <w:rPr>
          <w:rFonts w:ascii="Times New Roman" w:eastAsia="Times New Roman" w:hAnsi="Times New Roman" w:cs="Times New Roman"/>
          <w:sz w:val="28"/>
          <w:szCs w:val="28"/>
          <w:lang w:eastAsia="pl-PL"/>
        </w:rPr>
        <w:t>cech</w:t>
      </w:r>
      <w:r w:rsidR="00D74E69">
        <w:rPr>
          <w:rFonts w:ascii="Times New Roman" w:eastAsia="Times New Roman" w:hAnsi="Times New Roman" w:cs="Times New Roman"/>
          <w:sz w:val="28"/>
          <w:szCs w:val="28"/>
          <w:lang w:eastAsia="pl-PL"/>
        </w:rPr>
        <w:t>ą tego</w:t>
      </w:r>
      <w:r w:rsidR="00497DCD" w:rsidRPr="007355DD">
        <w:rPr>
          <w:rFonts w:ascii="Times New Roman" w:eastAsia="Times New Roman" w:hAnsi="Times New Roman" w:cs="Times New Roman"/>
          <w:sz w:val="28"/>
          <w:szCs w:val="28"/>
          <w:lang w:eastAsia="pl-PL"/>
        </w:rPr>
        <w:t xml:space="preserve"> zjawiska jest kontakt z duchami, duszami zmarłych, przywoływanie ich przez osoby określane </w:t>
      </w:r>
      <w:r w:rsidR="00497DCD" w:rsidRPr="007355DD">
        <w:rPr>
          <w:rFonts w:ascii="Times New Roman" w:eastAsia="Times New Roman" w:hAnsi="Times New Roman" w:cs="Times New Roman"/>
          <w:i/>
          <w:sz w:val="28"/>
          <w:szCs w:val="28"/>
          <w:lang w:eastAsia="pl-PL"/>
        </w:rPr>
        <w:t>mediam</w:t>
      </w:r>
      <w:r w:rsidR="00966B8C">
        <w:rPr>
          <w:rFonts w:ascii="Times New Roman" w:eastAsia="Times New Roman" w:hAnsi="Times New Roman" w:cs="Times New Roman"/>
          <w:i/>
          <w:sz w:val="28"/>
          <w:szCs w:val="28"/>
          <w:lang w:eastAsia="pl-PL"/>
        </w:rPr>
        <w:t>i</w:t>
      </w:r>
      <w:r w:rsidR="00497DCD" w:rsidRPr="007355DD">
        <w:rPr>
          <w:rFonts w:ascii="Times New Roman" w:eastAsia="Times New Roman" w:hAnsi="Times New Roman" w:cs="Times New Roman"/>
          <w:sz w:val="28"/>
          <w:szCs w:val="28"/>
          <w:lang w:eastAsia="pl-PL"/>
        </w:rPr>
        <w:t xml:space="preserve"> w celu zdobycia określonej wiedzy (porady, </w:t>
      </w:r>
      <w:r w:rsidR="005D13E1" w:rsidRPr="007355DD">
        <w:rPr>
          <w:rFonts w:ascii="Times New Roman" w:eastAsia="Times New Roman" w:hAnsi="Times New Roman" w:cs="Times New Roman"/>
          <w:sz w:val="28"/>
          <w:szCs w:val="28"/>
          <w:lang w:eastAsia="pl-PL"/>
        </w:rPr>
        <w:t>informacji</w:t>
      </w:r>
      <w:r w:rsidR="00497DCD" w:rsidRPr="007355DD">
        <w:rPr>
          <w:rFonts w:ascii="Times New Roman" w:eastAsia="Times New Roman" w:hAnsi="Times New Roman" w:cs="Times New Roman"/>
          <w:sz w:val="28"/>
          <w:szCs w:val="28"/>
          <w:lang w:eastAsia="pl-PL"/>
        </w:rPr>
        <w:t>). Najbardziej popularną form</w:t>
      </w:r>
      <w:r w:rsidR="00C248C4">
        <w:rPr>
          <w:rFonts w:ascii="Times New Roman" w:eastAsia="Times New Roman" w:hAnsi="Times New Roman" w:cs="Times New Roman"/>
          <w:sz w:val="28"/>
          <w:szCs w:val="28"/>
          <w:lang w:eastAsia="pl-PL"/>
        </w:rPr>
        <w:t>ą</w:t>
      </w:r>
      <w:r w:rsidR="00497DCD" w:rsidRPr="007355DD">
        <w:rPr>
          <w:rFonts w:ascii="Times New Roman" w:eastAsia="Times New Roman" w:hAnsi="Times New Roman" w:cs="Times New Roman"/>
          <w:sz w:val="28"/>
          <w:szCs w:val="28"/>
          <w:lang w:eastAsia="pl-PL"/>
        </w:rPr>
        <w:t xml:space="preserve"> jest tzw. wywoływani</w:t>
      </w:r>
      <w:r w:rsidR="00862440">
        <w:rPr>
          <w:rFonts w:ascii="Times New Roman" w:eastAsia="Times New Roman" w:hAnsi="Times New Roman" w:cs="Times New Roman"/>
          <w:sz w:val="28"/>
          <w:szCs w:val="28"/>
          <w:lang w:eastAsia="pl-PL"/>
        </w:rPr>
        <w:t>a</w:t>
      </w:r>
      <w:r w:rsidR="00497DCD" w:rsidRPr="007355DD">
        <w:rPr>
          <w:rFonts w:ascii="Times New Roman" w:eastAsia="Times New Roman" w:hAnsi="Times New Roman" w:cs="Times New Roman"/>
          <w:sz w:val="28"/>
          <w:szCs w:val="28"/>
          <w:lang w:eastAsia="pl-PL"/>
        </w:rPr>
        <w:t xml:space="preserve"> duchów zmarłych (nekromancja), w których zdaniem ks. G. Amortha uczestniczy około 25% młodych ludzi, studentów. Ks. prof. Posacki widzi w spirytyzmie najbardziej niebezpieczną formę wróżbiarstwa. </w:t>
      </w:r>
      <w:r w:rsidR="005D13E1" w:rsidRPr="007355DD">
        <w:rPr>
          <w:rFonts w:ascii="Times New Roman" w:eastAsia="Times New Roman" w:hAnsi="Times New Roman" w:cs="Times New Roman"/>
          <w:sz w:val="28"/>
          <w:szCs w:val="28"/>
          <w:lang w:eastAsia="pl-PL"/>
        </w:rPr>
        <w:t xml:space="preserve">Wielu specjalistów śledzących rozwój i przejawy spirytyzmu zwraca uwagę na pojawienie się wraz z New Age zjawiska </w:t>
      </w:r>
      <w:proofErr w:type="spellStart"/>
      <w:r w:rsidR="005D13E1" w:rsidRPr="007355DD">
        <w:rPr>
          <w:rFonts w:ascii="Times New Roman" w:eastAsia="Times New Roman" w:hAnsi="Times New Roman" w:cs="Times New Roman"/>
          <w:i/>
          <w:sz w:val="28"/>
          <w:szCs w:val="28"/>
          <w:lang w:eastAsia="pl-PL"/>
        </w:rPr>
        <w:t>channelingu</w:t>
      </w:r>
      <w:proofErr w:type="spellEnd"/>
      <w:r w:rsidR="005D13E1" w:rsidRPr="007355DD">
        <w:rPr>
          <w:rFonts w:ascii="Times New Roman" w:eastAsia="Times New Roman" w:hAnsi="Times New Roman" w:cs="Times New Roman"/>
          <w:sz w:val="28"/>
          <w:szCs w:val="28"/>
          <w:lang w:eastAsia="pl-PL"/>
        </w:rPr>
        <w:t xml:space="preserve"> (Francesco </w:t>
      </w:r>
      <w:proofErr w:type="spellStart"/>
      <w:r w:rsidR="005D13E1" w:rsidRPr="007355DD">
        <w:rPr>
          <w:rFonts w:ascii="Times New Roman" w:eastAsia="Times New Roman" w:hAnsi="Times New Roman" w:cs="Times New Roman"/>
          <w:sz w:val="28"/>
          <w:szCs w:val="28"/>
          <w:lang w:eastAsia="pl-PL"/>
        </w:rPr>
        <w:t>Bamonte</w:t>
      </w:r>
      <w:proofErr w:type="spellEnd"/>
      <w:r w:rsidR="005D13E1" w:rsidRPr="007355DD">
        <w:rPr>
          <w:rFonts w:ascii="Times New Roman" w:eastAsia="Times New Roman" w:hAnsi="Times New Roman" w:cs="Times New Roman"/>
          <w:sz w:val="28"/>
          <w:szCs w:val="28"/>
          <w:lang w:eastAsia="pl-PL"/>
        </w:rPr>
        <w:t xml:space="preserve">, </w:t>
      </w:r>
      <w:r w:rsidR="005D13E1" w:rsidRPr="007355DD">
        <w:rPr>
          <w:rFonts w:ascii="Times New Roman" w:eastAsia="Times New Roman" w:hAnsi="Times New Roman" w:cs="Times New Roman"/>
          <w:i/>
          <w:sz w:val="28"/>
          <w:szCs w:val="28"/>
          <w:lang w:eastAsia="pl-PL"/>
        </w:rPr>
        <w:t>Skażenie spirytyzmem</w:t>
      </w:r>
      <w:r w:rsidR="005D13E1" w:rsidRPr="007355DD">
        <w:rPr>
          <w:rFonts w:ascii="Times New Roman" w:eastAsia="Times New Roman" w:hAnsi="Times New Roman" w:cs="Times New Roman"/>
          <w:sz w:val="28"/>
          <w:szCs w:val="28"/>
          <w:lang w:eastAsia="pl-PL"/>
        </w:rPr>
        <w:t xml:space="preserve">, s. 81 - 100). O ile wcześniej proponowano kontakt z kimś zmarłym z </w:t>
      </w:r>
      <w:r w:rsidR="000F3730" w:rsidRPr="007355DD">
        <w:rPr>
          <w:rFonts w:ascii="Times New Roman" w:eastAsia="Times New Roman" w:hAnsi="Times New Roman" w:cs="Times New Roman"/>
          <w:sz w:val="28"/>
          <w:szCs w:val="28"/>
          <w:lang w:eastAsia="pl-PL"/>
        </w:rPr>
        <w:t>rodziny</w:t>
      </w:r>
      <w:r w:rsidR="005D13E1" w:rsidRPr="007355DD">
        <w:rPr>
          <w:rFonts w:ascii="Times New Roman" w:eastAsia="Times New Roman" w:hAnsi="Times New Roman" w:cs="Times New Roman"/>
          <w:sz w:val="28"/>
          <w:szCs w:val="28"/>
          <w:lang w:eastAsia="pl-PL"/>
        </w:rPr>
        <w:t xml:space="preserve"> albo </w:t>
      </w:r>
      <w:r w:rsidR="00BE5713">
        <w:rPr>
          <w:rFonts w:ascii="Times New Roman" w:eastAsia="Times New Roman" w:hAnsi="Times New Roman" w:cs="Times New Roman"/>
          <w:sz w:val="28"/>
          <w:szCs w:val="28"/>
          <w:lang w:eastAsia="pl-PL"/>
        </w:rPr>
        <w:t xml:space="preserve">ze </w:t>
      </w:r>
      <w:r w:rsidR="005D13E1" w:rsidRPr="007355DD">
        <w:rPr>
          <w:rFonts w:ascii="Times New Roman" w:eastAsia="Times New Roman" w:hAnsi="Times New Roman" w:cs="Times New Roman"/>
          <w:sz w:val="28"/>
          <w:szCs w:val="28"/>
          <w:lang w:eastAsia="pl-PL"/>
        </w:rPr>
        <w:t xml:space="preserve">słynnym człowiekiem, teraz pojawiają się </w:t>
      </w:r>
      <w:r w:rsidR="00BE5713">
        <w:rPr>
          <w:rFonts w:ascii="Times New Roman" w:eastAsia="Times New Roman" w:hAnsi="Times New Roman" w:cs="Times New Roman"/>
          <w:sz w:val="28"/>
          <w:szCs w:val="28"/>
          <w:lang w:eastAsia="pl-PL"/>
        </w:rPr>
        <w:t>próby nawiązani</w:t>
      </w:r>
      <w:r w:rsidR="007D7634">
        <w:rPr>
          <w:rFonts w:ascii="Times New Roman" w:eastAsia="Times New Roman" w:hAnsi="Times New Roman" w:cs="Times New Roman"/>
          <w:sz w:val="28"/>
          <w:szCs w:val="28"/>
          <w:lang w:eastAsia="pl-PL"/>
        </w:rPr>
        <w:t>a</w:t>
      </w:r>
      <w:r w:rsidR="00BE5713">
        <w:rPr>
          <w:rFonts w:ascii="Times New Roman" w:eastAsia="Times New Roman" w:hAnsi="Times New Roman" w:cs="Times New Roman"/>
          <w:sz w:val="28"/>
          <w:szCs w:val="28"/>
          <w:lang w:eastAsia="pl-PL"/>
        </w:rPr>
        <w:t xml:space="preserve"> kontaktu z </w:t>
      </w:r>
      <w:r w:rsidR="005D13E1" w:rsidRPr="007355DD">
        <w:rPr>
          <w:rFonts w:ascii="Times New Roman" w:eastAsia="Times New Roman" w:hAnsi="Times New Roman" w:cs="Times New Roman"/>
          <w:sz w:val="28"/>
          <w:szCs w:val="28"/>
          <w:lang w:eastAsia="pl-PL"/>
        </w:rPr>
        <w:t>mieszkańc</w:t>
      </w:r>
      <w:r w:rsidR="00BE5713">
        <w:rPr>
          <w:rFonts w:ascii="Times New Roman" w:eastAsia="Times New Roman" w:hAnsi="Times New Roman" w:cs="Times New Roman"/>
          <w:sz w:val="28"/>
          <w:szCs w:val="28"/>
          <w:lang w:eastAsia="pl-PL"/>
        </w:rPr>
        <w:t>ami</w:t>
      </w:r>
      <w:r w:rsidR="005D13E1" w:rsidRPr="007355DD">
        <w:rPr>
          <w:rFonts w:ascii="Times New Roman" w:eastAsia="Times New Roman" w:hAnsi="Times New Roman" w:cs="Times New Roman"/>
          <w:sz w:val="28"/>
          <w:szCs w:val="28"/>
          <w:lang w:eastAsia="pl-PL"/>
        </w:rPr>
        <w:t xml:space="preserve"> innych planet, </w:t>
      </w:r>
      <w:r w:rsidR="005D13E1" w:rsidRPr="007355DD">
        <w:rPr>
          <w:rFonts w:ascii="Times New Roman" w:eastAsia="Times New Roman" w:hAnsi="Times New Roman" w:cs="Times New Roman"/>
          <w:i/>
          <w:sz w:val="28"/>
          <w:szCs w:val="28"/>
          <w:lang w:eastAsia="pl-PL"/>
        </w:rPr>
        <w:t>jednostk</w:t>
      </w:r>
      <w:r w:rsidR="00BE5713">
        <w:rPr>
          <w:rFonts w:ascii="Times New Roman" w:eastAsia="Times New Roman" w:hAnsi="Times New Roman" w:cs="Times New Roman"/>
          <w:i/>
          <w:sz w:val="28"/>
          <w:szCs w:val="28"/>
          <w:lang w:eastAsia="pl-PL"/>
        </w:rPr>
        <w:t>ami</w:t>
      </w:r>
      <w:r w:rsidR="005D13E1" w:rsidRPr="007355DD">
        <w:rPr>
          <w:rFonts w:ascii="Times New Roman" w:eastAsia="Times New Roman" w:hAnsi="Times New Roman" w:cs="Times New Roman"/>
          <w:i/>
          <w:sz w:val="28"/>
          <w:szCs w:val="28"/>
          <w:lang w:eastAsia="pl-PL"/>
        </w:rPr>
        <w:t xml:space="preserve"> znajdując</w:t>
      </w:r>
      <w:r w:rsidR="00BE5713">
        <w:rPr>
          <w:rFonts w:ascii="Times New Roman" w:eastAsia="Times New Roman" w:hAnsi="Times New Roman" w:cs="Times New Roman"/>
          <w:i/>
          <w:sz w:val="28"/>
          <w:szCs w:val="28"/>
          <w:lang w:eastAsia="pl-PL"/>
        </w:rPr>
        <w:t>ymi</w:t>
      </w:r>
      <w:r w:rsidR="005D13E1" w:rsidRPr="007355DD">
        <w:rPr>
          <w:rFonts w:ascii="Times New Roman" w:eastAsia="Times New Roman" w:hAnsi="Times New Roman" w:cs="Times New Roman"/>
          <w:i/>
          <w:sz w:val="28"/>
          <w:szCs w:val="28"/>
          <w:lang w:eastAsia="pl-PL"/>
        </w:rPr>
        <w:t xml:space="preserve"> się na innym poziomie rzeczywistości</w:t>
      </w:r>
      <w:r w:rsidR="005D13E1" w:rsidRPr="007355DD">
        <w:rPr>
          <w:rFonts w:ascii="Times New Roman" w:eastAsia="Times New Roman" w:hAnsi="Times New Roman" w:cs="Times New Roman"/>
          <w:sz w:val="28"/>
          <w:szCs w:val="28"/>
          <w:lang w:eastAsia="pl-PL"/>
        </w:rPr>
        <w:t xml:space="preserve"> (tamże, s. 95). </w:t>
      </w:r>
    </w:p>
    <w:p w:rsidR="006F0BDF" w:rsidRPr="007355DD" w:rsidRDefault="000F3730" w:rsidP="006F0BDF">
      <w:pPr>
        <w:pStyle w:val="NormalnyWeb"/>
        <w:spacing w:line="276" w:lineRule="auto"/>
        <w:rPr>
          <w:b/>
          <w:i/>
          <w:sz w:val="28"/>
          <w:szCs w:val="28"/>
        </w:rPr>
      </w:pPr>
      <w:r w:rsidRPr="007355DD">
        <w:rPr>
          <w:b/>
          <w:sz w:val="28"/>
          <w:szCs w:val="28"/>
        </w:rPr>
        <w:t>d) Medycyna okultystyczna</w:t>
      </w:r>
      <w:r w:rsidR="007B44AC" w:rsidRPr="007355DD">
        <w:rPr>
          <w:b/>
          <w:sz w:val="28"/>
          <w:szCs w:val="28"/>
        </w:rPr>
        <w:br/>
        <w:t xml:space="preserve">     </w:t>
      </w:r>
      <w:r w:rsidR="007B44AC" w:rsidRPr="007355DD">
        <w:rPr>
          <w:sz w:val="28"/>
          <w:szCs w:val="28"/>
        </w:rPr>
        <w:t>Zacznijmy od stwierdzenia, że poza wyleczeniami z chorób na zasadach medycyny</w:t>
      </w:r>
      <w:r w:rsidR="006F0BDF" w:rsidRPr="007355DD">
        <w:rPr>
          <w:sz w:val="28"/>
          <w:szCs w:val="28"/>
        </w:rPr>
        <w:t xml:space="preserve"> tradycyjnej (konwencjonalnej, akademickiej)</w:t>
      </w:r>
      <w:r w:rsidR="00AB466F">
        <w:rPr>
          <w:sz w:val="28"/>
          <w:szCs w:val="28"/>
        </w:rPr>
        <w:t xml:space="preserve"> </w:t>
      </w:r>
      <w:r w:rsidR="009D0225" w:rsidRPr="007355DD">
        <w:rPr>
          <w:sz w:val="28"/>
          <w:szCs w:val="28"/>
        </w:rPr>
        <w:t xml:space="preserve">lub </w:t>
      </w:r>
      <w:r w:rsidR="007B44AC" w:rsidRPr="007355DD">
        <w:rPr>
          <w:sz w:val="28"/>
          <w:szCs w:val="28"/>
        </w:rPr>
        <w:t xml:space="preserve">właściwości </w:t>
      </w:r>
      <w:proofErr w:type="gramStart"/>
      <w:r w:rsidR="007B44AC" w:rsidRPr="007355DD">
        <w:rPr>
          <w:sz w:val="28"/>
          <w:szCs w:val="28"/>
        </w:rPr>
        <w:t>natury</w:t>
      </w:r>
      <w:r w:rsidR="00AB466F">
        <w:rPr>
          <w:sz w:val="28"/>
          <w:szCs w:val="28"/>
        </w:rPr>
        <w:t xml:space="preserve"> </w:t>
      </w:r>
      <w:r w:rsidR="007B44AC" w:rsidRPr="007355DD">
        <w:rPr>
          <w:sz w:val="28"/>
          <w:szCs w:val="28"/>
        </w:rPr>
        <w:t xml:space="preserve"> </w:t>
      </w:r>
      <w:r w:rsidR="007B44AC" w:rsidRPr="007355DD">
        <w:rPr>
          <w:sz w:val="28"/>
          <w:szCs w:val="28"/>
        </w:rPr>
        <w:lastRenderedPageBreak/>
        <w:t>istnieją</w:t>
      </w:r>
      <w:proofErr w:type="gramEnd"/>
      <w:r w:rsidR="007B44AC" w:rsidRPr="007355DD">
        <w:rPr>
          <w:sz w:val="28"/>
          <w:szCs w:val="28"/>
        </w:rPr>
        <w:t xml:space="preserve"> także </w:t>
      </w:r>
      <w:r w:rsidR="007B44AC" w:rsidRPr="007355DD">
        <w:rPr>
          <w:i/>
          <w:sz w:val="28"/>
          <w:szCs w:val="28"/>
        </w:rPr>
        <w:t>cudowne uzdrowienia</w:t>
      </w:r>
      <w:r w:rsidR="007B44AC" w:rsidRPr="007355DD">
        <w:rPr>
          <w:sz w:val="28"/>
          <w:szCs w:val="28"/>
        </w:rPr>
        <w:t xml:space="preserve">, które przypisujemy Panu Bogu. </w:t>
      </w:r>
      <w:r w:rsidR="006F0BDF" w:rsidRPr="007355DD">
        <w:rPr>
          <w:sz w:val="28"/>
          <w:szCs w:val="28"/>
        </w:rPr>
        <w:t xml:space="preserve">Chociaż wykracza to poza temat niniejszego opracowania, warto przytoczyć zasady rozeznawania ewentualnej cudowności uzdrowienia. </w:t>
      </w:r>
      <w:r w:rsidR="007B44AC" w:rsidRPr="007355DD">
        <w:rPr>
          <w:sz w:val="28"/>
          <w:szCs w:val="28"/>
        </w:rPr>
        <w:t xml:space="preserve">Zostały </w:t>
      </w:r>
      <w:r w:rsidR="006F0BDF" w:rsidRPr="007355DD">
        <w:rPr>
          <w:sz w:val="28"/>
          <w:szCs w:val="28"/>
        </w:rPr>
        <w:t xml:space="preserve">one </w:t>
      </w:r>
      <w:r w:rsidR="007B44AC" w:rsidRPr="007355DD">
        <w:rPr>
          <w:sz w:val="28"/>
          <w:szCs w:val="28"/>
        </w:rPr>
        <w:t>sformułowane przez kard. P. Lambertiniego w dziele</w:t>
      </w:r>
      <w:r w:rsidR="006F0BDF" w:rsidRPr="007355DD">
        <w:rPr>
          <w:sz w:val="28"/>
          <w:szCs w:val="28"/>
        </w:rPr>
        <w:t xml:space="preserve"> </w:t>
      </w:r>
      <w:r w:rsidR="007B44AC" w:rsidRPr="007355DD">
        <w:rPr>
          <w:i/>
          <w:sz w:val="28"/>
          <w:szCs w:val="28"/>
        </w:rPr>
        <w:t>O beatyfikacji sług Bożych i kanonizacji beatyfikowanych</w:t>
      </w:r>
      <w:r w:rsidR="006F0BDF" w:rsidRPr="007355DD">
        <w:rPr>
          <w:i/>
          <w:sz w:val="28"/>
          <w:szCs w:val="28"/>
        </w:rPr>
        <w:t xml:space="preserve"> </w:t>
      </w:r>
      <w:r w:rsidR="007B44AC" w:rsidRPr="007355DD">
        <w:rPr>
          <w:sz w:val="28"/>
          <w:szCs w:val="28"/>
        </w:rPr>
        <w:t>jeszcze w XVIII w</w:t>
      </w:r>
      <w:r w:rsidR="006F0BDF" w:rsidRPr="007355DD">
        <w:rPr>
          <w:sz w:val="28"/>
          <w:szCs w:val="28"/>
        </w:rPr>
        <w:t xml:space="preserve">. </w:t>
      </w:r>
      <w:r w:rsidR="006F0BDF" w:rsidRPr="007355DD">
        <w:rPr>
          <w:sz w:val="28"/>
          <w:szCs w:val="28"/>
        </w:rPr>
        <w:br/>
        <w:t xml:space="preserve">* Choroba, z której zostaje się uzdrowionym, musi być ciężka, tak że wyleczenie z niej jest niemożliwe lub przynajmniej trudne. </w:t>
      </w:r>
      <w:r w:rsidR="006F0BDF" w:rsidRPr="007355DD">
        <w:rPr>
          <w:sz w:val="28"/>
          <w:szCs w:val="28"/>
        </w:rPr>
        <w:br/>
        <w:t xml:space="preserve">* Choroba nie może być już w stadium zaniku, tak że mogłaby się cofnąć samoistnie. </w:t>
      </w:r>
      <w:r w:rsidR="006F0BDF" w:rsidRPr="007355DD">
        <w:rPr>
          <w:sz w:val="28"/>
          <w:szCs w:val="28"/>
        </w:rPr>
        <w:br/>
        <w:t xml:space="preserve">* Nie mogą być aplikowane żadne lekarstwa, a gdy już zostały podane, musi być stwierdzona ich nieskuteczność. </w:t>
      </w:r>
      <w:r w:rsidR="006F0BDF" w:rsidRPr="007355DD">
        <w:rPr>
          <w:sz w:val="28"/>
          <w:szCs w:val="28"/>
        </w:rPr>
        <w:br/>
        <w:t xml:space="preserve">* Uzdrowienie musi być natychmiastowe. </w:t>
      </w:r>
      <w:r w:rsidR="006F0BDF" w:rsidRPr="007355DD">
        <w:rPr>
          <w:sz w:val="28"/>
          <w:szCs w:val="28"/>
        </w:rPr>
        <w:br/>
        <w:t xml:space="preserve">* Uzdrowienie musi być całkowite. </w:t>
      </w:r>
      <w:r w:rsidR="006F0BDF" w:rsidRPr="007355DD">
        <w:rPr>
          <w:sz w:val="28"/>
          <w:szCs w:val="28"/>
        </w:rPr>
        <w:br/>
        <w:t xml:space="preserve">* Przed uzdrowieniem nie może mieć miejsca żaden nagły kryzys na skutek podawania określonego środka. </w:t>
      </w:r>
      <w:r w:rsidR="006F0BDF" w:rsidRPr="007355DD">
        <w:rPr>
          <w:sz w:val="28"/>
          <w:szCs w:val="28"/>
        </w:rPr>
        <w:br/>
        <w:t xml:space="preserve">* Po uzdrowieniu nie może nastąpić nawrót choroby. </w:t>
      </w:r>
      <w:r w:rsidR="006F0BDF" w:rsidRPr="007355DD">
        <w:rPr>
          <w:sz w:val="28"/>
          <w:szCs w:val="28"/>
        </w:rPr>
        <w:br/>
      </w:r>
      <w:r w:rsidR="00384EB5" w:rsidRPr="007355DD">
        <w:rPr>
          <w:sz w:val="28"/>
          <w:szCs w:val="28"/>
        </w:rPr>
        <w:t xml:space="preserve">    </w:t>
      </w:r>
      <w:r w:rsidR="006F0BDF" w:rsidRPr="007355DD">
        <w:rPr>
          <w:sz w:val="28"/>
          <w:szCs w:val="28"/>
        </w:rPr>
        <w:t xml:space="preserve">Można się </w:t>
      </w:r>
      <w:r w:rsidR="00384EB5" w:rsidRPr="007355DD">
        <w:rPr>
          <w:sz w:val="28"/>
          <w:szCs w:val="28"/>
        </w:rPr>
        <w:t>więc</w:t>
      </w:r>
      <w:r w:rsidR="006F0BDF" w:rsidRPr="007355DD">
        <w:rPr>
          <w:sz w:val="28"/>
          <w:szCs w:val="28"/>
        </w:rPr>
        <w:t xml:space="preserve"> domyślać, </w:t>
      </w:r>
      <w:r w:rsidR="00384EB5" w:rsidRPr="007355DD">
        <w:rPr>
          <w:sz w:val="28"/>
          <w:szCs w:val="28"/>
        </w:rPr>
        <w:t>ż</w:t>
      </w:r>
      <w:r w:rsidR="006F0BDF" w:rsidRPr="007355DD">
        <w:rPr>
          <w:sz w:val="28"/>
          <w:szCs w:val="28"/>
        </w:rPr>
        <w:t>e nie wszystkie uzdrowienia pochodzą od Boga</w:t>
      </w:r>
      <w:r w:rsidR="00384EB5" w:rsidRPr="007355DD">
        <w:rPr>
          <w:sz w:val="28"/>
          <w:szCs w:val="28"/>
        </w:rPr>
        <w:t xml:space="preserve">, są też </w:t>
      </w:r>
      <w:r w:rsidR="00384EB5" w:rsidRPr="007355DD">
        <w:rPr>
          <w:i/>
          <w:sz w:val="28"/>
          <w:szCs w:val="28"/>
        </w:rPr>
        <w:t>pochodzące z obszarów sił wrogich Bogu, Kościołowi, z obszarów sił spirytystycznych, demonicznych. I wtedy człowiek szukając dobra – swego zdrowia – może po</w:t>
      </w:r>
      <w:r w:rsidR="00500D28">
        <w:rPr>
          <w:i/>
          <w:sz w:val="28"/>
          <w:szCs w:val="28"/>
        </w:rPr>
        <w:t>n</w:t>
      </w:r>
      <w:r w:rsidR="00384EB5" w:rsidRPr="007355DD">
        <w:rPr>
          <w:i/>
          <w:sz w:val="28"/>
          <w:szCs w:val="28"/>
        </w:rPr>
        <w:t>ieść „szkodę dla swojej duszy”</w:t>
      </w:r>
      <w:r w:rsidR="00384EB5" w:rsidRPr="007355DD">
        <w:rPr>
          <w:sz w:val="28"/>
          <w:szCs w:val="28"/>
        </w:rPr>
        <w:t xml:space="preserve"> (</w:t>
      </w:r>
      <w:r w:rsidR="00384EB5" w:rsidRPr="007355DD">
        <w:rPr>
          <w:i/>
          <w:sz w:val="28"/>
          <w:szCs w:val="28"/>
        </w:rPr>
        <w:t>Okultyzm</w:t>
      </w:r>
      <w:r w:rsidR="00384EB5" w:rsidRPr="007355DD">
        <w:rPr>
          <w:sz w:val="28"/>
          <w:szCs w:val="28"/>
        </w:rPr>
        <w:t xml:space="preserve">, s. 94). Mówi się wówczas o </w:t>
      </w:r>
      <w:r w:rsidR="00384EB5" w:rsidRPr="007355DD">
        <w:rPr>
          <w:i/>
          <w:sz w:val="28"/>
          <w:szCs w:val="28"/>
        </w:rPr>
        <w:t>bioenergii, energii kosmicznej, fluidach życiowych</w:t>
      </w:r>
      <w:r w:rsidR="00384EB5" w:rsidRPr="007355DD">
        <w:rPr>
          <w:sz w:val="28"/>
          <w:szCs w:val="28"/>
        </w:rPr>
        <w:t xml:space="preserve"> itp.</w:t>
      </w:r>
      <w:r w:rsidR="00655D08" w:rsidRPr="007355DD">
        <w:rPr>
          <w:sz w:val="28"/>
          <w:szCs w:val="28"/>
        </w:rPr>
        <w:t xml:space="preserve">, zaś ofiarujący tego rodzaju </w:t>
      </w:r>
      <w:r w:rsidR="00655D08" w:rsidRPr="007355DD">
        <w:rPr>
          <w:i/>
          <w:sz w:val="28"/>
          <w:szCs w:val="28"/>
        </w:rPr>
        <w:t>pomoc</w:t>
      </w:r>
      <w:r w:rsidR="00655D08" w:rsidRPr="007355DD">
        <w:rPr>
          <w:sz w:val="28"/>
          <w:szCs w:val="28"/>
        </w:rPr>
        <w:t xml:space="preserve"> nie zawsze są tylko sprytnymi oszustami, bywają wśród nich sataniści i inni piewcy ciemnych mocy.</w:t>
      </w:r>
      <w:r w:rsidR="00384EB5" w:rsidRPr="007355DD">
        <w:rPr>
          <w:sz w:val="28"/>
          <w:szCs w:val="28"/>
        </w:rPr>
        <w:t xml:space="preserve"> </w:t>
      </w:r>
      <w:r w:rsidR="004552B9" w:rsidRPr="007355DD">
        <w:rPr>
          <w:sz w:val="28"/>
          <w:szCs w:val="28"/>
        </w:rPr>
        <w:t xml:space="preserve">Zdaniem ks. prof. A. Posackiego korzystający z takich usług, często rozpaczliwie poszukujący uzdrowienia, popełniają grzech bałwochwalstwa poprzez ubóstwianie energii oraz grzech nieroztropności (tamże, 98 – 103). </w:t>
      </w:r>
      <w:r w:rsidR="001709BD" w:rsidRPr="007355DD">
        <w:rPr>
          <w:sz w:val="28"/>
          <w:szCs w:val="28"/>
        </w:rPr>
        <w:t>Warto sięgnąć do cytowane</w:t>
      </w:r>
      <w:r w:rsidR="00764FA3">
        <w:rPr>
          <w:sz w:val="28"/>
          <w:szCs w:val="28"/>
        </w:rPr>
        <w:t>j</w:t>
      </w:r>
      <w:r w:rsidR="001709BD" w:rsidRPr="007355DD">
        <w:rPr>
          <w:sz w:val="28"/>
          <w:szCs w:val="28"/>
        </w:rPr>
        <w:t xml:space="preserve"> powyżej pozycji</w:t>
      </w:r>
      <w:r w:rsidR="00763013">
        <w:rPr>
          <w:sz w:val="28"/>
          <w:szCs w:val="28"/>
        </w:rPr>
        <w:t>. Z</w:t>
      </w:r>
      <w:r w:rsidR="001709BD" w:rsidRPr="007355DD">
        <w:rPr>
          <w:sz w:val="28"/>
          <w:szCs w:val="28"/>
        </w:rPr>
        <w:t>najdziemy tam kompetentnie podane argumenty za odrzuceniem medycyny okultystycznej. Jeden z najbardziej znanych współczesnych egzorcystów</w:t>
      </w:r>
      <w:r w:rsidR="00763013">
        <w:rPr>
          <w:sz w:val="28"/>
          <w:szCs w:val="28"/>
        </w:rPr>
        <w:t>,</w:t>
      </w:r>
      <w:r w:rsidR="001709BD" w:rsidRPr="007355DD">
        <w:rPr>
          <w:sz w:val="28"/>
          <w:szCs w:val="28"/>
        </w:rPr>
        <w:t xml:space="preserve"> o. </w:t>
      </w:r>
      <w:proofErr w:type="spellStart"/>
      <w:r w:rsidR="001709BD" w:rsidRPr="007355DD">
        <w:rPr>
          <w:sz w:val="28"/>
          <w:szCs w:val="28"/>
        </w:rPr>
        <w:t>Matteo</w:t>
      </w:r>
      <w:proofErr w:type="spellEnd"/>
      <w:r w:rsidR="001709BD" w:rsidRPr="007355DD">
        <w:rPr>
          <w:sz w:val="28"/>
          <w:szCs w:val="28"/>
        </w:rPr>
        <w:t xml:space="preserve"> La </w:t>
      </w:r>
      <w:proofErr w:type="spellStart"/>
      <w:r w:rsidR="001709BD" w:rsidRPr="007355DD">
        <w:rPr>
          <w:sz w:val="28"/>
          <w:szCs w:val="28"/>
        </w:rPr>
        <w:t>Grua</w:t>
      </w:r>
      <w:proofErr w:type="spellEnd"/>
      <w:r w:rsidR="00763013">
        <w:rPr>
          <w:sz w:val="28"/>
          <w:szCs w:val="28"/>
        </w:rPr>
        <w:t>,</w:t>
      </w:r>
      <w:r w:rsidR="001709BD" w:rsidRPr="007355DD">
        <w:rPr>
          <w:sz w:val="28"/>
          <w:szCs w:val="28"/>
        </w:rPr>
        <w:t xml:space="preserve"> uważa, że </w:t>
      </w:r>
      <w:r w:rsidR="001709BD" w:rsidRPr="007355DD">
        <w:rPr>
          <w:i/>
          <w:sz w:val="28"/>
          <w:szCs w:val="28"/>
        </w:rPr>
        <w:t>kiedy człowiek jest zdesperowany, kieruje się ku rzeczom nadprzyrodzonym. Wybór jest uzależniony od środowiska, w jakim żył, od formacji kulturowej: tak więc mamy takich, którzy zwracają się do uzdrowicieli ze świata magii, i takich, którzy idą drogą wiodącą ku Bogu. Moment pojednania z Bogiem jest już początkiem uzdrowienia. Uzdrowienie, cud, prowadzą do głębokiego i trwałego nawrócenia</w:t>
      </w:r>
      <w:r w:rsidR="001709BD" w:rsidRPr="007355DD">
        <w:rPr>
          <w:sz w:val="28"/>
          <w:szCs w:val="28"/>
        </w:rPr>
        <w:t xml:space="preserve"> (</w:t>
      </w:r>
      <w:r w:rsidR="001709BD" w:rsidRPr="007355DD">
        <w:rPr>
          <w:i/>
          <w:sz w:val="28"/>
          <w:szCs w:val="28"/>
        </w:rPr>
        <w:t>Moja walka z szatanem</w:t>
      </w:r>
      <w:r w:rsidR="001709BD" w:rsidRPr="007355DD">
        <w:rPr>
          <w:sz w:val="28"/>
          <w:szCs w:val="28"/>
        </w:rPr>
        <w:t>, s. 58 – 59)</w:t>
      </w:r>
      <w:r w:rsidR="001709BD" w:rsidRPr="007355DD">
        <w:rPr>
          <w:i/>
          <w:sz w:val="28"/>
          <w:szCs w:val="28"/>
        </w:rPr>
        <w:t xml:space="preserve">. </w:t>
      </w:r>
      <w:r w:rsidR="009D0225" w:rsidRPr="007355DD">
        <w:rPr>
          <w:i/>
          <w:sz w:val="28"/>
          <w:szCs w:val="28"/>
        </w:rPr>
        <w:br/>
      </w:r>
      <w:r w:rsidR="009D0225" w:rsidRPr="007355DD">
        <w:rPr>
          <w:i/>
          <w:sz w:val="28"/>
          <w:szCs w:val="28"/>
        </w:rPr>
        <w:br/>
      </w:r>
      <w:r w:rsidR="009D0225" w:rsidRPr="007355DD">
        <w:rPr>
          <w:b/>
          <w:i/>
          <w:sz w:val="28"/>
          <w:szCs w:val="28"/>
        </w:rPr>
        <w:t>Rybak zakłada na wędkę</w:t>
      </w:r>
      <w:r w:rsidR="00766BBA">
        <w:rPr>
          <w:b/>
          <w:i/>
          <w:sz w:val="28"/>
          <w:szCs w:val="28"/>
        </w:rPr>
        <w:t xml:space="preserve"> </w:t>
      </w:r>
      <w:r w:rsidR="009D0225" w:rsidRPr="007355DD">
        <w:rPr>
          <w:b/>
          <w:i/>
          <w:sz w:val="28"/>
          <w:szCs w:val="28"/>
        </w:rPr>
        <w:t>to</w:t>
      </w:r>
      <w:r w:rsidR="00766BBA">
        <w:rPr>
          <w:b/>
          <w:i/>
          <w:sz w:val="28"/>
          <w:szCs w:val="28"/>
        </w:rPr>
        <w:t xml:space="preserve">, </w:t>
      </w:r>
      <w:r w:rsidR="009D0225" w:rsidRPr="007355DD">
        <w:rPr>
          <w:b/>
          <w:i/>
          <w:sz w:val="28"/>
          <w:szCs w:val="28"/>
        </w:rPr>
        <w:t>co lubi ryba, a nie on…</w:t>
      </w:r>
    </w:p>
    <w:p w:rsidR="007355DD" w:rsidRDefault="009D0225" w:rsidP="007355DD">
      <w:pPr>
        <w:spacing w:line="276" w:lineRule="auto"/>
        <w:rPr>
          <w:rFonts w:ascii="Times New Roman" w:hAnsi="Times New Roman" w:cs="Times New Roman"/>
          <w:sz w:val="28"/>
          <w:szCs w:val="28"/>
        </w:rPr>
      </w:pPr>
      <w:r w:rsidRPr="007355DD">
        <w:rPr>
          <w:rFonts w:ascii="Times New Roman" w:hAnsi="Times New Roman" w:cs="Times New Roman"/>
          <w:b/>
          <w:sz w:val="28"/>
          <w:szCs w:val="28"/>
        </w:rPr>
        <w:lastRenderedPageBreak/>
        <w:t xml:space="preserve">    </w:t>
      </w:r>
      <w:r w:rsidRPr="007355DD">
        <w:rPr>
          <w:rFonts w:ascii="Times New Roman" w:hAnsi="Times New Roman" w:cs="Times New Roman"/>
          <w:sz w:val="28"/>
          <w:szCs w:val="28"/>
        </w:rPr>
        <w:t xml:space="preserve"> To powiedzenie</w:t>
      </w:r>
      <w:r w:rsidR="00CB1353">
        <w:rPr>
          <w:rFonts w:ascii="Times New Roman" w:hAnsi="Times New Roman" w:cs="Times New Roman"/>
          <w:sz w:val="28"/>
          <w:szCs w:val="28"/>
        </w:rPr>
        <w:t>,</w:t>
      </w:r>
      <w:r w:rsidRPr="007355DD">
        <w:rPr>
          <w:rFonts w:ascii="Times New Roman" w:hAnsi="Times New Roman" w:cs="Times New Roman"/>
          <w:sz w:val="28"/>
          <w:szCs w:val="28"/>
        </w:rPr>
        <w:t xml:space="preserve"> ilustrujące nie tyl</w:t>
      </w:r>
      <w:r w:rsidR="00085BA7" w:rsidRPr="007355DD">
        <w:rPr>
          <w:rFonts w:ascii="Times New Roman" w:hAnsi="Times New Roman" w:cs="Times New Roman"/>
          <w:sz w:val="28"/>
          <w:szCs w:val="28"/>
        </w:rPr>
        <w:t>e</w:t>
      </w:r>
      <w:r w:rsidRPr="007355DD">
        <w:rPr>
          <w:rFonts w:ascii="Times New Roman" w:hAnsi="Times New Roman" w:cs="Times New Roman"/>
          <w:sz w:val="28"/>
          <w:szCs w:val="28"/>
        </w:rPr>
        <w:t xml:space="preserve"> post</w:t>
      </w:r>
      <w:r w:rsidR="0003242F" w:rsidRPr="007355DD">
        <w:rPr>
          <w:rFonts w:ascii="Times New Roman" w:hAnsi="Times New Roman" w:cs="Times New Roman"/>
          <w:sz w:val="28"/>
          <w:szCs w:val="28"/>
        </w:rPr>
        <w:t>ę</w:t>
      </w:r>
      <w:r w:rsidRPr="007355DD">
        <w:rPr>
          <w:rFonts w:ascii="Times New Roman" w:hAnsi="Times New Roman" w:cs="Times New Roman"/>
          <w:sz w:val="28"/>
          <w:szCs w:val="28"/>
        </w:rPr>
        <w:t xml:space="preserve">powanie wędkarzy, </w:t>
      </w:r>
      <w:r w:rsidR="00085BA7" w:rsidRPr="007355DD">
        <w:rPr>
          <w:rFonts w:ascii="Times New Roman" w:hAnsi="Times New Roman" w:cs="Times New Roman"/>
          <w:sz w:val="28"/>
          <w:szCs w:val="28"/>
        </w:rPr>
        <w:t>co</w:t>
      </w:r>
      <w:r w:rsidRPr="007355DD">
        <w:rPr>
          <w:rFonts w:ascii="Times New Roman" w:hAnsi="Times New Roman" w:cs="Times New Roman"/>
          <w:sz w:val="28"/>
          <w:szCs w:val="28"/>
        </w:rPr>
        <w:t xml:space="preserve"> metody działania zła (sekt i wszelkiej maści okultystów)</w:t>
      </w:r>
      <w:r w:rsidR="00CB1353">
        <w:rPr>
          <w:rFonts w:ascii="Times New Roman" w:hAnsi="Times New Roman" w:cs="Times New Roman"/>
          <w:sz w:val="28"/>
          <w:szCs w:val="28"/>
        </w:rPr>
        <w:t>,</w:t>
      </w:r>
      <w:r w:rsidRPr="007355DD">
        <w:rPr>
          <w:rFonts w:ascii="Times New Roman" w:hAnsi="Times New Roman" w:cs="Times New Roman"/>
          <w:sz w:val="28"/>
          <w:szCs w:val="28"/>
        </w:rPr>
        <w:t xml:space="preserve"> przywołujemy jako motto tej cz</w:t>
      </w:r>
      <w:r w:rsidR="0003242F" w:rsidRPr="007355DD">
        <w:rPr>
          <w:rFonts w:ascii="Times New Roman" w:hAnsi="Times New Roman" w:cs="Times New Roman"/>
          <w:sz w:val="28"/>
          <w:szCs w:val="28"/>
        </w:rPr>
        <w:t>ęści rozważań</w:t>
      </w:r>
      <w:r w:rsidR="00CB1353">
        <w:rPr>
          <w:rFonts w:ascii="Times New Roman" w:hAnsi="Times New Roman" w:cs="Times New Roman"/>
          <w:sz w:val="28"/>
          <w:szCs w:val="28"/>
        </w:rPr>
        <w:t>,</w:t>
      </w:r>
      <w:r w:rsidR="0003242F" w:rsidRPr="007355DD">
        <w:rPr>
          <w:rFonts w:ascii="Times New Roman" w:hAnsi="Times New Roman" w:cs="Times New Roman"/>
          <w:sz w:val="28"/>
          <w:szCs w:val="28"/>
        </w:rPr>
        <w:t xml:space="preserve"> w której podjęta zostanie próba odpowiedzi na pytanie o </w:t>
      </w:r>
      <w:r w:rsidR="00A42998">
        <w:rPr>
          <w:rFonts w:ascii="Times New Roman" w:hAnsi="Times New Roman" w:cs="Times New Roman"/>
          <w:sz w:val="28"/>
          <w:szCs w:val="28"/>
        </w:rPr>
        <w:t xml:space="preserve">przyczynę </w:t>
      </w:r>
      <w:r w:rsidR="0003242F" w:rsidRPr="007355DD">
        <w:rPr>
          <w:rFonts w:ascii="Times New Roman" w:hAnsi="Times New Roman" w:cs="Times New Roman"/>
          <w:sz w:val="28"/>
          <w:szCs w:val="28"/>
        </w:rPr>
        <w:t>popularnoś</w:t>
      </w:r>
      <w:r w:rsidR="00A42998">
        <w:rPr>
          <w:rFonts w:ascii="Times New Roman" w:hAnsi="Times New Roman" w:cs="Times New Roman"/>
          <w:sz w:val="28"/>
          <w:szCs w:val="28"/>
        </w:rPr>
        <w:t>ci</w:t>
      </w:r>
      <w:r w:rsidR="0003242F" w:rsidRPr="007355DD">
        <w:rPr>
          <w:rFonts w:ascii="Times New Roman" w:hAnsi="Times New Roman" w:cs="Times New Roman"/>
          <w:sz w:val="28"/>
          <w:szCs w:val="28"/>
        </w:rPr>
        <w:t xml:space="preserve"> i </w:t>
      </w:r>
      <w:r w:rsidR="00A42998">
        <w:rPr>
          <w:rFonts w:ascii="Times New Roman" w:hAnsi="Times New Roman" w:cs="Times New Roman"/>
          <w:sz w:val="28"/>
          <w:szCs w:val="28"/>
        </w:rPr>
        <w:t xml:space="preserve">powód </w:t>
      </w:r>
      <w:r w:rsidR="0003242F" w:rsidRPr="007355DD">
        <w:rPr>
          <w:rFonts w:ascii="Times New Roman" w:hAnsi="Times New Roman" w:cs="Times New Roman"/>
          <w:sz w:val="28"/>
          <w:szCs w:val="28"/>
        </w:rPr>
        <w:t>rozprzestrzeniani</w:t>
      </w:r>
      <w:r w:rsidR="00A42998">
        <w:rPr>
          <w:rFonts w:ascii="Times New Roman" w:hAnsi="Times New Roman" w:cs="Times New Roman"/>
          <w:sz w:val="28"/>
          <w:szCs w:val="28"/>
        </w:rPr>
        <w:t>a</w:t>
      </w:r>
      <w:r w:rsidR="0003242F" w:rsidRPr="007355DD">
        <w:rPr>
          <w:rFonts w:ascii="Times New Roman" w:hAnsi="Times New Roman" w:cs="Times New Roman"/>
          <w:sz w:val="28"/>
          <w:szCs w:val="28"/>
        </w:rPr>
        <w:t xml:space="preserve"> się opisywanych tu zjawisk. </w:t>
      </w:r>
      <w:r w:rsidR="00E82D72" w:rsidRPr="007355DD">
        <w:rPr>
          <w:rFonts w:ascii="Times New Roman" w:hAnsi="Times New Roman" w:cs="Times New Roman"/>
          <w:sz w:val="28"/>
          <w:szCs w:val="28"/>
        </w:rPr>
        <w:t>Innymi słowy</w:t>
      </w:r>
      <w:r w:rsidR="00A42998">
        <w:rPr>
          <w:rFonts w:ascii="Times New Roman" w:hAnsi="Times New Roman" w:cs="Times New Roman"/>
          <w:sz w:val="28"/>
          <w:szCs w:val="28"/>
        </w:rPr>
        <w:t xml:space="preserve"> - </w:t>
      </w:r>
      <w:r w:rsidR="00E82D72" w:rsidRPr="007355DD">
        <w:rPr>
          <w:rFonts w:ascii="Times New Roman" w:hAnsi="Times New Roman" w:cs="Times New Roman"/>
          <w:sz w:val="28"/>
          <w:szCs w:val="28"/>
        </w:rPr>
        <w:t xml:space="preserve">co służy jako </w:t>
      </w:r>
      <w:r w:rsidR="00E82D72" w:rsidRPr="007355DD">
        <w:rPr>
          <w:rFonts w:ascii="Times New Roman" w:hAnsi="Times New Roman" w:cs="Times New Roman"/>
          <w:i/>
          <w:sz w:val="28"/>
          <w:szCs w:val="28"/>
        </w:rPr>
        <w:t>wabik</w:t>
      </w:r>
      <w:r w:rsidR="00E82D72" w:rsidRPr="007355DD">
        <w:rPr>
          <w:rFonts w:ascii="Times New Roman" w:hAnsi="Times New Roman" w:cs="Times New Roman"/>
          <w:sz w:val="28"/>
          <w:szCs w:val="28"/>
        </w:rPr>
        <w:t xml:space="preserve"> przyciągający w te niebezpieczne duchowo rejony? </w:t>
      </w:r>
      <w:r w:rsidR="00982EE2" w:rsidRPr="007355DD">
        <w:rPr>
          <w:rFonts w:ascii="Times New Roman" w:hAnsi="Times New Roman" w:cs="Times New Roman"/>
          <w:sz w:val="28"/>
          <w:szCs w:val="28"/>
        </w:rPr>
        <w:t xml:space="preserve">Mogące się zakończyć zniewoleniem propozycje </w:t>
      </w:r>
      <w:r w:rsidR="00A42998">
        <w:rPr>
          <w:rFonts w:ascii="Times New Roman" w:hAnsi="Times New Roman" w:cs="Times New Roman"/>
          <w:sz w:val="28"/>
          <w:szCs w:val="28"/>
        </w:rPr>
        <w:t xml:space="preserve">ze strony </w:t>
      </w:r>
      <w:proofErr w:type="gramStart"/>
      <w:r w:rsidR="00A42998">
        <w:rPr>
          <w:rFonts w:ascii="Times New Roman" w:hAnsi="Times New Roman" w:cs="Times New Roman"/>
          <w:sz w:val="28"/>
          <w:szCs w:val="28"/>
        </w:rPr>
        <w:t xml:space="preserve">sekt  </w:t>
      </w:r>
      <w:r w:rsidR="00982EE2" w:rsidRPr="007355DD">
        <w:rPr>
          <w:rFonts w:ascii="Times New Roman" w:hAnsi="Times New Roman" w:cs="Times New Roman"/>
          <w:sz w:val="28"/>
          <w:szCs w:val="28"/>
        </w:rPr>
        <w:t>przedstawiane</w:t>
      </w:r>
      <w:proofErr w:type="gramEnd"/>
      <w:r w:rsidR="00982EE2" w:rsidRPr="007355DD">
        <w:rPr>
          <w:rFonts w:ascii="Times New Roman" w:hAnsi="Times New Roman" w:cs="Times New Roman"/>
          <w:sz w:val="28"/>
          <w:szCs w:val="28"/>
        </w:rPr>
        <w:t xml:space="preserve"> są w bardzo atrakcyjny i kuszący sposób. Tak krzesane diabelskie pł</w:t>
      </w:r>
      <w:r w:rsidR="00734EA0">
        <w:rPr>
          <w:rFonts w:ascii="Times New Roman" w:hAnsi="Times New Roman" w:cs="Times New Roman"/>
          <w:sz w:val="28"/>
          <w:szCs w:val="28"/>
        </w:rPr>
        <w:t>omienie zła trafiają dzisiaj na</w:t>
      </w:r>
      <w:r w:rsidR="00982EE2" w:rsidRPr="007355DD">
        <w:rPr>
          <w:rFonts w:ascii="Times New Roman" w:hAnsi="Times New Roman" w:cs="Times New Roman"/>
          <w:sz w:val="28"/>
          <w:szCs w:val="28"/>
        </w:rPr>
        <w:t xml:space="preserve"> </w:t>
      </w:r>
      <w:r w:rsidR="00982EE2" w:rsidRPr="007355DD">
        <w:rPr>
          <w:rFonts w:ascii="Times New Roman" w:hAnsi="Times New Roman" w:cs="Times New Roman"/>
          <w:i/>
          <w:sz w:val="28"/>
          <w:szCs w:val="28"/>
        </w:rPr>
        <w:t>łatwopalne</w:t>
      </w:r>
      <w:r w:rsidR="00982EE2" w:rsidRPr="007355DD">
        <w:rPr>
          <w:rFonts w:ascii="Times New Roman" w:hAnsi="Times New Roman" w:cs="Times New Roman"/>
          <w:sz w:val="28"/>
          <w:szCs w:val="28"/>
        </w:rPr>
        <w:t xml:space="preserve"> podłoże zeświecczonego społeczeństwa. </w:t>
      </w:r>
      <w:r w:rsidR="0003242F" w:rsidRPr="007355DD">
        <w:rPr>
          <w:rFonts w:ascii="Times New Roman" w:hAnsi="Times New Roman" w:cs="Times New Roman"/>
          <w:sz w:val="28"/>
          <w:szCs w:val="28"/>
        </w:rPr>
        <w:t xml:space="preserve">Ks. Amorth, jako duszpasterz i długoletni egzorcysta, uważał, że </w:t>
      </w:r>
      <w:r w:rsidR="0003242F" w:rsidRPr="007355DD">
        <w:rPr>
          <w:rFonts w:ascii="Times New Roman" w:hAnsi="Times New Roman" w:cs="Times New Roman"/>
          <w:i/>
          <w:sz w:val="28"/>
          <w:szCs w:val="28"/>
        </w:rPr>
        <w:t>przesądy rosną w siłę, bo ludziom b</w:t>
      </w:r>
      <w:r w:rsidR="00C5106F">
        <w:rPr>
          <w:rFonts w:ascii="Times New Roman" w:hAnsi="Times New Roman" w:cs="Times New Roman"/>
          <w:i/>
          <w:sz w:val="28"/>
          <w:szCs w:val="28"/>
        </w:rPr>
        <w:t>r</w:t>
      </w:r>
      <w:r w:rsidR="0003242F" w:rsidRPr="007355DD">
        <w:rPr>
          <w:rFonts w:ascii="Times New Roman" w:hAnsi="Times New Roman" w:cs="Times New Roman"/>
          <w:i/>
          <w:sz w:val="28"/>
          <w:szCs w:val="28"/>
        </w:rPr>
        <w:t>ak wiary. Nie przestrzega się</w:t>
      </w:r>
      <w:r w:rsidR="0003242F" w:rsidRPr="007355DD">
        <w:rPr>
          <w:rFonts w:ascii="Times New Roman" w:hAnsi="Times New Roman" w:cs="Times New Roman"/>
          <w:sz w:val="28"/>
          <w:szCs w:val="28"/>
        </w:rPr>
        <w:t xml:space="preserve"> </w:t>
      </w:r>
      <w:r w:rsidR="0003242F" w:rsidRPr="007355DD">
        <w:rPr>
          <w:rFonts w:ascii="Times New Roman" w:hAnsi="Times New Roman" w:cs="Times New Roman"/>
          <w:i/>
          <w:sz w:val="28"/>
          <w:szCs w:val="28"/>
        </w:rPr>
        <w:t xml:space="preserve">zasad życia chrześcijańskiego (…) młodzież nie jest już wychowywana w chrześcijaństwie (…). Cały świat potrzebuje </w:t>
      </w:r>
      <w:proofErr w:type="spellStart"/>
      <w:r w:rsidR="0003242F" w:rsidRPr="007355DD">
        <w:rPr>
          <w:rFonts w:ascii="Times New Roman" w:hAnsi="Times New Roman" w:cs="Times New Roman"/>
          <w:i/>
          <w:sz w:val="28"/>
          <w:szCs w:val="28"/>
        </w:rPr>
        <w:t>rechrystianizacji</w:t>
      </w:r>
      <w:proofErr w:type="spellEnd"/>
      <w:r w:rsidR="0003242F" w:rsidRPr="007355DD">
        <w:rPr>
          <w:rFonts w:ascii="Times New Roman" w:hAnsi="Times New Roman" w:cs="Times New Roman"/>
          <w:i/>
          <w:sz w:val="28"/>
          <w:szCs w:val="28"/>
        </w:rPr>
        <w:t xml:space="preserve"> </w:t>
      </w:r>
      <w:r w:rsidR="0003242F" w:rsidRPr="007355DD">
        <w:rPr>
          <w:rFonts w:ascii="Times New Roman" w:hAnsi="Times New Roman" w:cs="Times New Roman"/>
          <w:sz w:val="28"/>
          <w:szCs w:val="28"/>
        </w:rPr>
        <w:t>(</w:t>
      </w:r>
      <w:r w:rsidR="0003242F" w:rsidRPr="007355DD">
        <w:rPr>
          <w:rFonts w:ascii="Times New Roman" w:hAnsi="Times New Roman" w:cs="Times New Roman"/>
          <w:i/>
          <w:sz w:val="28"/>
          <w:szCs w:val="28"/>
        </w:rPr>
        <w:t>Atak złego</w:t>
      </w:r>
      <w:r w:rsidR="0003242F" w:rsidRPr="007355DD">
        <w:rPr>
          <w:rFonts w:ascii="Times New Roman" w:hAnsi="Times New Roman" w:cs="Times New Roman"/>
          <w:sz w:val="28"/>
          <w:szCs w:val="28"/>
        </w:rPr>
        <w:t xml:space="preserve">, s. 60 – 61). </w:t>
      </w:r>
      <w:r w:rsidR="00982EE2" w:rsidRPr="007355DD">
        <w:rPr>
          <w:rFonts w:ascii="Times New Roman" w:hAnsi="Times New Roman" w:cs="Times New Roman"/>
          <w:sz w:val="28"/>
          <w:szCs w:val="28"/>
        </w:rPr>
        <w:br/>
        <w:t xml:space="preserve">     Propagowanie okultyzmu, satanizmu, spirytyzmu nie odbywa się zwykle metodam</w:t>
      </w:r>
      <w:r w:rsidR="00E82D72" w:rsidRPr="007355DD">
        <w:rPr>
          <w:rFonts w:ascii="Times New Roman" w:hAnsi="Times New Roman" w:cs="Times New Roman"/>
          <w:sz w:val="28"/>
          <w:szCs w:val="28"/>
        </w:rPr>
        <w:t>i</w:t>
      </w:r>
      <w:r w:rsidR="00982EE2" w:rsidRPr="007355DD">
        <w:rPr>
          <w:rFonts w:ascii="Times New Roman" w:hAnsi="Times New Roman" w:cs="Times New Roman"/>
          <w:sz w:val="28"/>
          <w:szCs w:val="28"/>
        </w:rPr>
        <w:t xml:space="preserve"> znanymi n</w:t>
      </w:r>
      <w:r w:rsidR="00E478D9">
        <w:rPr>
          <w:rFonts w:ascii="Times New Roman" w:hAnsi="Times New Roman" w:cs="Times New Roman"/>
          <w:sz w:val="28"/>
          <w:szCs w:val="28"/>
        </w:rPr>
        <w:t>a przykład</w:t>
      </w:r>
      <w:r w:rsidR="00982EE2" w:rsidRPr="007355DD">
        <w:rPr>
          <w:rFonts w:ascii="Times New Roman" w:hAnsi="Times New Roman" w:cs="Times New Roman"/>
          <w:sz w:val="28"/>
          <w:szCs w:val="28"/>
        </w:rPr>
        <w:t xml:space="preserve"> z katolickiej ewangelizacji, nie chodzi się </w:t>
      </w:r>
      <w:r w:rsidR="00E478D9">
        <w:rPr>
          <w:rFonts w:ascii="Times New Roman" w:hAnsi="Times New Roman" w:cs="Times New Roman"/>
          <w:sz w:val="28"/>
          <w:szCs w:val="28"/>
        </w:rPr>
        <w:t xml:space="preserve">też </w:t>
      </w:r>
      <w:r w:rsidR="00982EE2" w:rsidRPr="007355DD">
        <w:rPr>
          <w:rFonts w:ascii="Times New Roman" w:hAnsi="Times New Roman" w:cs="Times New Roman"/>
          <w:sz w:val="28"/>
          <w:szCs w:val="28"/>
        </w:rPr>
        <w:t xml:space="preserve">od drzwi do drzwi na wzór świadków Jehowy. Tej propagandzie </w:t>
      </w:r>
      <w:r w:rsidR="00460F88" w:rsidRPr="007355DD">
        <w:rPr>
          <w:rFonts w:ascii="Times New Roman" w:hAnsi="Times New Roman" w:cs="Times New Roman"/>
          <w:sz w:val="28"/>
          <w:szCs w:val="28"/>
        </w:rPr>
        <w:t xml:space="preserve">służą, nawet nieświadomie, rozmaite dziedziny kultury i rozrywki, telewizja i </w:t>
      </w:r>
      <w:proofErr w:type="spellStart"/>
      <w:r w:rsidR="00460F88" w:rsidRPr="007355DD">
        <w:rPr>
          <w:rFonts w:ascii="Times New Roman" w:hAnsi="Times New Roman" w:cs="Times New Roman"/>
          <w:sz w:val="28"/>
          <w:szCs w:val="28"/>
        </w:rPr>
        <w:t>internet</w:t>
      </w:r>
      <w:proofErr w:type="spellEnd"/>
      <w:r w:rsidR="00460F88" w:rsidRPr="007355DD">
        <w:rPr>
          <w:rFonts w:ascii="Times New Roman" w:hAnsi="Times New Roman" w:cs="Times New Roman"/>
          <w:sz w:val="28"/>
          <w:szCs w:val="28"/>
        </w:rPr>
        <w:t xml:space="preserve"> (por. </w:t>
      </w:r>
      <w:proofErr w:type="spellStart"/>
      <w:r w:rsidR="00460F88" w:rsidRPr="007355DD">
        <w:rPr>
          <w:rFonts w:ascii="Times New Roman" w:hAnsi="Times New Roman" w:cs="Times New Roman"/>
          <w:sz w:val="28"/>
          <w:szCs w:val="28"/>
        </w:rPr>
        <w:t>Tonino</w:t>
      </w:r>
      <w:proofErr w:type="spellEnd"/>
      <w:r w:rsidR="00460F88" w:rsidRPr="007355DD">
        <w:rPr>
          <w:rFonts w:ascii="Times New Roman" w:hAnsi="Times New Roman" w:cs="Times New Roman"/>
          <w:sz w:val="28"/>
          <w:szCs w:val="28"/>
        </w:rPr>
        <w:t xml:space="preserve"> </w:t>
      </w:r>
      <w:proofErr w:type="spellStart"/>
      <w:r w:rsidR="00460F88" w:rsidRPr="007355DD">
        <w:rPr>
          <w:rFonts w:ascii="Times New Roman" w:hAnsi="Times New Roman" w:cs="Times New Roman"/>
          <w:sz w:val="28"/>
          <w:szCs w:val="28"/>
        </w:rPr>
        <w:t>Cantelmini</w:t>
      </w:r>
      <w:proofErr w:type="spellEnd"/>
      <w:r w:rsidR="00460F88" w:rsidRPr="007355DD">
        <w:rPr>
          <w:rFonts w:ascii="Times New Roman" w:hAnsi="Times New Roman" w:cs="Times New Roman"/>
          <w:sz w:val="28"/>
          <w:szCs w:val="28"/>
        </w:rPr>
        <w:t xml:space="preserve">, </w:t>
      </w:r>
      <w:r w:rsidR="00460F88" w:rsidRPr="007355DD">
        <w:rPr>
          <w:rFonts w:ascii="Times New Roman" w:hAnsi="Times New Roman" w:cs="Times New Roman"/>
          <w:i/>
          <w:sz w:val="28"/>
          <w:szCs w:val="28"/>
        </w:rPr>
        <w:t>Czarna księga satanizmu</w:t>
      </w:r>
      <w:r w:rsidR="00460F88" w:rsidRPr="007355DD">
        <w:rPr>
          <w:rFonts w:ascii="Times New Roman" w:hAnsi="Times New Roman" w:cs="Times New Roman"/>
          <w:sz w:val="28"/>
          <w:szCs w:val="28"/>
        </w:rPr>
        <w:t xml:space="preserve">, s. 95 – 96). </w:t>
      </w:r>
      <w:r w:rsidR="00544DFE" w:rsidRPr="007355DD">
        <w:rPr>
          <w:rFonts w:ascii="Times New Roman" w:hAnsi="Times New Roman" w:cs="Times New Roman"/>
          <w:sz w:val="28"/>
          <w:szCs w:val="28"/>
        </w:rPr>
        <w:t>Przykładów można podawać t</w:t>
      </w:r>
      <w:r w:rsidR="001F40E6" w:rsidRPr="007355DD">
        <w:rPr>
          <w:rFonts w:ascii="Times New Roman" w:hAnsi="Times New Roman" w:cs="Times New Roman"/>
          <w:sz w:val="28"/>
          <w:szCs w:val="28"/>
        </w:rPr>
        <w:t>u</w:t>
      </w:r>
      <w:r w:rsidR="00544DFE" w:rsidRPr="007355DD">
        <w:rPr>
          <w:rFonts w:ascii="Times New Roman" w:hAnsi="Times New Roman" w:cs="Times New Roman"/>
          <w:sz w:val="28"/>
          <w:szCs w:val="28"/>
        </w:rPr>
        <w:t xml:space="preserve"> setki, ale </w:t>
      </w:r>
      <w:r w:rsidR="001F40E6" w:rsidRPr="007355DD">
        <w:rPr>
          <w:rFonts w:ascii="Times New Roman" w:hAnsi="Times New Roman" w:cs="Times New Roman"/>
          <w:sz w:val="28"/>
          <w:szCs w:val="28"/>
        </w:rPr>
        <w:t xml:space="preserve">wykroczyłoby to poza ramy niniejszego opracowania. </w:t>
      </w:r>
      <w:r w:rsidR="001634E9" w:rsidRPr="007355DD">
        <w:rPr>
          <w:rFonts w:ascii="Times New Roman" w:hAnsi="Times New Roman" w:cs="Times New Roman"/>
          <w:sz w:val="28"/>
          <w:szCs w:val="28"/>
        </w:rPr>
        <w:t>Demoniczna pokusa zaczęła się pojawiać w</w:t>
      </w:r>
      <w:r w:rsidR="00DD74FB" w:rsidRPr="007355DD">
        <w:rPr>
          <w:rFonts w:ascii="Times New Roman" w:hAnsi="Times New Roman" w:cs="Times New Roman"/>
          <w:sz w:val="28"/>
          <w:szCs w:val="28"/>
        </w:rPr>
        <w:t xml:space="preserve"> sytuacjach zupełnie nieprzewidzianych, nie o północy na cmentarzu, ale n</w:t>
      </w:r>
      <w:r w:rsidR="00E478D9">
        <w:rPr>
          <w:rFonts w:ascii="Times New Roman" w:hAnsi="Times New Roman" w:cs="Times New Roman"/>
          <w:sz w:val="28"/>
          <w:szCs w:val="28"/>
        </w:rPr>
        <w:t>a przykład</w:t>
      </w:r>
      <w:r w:rsidR="00DD74FB" w:rsidRPr="007355DD">
        <w:rPr>
          <w:rFonts w:ascii="Times New Roman" w:hAnsi="Times New Roman" w:cs="Times New Roman"/>
          <w:sz w:val="28"/>
          <w:szCs w:val="28"/>
        </w:rPr>
        <w:t xml:space="preserve"> w medycynie, terapeutyce, edukacji, mediach… </w:t>
      </w:r>
      <w:r w:rsidR="00544DFE" w:rsidRPr="007355DD">
        <w:rPr>
          <w:rFonts w:ascii="Times New Roman" w:hAnsi="Times New Roman" w:cs="Times New Roman"/>
          <w:sz w:val="28"/>
          <w:szCs w:val="28"/>
        </w:rPr>
        <w:t xml:space="preserve">Największym kompendium wiedzy jest tu licząca aż 516 stron (dużego formatu) praca ks. prof. A. Posackiego pt. </w:t>
      </w:r>
      <w:r w:rsidR="00544DFE" w:rsidRPr="007355DD">
        <w:rPr>
          <w:rFonts w:ascii="Times New Roman" w:hAnsi="Times New Roman" w:cs="Times New Roman"/>
          <w:i/>
          <w:sz w:val="28"/>
          <w:szCs w:val="28"/>
        </w:rPr>
        <w:t>Ezoteryzm i okultyzm – formy dawne i nowe.</w:t>
      </w:r>
      <w:r w:rsidR="00544DFE" w:rsidRPr="007355DD">
        <w:rPr>
          <w:rFonts w:ascii="Times New Roman" w:hAnsi="Times New Roman" w:cs="Times New Roman"/>
          <w:sz w:val="28"/>
          <w:szCs w:val="28"/>
        </w:rPr>
        <w:t xml:space="preserve"> Ten światowej sławy badacz mówi np. o </w:t>
      </w:r>
      <w:proofErr w:type="spellStart"/>
      <w:r w:rsidR="00544DFE" w:rsidRPr="007355DD">
        <w:rPr>
          <w:rFonts w:ascii="Times New Roman" w:hAnsi="Times New Roman" w:cs="Times New Roman"/>
          <w:sz w:val="28"/>
          <w:szCs w:val="28"/>
        </w:rPr>
        <w:t>transkomunikacji</w:t>
      </w:r>
      <w:proofErr w:type="spellEnd"/>
      <w:r w:rsidR="00544DFE" w:rsidRPr="007355DD">
        <w:rPr>
          <w:rFonts w:ascii="Times New Roman" w:hAnsi="Times New Roman" w:cs="Times New Roman"/>
          <w:sz w:val="28"/>
          <w:szCs w:val="28"/>
        </w:rPr>
        <w:t xml:space="preserve">, UFO, NDE (doświadczeniu bliskim śmierci), </w:t>
      </w:r>
      <w:r w:rsidR="001F40E6" w:rsidRPr="007355DD">
        <w:rPr>
          <w:rFonts w:ascii="Times New Roman" w:hAnsi="Times New Roman" w:cs="Times New Roman"/>
          <w:sz w:val="28"/>
          <w:szCs w:val="28"/>
        </w:rPr>
        <w:t xml:space="preserve">New Age, </w:t>
      </w:r>
      <w:proofErr w:type="spellStart"/>
      <w:r w:rsidR="00544DFE" w:rsidRPr="007355DD">
        <w:rPr>
          <w:rFonts w:ascii="Times New Roman" w:hAnsi="Times New Roman" w:cs="Times New Roman"/>
          <w:sz w:val="28"/>
          <w:szCs w:val="28"/>
        </w:rPr>
        <w:t>neoszamanizmie</w:t>
      </w:r>
      <w:proofErr w:type="spellEnd"/>
      <w:r w:rsidR="00544DFE" w:rsidRPr="007355DD">
        <w:rPr>
          <w:rFonts w:ascii="Times New Roman" w:hAnsi="Times New Roman" w:cs="Times New Roman"/>
          <w:sz w:val="28"/>
          <w:szCs w:val="28"/>
        </w:rPr>
        <w:t xml:space="preserve"> i </w:t>
      </w:r>
      <w:proofErr w:type="spellStart"/>
      <w:r w:rsidR="00544DFE" w:rsidRPr="007355DD">
        <w:rPr>
          <w:rFonts w:ascii="Times New Roman" w:hAnsi="Times New Roman" w:cs="Times New Roman"/>
          <w:sz w:val="28"/>
          <w:szCs w:val="28"/>
        </w:rPr>
        <w:t>neopogaństwie</w:t>
      </w:r>
      <w:proofErr w:type="spellEnd"/>
      <w:r w:rsidR="00544DFE" w:rsidRPr="007355DD">
        <w:rPr>
          <w:rFonts w:ascii="Times New Roman" w:hAnsi="Times New Roman" w:cs="Times New Roman"/>
          <w:sz w:val="28"/>
          <w:szCs w:val="28"/>
        </w:rPr>
        <w:t xml:space="preserve">, </w:t>
      </w:r>
      <w:proofErr w:type="spellStart"/>
      <w:r w:rsidR="00544DFE" w:rsidRPr="007355DD">
        <w:rPr>
          <w:rFonts w:ascii="Times New Roman" w:hAnsi="Times New Roman" w:cs="Times New Roman"/>
          <w:sz w:val="28"/>
          <w:szCs w:val="28"/>
        </w:rPr>
        <w:t>wiccanizmie</w:t>
      </w:r>
      <w:proofErr w:type="spellEnd"/>
      <w:r w:rsidR="00544DFE" w:rsidRPr="007355DD">
        <w:rPr>
          <w:rFonts w:ascii="Times New Roman" w:hAnsi="Times New Roman" w:cs="Times New Roman"/>
          <w:sz w:val="28"/>
          <w:szCs w:val="28"/>
        </w:rPr>
        <w:t xml:space="preserve"> (nowym ruchu czarownic), reik</w:t>
      </w:r>
      <w:r w:rsidR="001070D4">
        <w:rPr>
          <w:rFonts w:ascii="Times New Roman" w:hAnsi="Times New Roman" w:cs="Times New Roman"/>
          <w:sz w:val="28"/>
          <w:szCs w:val="28"/>
        </w:rPr>
        <w:t>i</w:t>
      </w:r>
      <w:r w:rsidR="00544DFE" w:rsidRPr="007355DD">
        <w:rPr>
          <w:rFonts w:ascii="Times New Roman" w:hAnsi="Times New Roman" w:cs="Times New Roman"/>
          <w:sz w:val="28"/>
          <w:szCs w:val="28"/>
        </w:rPr>
        <w:t xml:space="preserve">, </w:t>
      </w:r>
      <w:proofErr w:type="spellStart"/>
      <w:r w:rsidR="001F40E6" w:rsidRPr="007355DD">
        <w:rPr>
          <w:rFonts w:ascii="Times New Roman" w:hAnsi="Times New Roman" w:cs="Times New Roman"/>
          <w:sz w:val="28"/>
          <w:szCs w:val="28"/>
        </w:rPr>
        <w:t>astropsychologii</w:t>
      </w:r>
      <w:proofErr w:type="spellEnd"/>
      <w:r w:rsidR="001F40E6" w:rsidRPr="007355DD">
        <w:rPr>
          <w:rFonts w:ascii="Times New Roman" w:hAnsi="Times New Roman" w:cs="Times New Roman"/>
          <w:sz w:val="28"/>
          <w:szCs w:val="28"/>
        </w:rPr>
        <w:t>. Poza tym</w:t>
      </w:r>
      <w:r w:rsidR="00E478D9">
        <w:rPr>
          <w:rFonts w:ascii="Times New Roman" w:hAnsi="Times New Roman" w:cs="Times New Roman"/>
          <w:sz w:val="28"/>
          <w:szCs w:val="28"/>
        </w:rPr>
        <w:t xml:space="preserve"> </w:t>
      </w:r>
      <w:r w:rsidR="001F40E6" w:rsidRPr="007355DD">
        <w:rPr>
          <w:rFonts w:ascii="Times New Roman" w:hAnsi="Times New Roman" w:cs="Times New Roman"/>
          <w:sz w:val="28"/>
          <w:szCs w:val="28"/>
        </w:rPr>
        <w:t xml:space="preserve">dotykającym w pewien sposób </w:t>
      </w:r>
      <w:r w:rsidR="00274C2A" w:rsidRPr="007355DD">
        <w:rPr>
          <w:rFonts w:ascii="Times New Roman" w:hAnsi="Times New Roman" w:cs="Times New Roman"/>
          <w:sz w:val="28"/>
          <w:szCs w:val="28"/>
        </w:rPr>
        <w:t xml:space="preserve">świata </w:t>
      </w:r>
      <w:r w:rsidR="00C630DF" w:rsidRPr="007355DD">
        <w:rPr>
          <w:rFonts w:ascii="Times New Roman" w:hAnsi="Times New Roman" w:cs="Times New Roman"/>
          <w:sz w:val="28"/>
          <w:szCs w:val="28"/>
        </w:rPr>
        <w:t>nauki</w:t>
      </w:r>
      <w:r w:rsidR="00E478D9">
        <w:rPr>
          <w:rFonts w:ascii="Times New Roman" w:hAnsi="Times New Roman" w:cs="Times New Roman"/>
          <w:sz w:val="28"/>
          <w:szCs w:val="28"/>
        </w:rPr>
        <w:t xml:space="preserve">, </w:t>
      </w:r>
      <w:r w:rsidR="00274C2A" w:rsidRPr="007355DD">
        <w:rPr>
          <w:rFonts w:ascii="Times New Roman" w:hAnsi="Times New Roman" w:cs="Times New Roman"/>
          <w:sz w:val="28"/>
          <w:szCs w:val="28"/>
        </w:rPr>
        <w:t>chociaż w istocie rzeczy pseudonaukowym</w:t>
      </w:r>
      <w:r w:rsidR="00E478D9">
        <w:rPr>
          <w:rFonts w:ascii="Times New Roman" w:hAnsi="Times New Roman" w:cs="Times New Roman"/>
          <w:sz w:val="28"/>
          <w:szCs w:val="28"/>
        </w:rPr>
        <w:t xml:space="preserve"> </w:t>
      </w:r>
      <w:r w:rsidR="001F40E6" w:rsidRPr="007355DD">
        <w:rPr>
          <w:rFonts w:ascii="Times New Roman" w:hAnsi="Times New Roman" w:cs="Times New Roman"/>
          <w:sz w:val="28"/>
          <w:szCs w:val="28"/>
        </w:rPr>
        <w:t>działaniem zła</w:t>
      </w:r>
      <w:r w:rsidR="00274C2A" w:rsidRPr="007355DD">
        <w:rPr>
          <w:rFonts w:ascii="Times New Roman" w:hAnsi="Times New Roman" w:cs="Times New Roman"/>
          <w:sz w:val="28"/>
          <w:szCs w:val="28"/>
        </w:rPr>
        <w:t>,</w:t>
      </w:r>
      <w:r w:rsidR="001F40E6" w:rsidRPr="007355DD">
        <w:rPr>
          <w:rFonts w:ascii="Times New Roman" w:hAnsi="Times New Roman" w:cs="Times New Roman"/>
          <w:sz w:val="28"/>
          <w:szCs w:val="28"/>
        </w:rPr>
        <w:t xml:space="preserve"> jest jeszcze oddziaływanie poprzez kulturę masową.</w:t>
      </w:r>
      <w:r w:rsidR="00274C2A" w:rsidRPr="007355DD">
        <w:rPr>
          <w:rFonts w:ascii="Times New Roman" w:hAnsi="Times New Roman" w:cs="Times New Roman"/>
          <w:sz w:val="28"/>
          <w:szCs w:val="28"/>
        </w:rPr>
        <w:t xml:space="preserve"> </w:t>
      </w:r>
      <w:r w:rsidR="00E478D9">
        <w:rPr>
          <w:rFonts w:ascii="Times New Roman" w:hAnsi="Times New Roman" w:cs="Times New Roman"/>
          <w:sz w:val="28"/>
          <w:szCs w:val="28"/>
        </w:rPr>
        <w:t xml:space="preserve">Istnieje </w:t>
      </w:r>
      <w:r w:rsidR="00D15C11">
        <w:rPr>
          <w:rFonts w:ascii="Times New Roman" w:hAnsi="Times New Roman" w:cs="Times New Roman"/>
          <w:sz w:val="28"/>
          <w:szCs w:val="28"/>
        </w:rPr>
        <w:t xml:space="preserve">już </w:t>
      </w:r>
      <w:r w:rsidR="00274C2A" w:rsidRPr="007355DD">
        <w:rPr>
          <w:rFonts w:ascii="Times New Roman" w:hAnsi="Times New Roman" w:cs="Times New Roman"/>
          <w:sz w:val="28"/>
          <w:szCs w:val="28"/>
        </w:rPr>
        <w:t>na ten temat</w:t>
      </w:r>
      <w:r w:rsidR="00D15C11">
        <w:rPr>
          <w:rFonts w:ascii="Times New Roman" w:hAnsi="Times New Roman" w:cs="Times New Roman"/>
          <w:sz w:val="28"/>
          <w:szCs w:val="28"/>
        </w:rPr>
        <w:t xml:space="preserve"> </w:t>
      </w:r>
      <w:r w:rsidR="00274C2A" w:rsidRPr="007355DD">
        <w:rPr>
          <w:rFonts w:ascii="Times New Roman" w:hAnsi="Times New Roman" w:cs="Times New Roman"/>
          <w:sz w:val="28"/>
          <w:szCs w:val="28"/>
        </w:rPr>
        <w:t>stosunkowo dużo opracowań. Tak więc n</w:t>
      </w:r>
      <w:r w:rsidR="008343F9">
        <w:rPr>
          <w:rFonts w:ascii="Times New Roman" w:hAnsi="Times New Roman" w:cs="Times New Roman"/>
          <w:sz w:val="28"/>
          <w:szCs w:val="28"/>
        </w:rPr>
        <w:t>a przykład</w:t>
      </w:r>
      <w:r w:rsidR="00274C2A" w:rsidRPr="007355DD">
        <w:rPr>
          <w:rFonts w:ascii="Times New Roman" w:hAnsi="Times New Roman" w:cs="Times New Roman"/>
          <w:sz w:val="28"/>
          <w:szCs w:val="28"/>
        </w:rPr>
        <w:t xml:space="preserve"> ks. prof. Andrzej Zwoliński mówi m. in. o muzyce dla szatana i złu w mediach (</w:t>
      </w:r>
      <w:r w:rsidR="00274C2A" w:rsidRPr="007355DD">
        <w:rPr>
          <w:rFonts w:ascii="Times New Roman" w:hAnsi="Times New Roman" w:cs="Times New Roman"/>
          <w:i/>
          <w:sz w:val="28"/>
          <w:szCs w:val="28"/>
        </w:rPr>
        <w:t>Satanizm</w:t>
      </w:r>
      <w:r w:rsidR="00274C2A" w:rsidRPr="007355DD">
        <w:rPr>
          <w:rFonts w:ascii="Times New Roman" w:hAnsi="Times New Roman" w:cs="Times New Roman"/>
          <w:sz w:val="28"/>
          <w:szCs w:val="28"/>
        </w:rPr>
        <w:t>, s. 107 – 150). Natomiast Car</w:t>
      </w:r>
      <w:r w:rsidR="00E22CB2" w:rsidRPr="007355DD">
        <w:rPr>
          <w:rFonts w:ascii="Times New Roman" w:hAnsi="Times New Roman" w:cs="Times New Roman"/>
          <w:sz w:val="28"/>
          <w:szCs w:val="28"/>
        </w:rPr>
        <w:t>l</w:t>
      </w:r>
      <w:r w:rsidR="00274C2A" w:rsidRPr="007355DD">
        <w:rPr>
          <w:rFonts w:ascii="Times New Roman" w:hAnsi="Times New Roman" w:cs="Times New Roman"/>
          <w:sz w:val="28"/>
          <w:szCs w:val="28"/>
        </w:rPr>
        <w:t xml:space="preserve">o </w:t>
      </w:r>
      <w:proofErr w:type="spellStart"/>
      <w:r w:rsidR="00274C2A" w:rsidRPr="007355DD">
        <w:rPr>
          <w:rFonts w:ascii="Times New Roman" w:hAnsi="Times New Roman" w:cs="Times New Roman"/>
          <w:sz w:val="28"/>
          <w:szCs w:val="28"/>
        </w:rPr>
        <w:t>Climati</w:t>
      </w:r>
      <w:proofErr w:type="spellEnd"/>
      <w:r w:rsidR="00274C2A" w:rsidRPr="007355DD">
        <w:rPr>
          <w:rFonts w:ascii="Times New Roman" w:hAnsi="Times New Roman" w:cs="Times New Roman"/>
          <w:sz w:val="28"/>
          <w:szCs w:val="28"/>
        </w:rPr>
        <w:t xml:space="preserve"> (</w:t>
      </w:r>
      <w:r w:rsidR="00274C2A" w:rsidRPr="007355DD">
        <w:rPr>
          <w:rFonts w:ascii="Times New Roman" w:hAnsi="Times New Roman" w:cs="Times New Roman"/>
          <w:i/>
          <w:sz w:val="28"/>
          <w:szCs w:val="28"/>
        </w:rPr>
        <w:t>Młodzi i ezoteryzm</w:t>
      </w:r>
      <w:r w:rsidR="00274C2A" w:rsidRPr="007355DD">
        <w:rPr>
          <w:rFonts w:ascii="Times New Roman" w:hAnsi="Times New Roman" w:cs="Times New Roman"/>
          <w:sz w:val="28"/>
          <w:szCs w:val="28"/>
        </w:rPr>
        <w:t xml:space="preserve">) omawia jako </w:t>
      </w:r>
      <w:r w:rsidR="00274C2A" w:rsidRPr="007355DD">
        <w:rPr>
          <w:rFonts w:ascii="Times New Roman" w:hAnsi="Times New Roman" w:cs="Times New Roman"/>
          <w:i/>
          <w:sz w:val="28"/>
          <w:szCs w:val="28"/>
        </w:rPr>
        <w:t>miejsca</w:t>
      </w:r>
      <w:r w:rsidR="008343F9" w:rsidRPr="008343F9">
        <w:rPr>
          <w:rFonts w:ascii="Times New Roman" w:hAnsi="Times New Roman" w:cs="Times New Roman"/>
          <w:sz w:val="28"/>
          <w:szCs w:val="28"/>
        </w:rPr>
        <w:t>,</w:t>
      </w:r>
      <w:r w:rsidR="00274C2A" w:rsidRPr="007355DD">
        <w:rPr>
          <w:rFonts w:ascii="Times New Roman" w:hAnsi="Times New Roman" w:cs="Times New Roman"/>
          <w:sz w:val="28"/>
          <w:szCs w:val="28"/>
        </w:rPr>
        <w:t xml:space="preserve"> w których może dojść do zainfekowania złem</w:t>
      </w:r>
      <w:r w:rsidR="008343F9">
        <w:rPr>
          <w:rFonts w:ascii="Times New Roman" w:hAnsi="Times New Roman" w:cs="Times New Roman"/>
          <w:sz w:val="28"/>
          <w:szCs w:val="28"/>
        </w:rPr>
        <w:t>,</w:t>
      </w:r>
      <w:r w:rsidR="00274C2A" w:rsidRPr="007355DD">
        <w:rPr>
          <w:rFonts w:ascii="Times New Roman" w:hAnsi="Times New Roman" w:cs="Times New Roman"/>
          <w:sz w:val="28"/>
          <w:szCs w:val="28"/>
        </w:rPr>
        <w:t xml:space="preserve"> np. satanistyczny rock (s. 48 </w:t>
      </w:r>
      <w:r w:rsidR="00C630DF" w:rsidRPr="007355DD">
        <w:rPr>
          <w:rFonts w:ascii="Times New Roman" w:hAnsi="Times New Roman" w:cs="Times New Roman"/>
          <w:sz w:val="28"/>
          <w:szCs w:val="28"/>
        </w:rPr>
        <w:t>–</w:t>
      </w:r>
      <w:r w:rsidR="00274C2A" w:rsidRPr="007355DD">
        <w:rPr>
          <w:rFonts w:ascii="Times New Roman" w:hAnsi="Times New Roman" w:cs="Times New Roman"/>
          <w:sz w:val="28"/>
          <w:szCs w:val="28"/>
        </w:rPr>
        <w:t xml:space="preserve"> </w:t>
      </w:r>
      <w:r w:rsidR="00C630DF" w:rsidRPr="007355DD">
        <w:rPr>
          <w:rFonts w:ascii="Times New Roman" w:hAnsi="Times New Roman" w:cs="Times New Roman"/>
          <w:sz w:val="28"/>
          <w:szCs w:val="28"/>
        </w:rPr>
        <w:t xml:space="preserve">56), </w:t>
      </w:r>
      <w:r w:rsidR="00274C2A" w:rsidRPr="007355DD">
        <w:rPr>
          <w:rFonts w:ascii="Times New Roman" w:hAnsi="Times New Roman" w:cs="Times New Roman"/>
          <w:sz w:val="28"/>
          <w:szCs w:val="28"/>
        </w:rPr>
        <w:t xml:space="preserve">tatuaże i </w:t>
      </w:r>
      <w:proofErr w:type="spellStart"/>
      <w:r w:rsidR="00274C2A" w:rsidRPr="007355DD">
        <w:rPr>
          <w:rFonts w:ascii="Times New Roman" w:hAnsi="Times New Roman" w:cs="Times New Roman"/>
          <w:sz w:val="28"/>
          <w:szCs w:val="28"/>
        </w:rPr>
        <w:t>piercing</w:t>
      </w:r>
      <w:proofErr w:type="spellEnd"/>
      <w:r w:rsidR="00274C2A" w:rsidRPr="007355DD">
        <w:rPr>
          <w:rFonts w:ascii="Times New Roman" w:hAnsi="Times New Roman" w:cs="Times New Roman"/>
          <w:sz w:val="28"/>
          <w:szCs w:val="28"/>
        </w:rPr>
        <w:t xml:space="preserve"> (s. 71 – 77), </w:t>
      </w:r>
      <w:r w:rsidR="00C630DF" w:rsidRPr="007355DD">
        <w:rPr>
          <w:rFonts w:ascii="Times New Roman" w:hAnsi="Times New Roman" w:cs="Times New Roman"/>
          <w:sz w:val="28"/>
          <w:szCs w:val="28"/>
        </w:rPr>
        <w:t xml:space="preserve">część gier komputerowych (s. 100 – 105), </w:t>
      </w:r>
      <w:r w:rsidR="00274C2A" w:rsidRPr="007355DD">
        <w:rPr>
          <w:rFonts w:ascii="Times New Roman" w:hAnsi="Times New Roman" w:cs="Times New Roman"/>
          <w:i/>
          <w:sz w:val="28"/>
          <w:szCs w:val="28"/>
        </w:rPr>
        <w:t>Pokemony</w:t>
      </w:r>
      <w:r w:rsidR="00274C2A" w:rsidRPr="007355DD">
        <w:rPr>
          <w:rFonts w:ascii="Times New Roman" w:hAnsi="Times New Roman" w:cs="Times New Roman"/>
          <w:sz w:val="28"/>
          <w:szCs w:val="28"/>
        </w:rPr>
        <w:t xml:space="preserve"> i inne japońskie filmy animowane (s. 140 – 148), gry komputerowe i RPG (s. 158 – 168)</w:t>
      </w:r>
      <w:r w:rsidR="00085BA7" w:rsidRPr="007355DD">
        <w:rPr>
          <w:rFonts w:ascii="Times New Roman" w:hAnsi="Times New Roman" w:cs="Times New Roman"/>
          <w:sz w:val="28"/>
          <w:szCs w:val="28"/>
        </w:rPr>
        <w:t xml:space="preserve">. </w:t>
      </w:r>
      <w:r w:rsidR="004260D8">
        <w:rPr>
          <w:rFonts w:ascii="Times New Roman" w:hAnsi="Times New Roman" w:cs="Times New Roman"/>
          <w:sz w:val="28"/>
          <w:szCs w:val="28"/>
        </w:rPr>
        <w:t xml:space="preserve">Bardzo pomocne są tu książki Grzegorza </w:t>
      </w:r>
      <w:proofErr w:type="spellStart"/>
      <w:r w:rsidR="004260D8">
        <w:rPr>
          <w:rFonts w:ascii="Times New Roman" w:hAnsi="Times New Roman" w:cs="Times New Roman"/>
          <w:sz w:val="28"/>
          <w:szCs w:val="28"/>
        </w:rPr>
        <w:t>Kasjaniuka</w:t>
      </w:r>
      <w:proofErr w:type="spellEnd"/>
      <w:r w:rsidR="004260D8">
        <w:rPr>
          <w:rFonts w:ascii="Times New Roman" w:hAnsi="Times New Roman" w:cs="Times New Roman"/>
          <w:sz w:val="28"/>
          <w:szCs w:val="28"/>
        </w:rPr>
        <w:t xml:space="preserve"> </w:t>
      </w:r>
      <w:r w:rsidR="004260D8" w:rsidRPr="004260D8">
        <w:rPr>
          <w:rFonts w:ascii="Times New Roman" w:hAnsi="Times New Roman" w:cs="Times New Roman"/>
          <w:i/>
          <w:sz w:val="28"/>
          <w:szCs w:val="28"/>
        </w:rPr>
        <w:t>Zło w popkulturze</w:t>
      </w:r>
      <w:r w:rsidR="004260D8">
        <w:rPr>
          <w:rFonts w:ascii="Times New Roman" w:hAnsi="Times New Roman" w:cs="Times New Roman"/>
          <w:sz w:val="28"/>
          <w:szCs w:val="28"/>
        </w:rPr>
        <w:t xml:space="preserve"> oraz </w:t>
      </w:r>
      <w:r w:rsidR="004260D8" w:rsidRPr="004260D8">
        <w:rPr>
          <w:rFonts w:ascii="Times New Roman" w:hAnsi="Times New Roman" w:cs="Times New Roman"/>
          <w:i/>
          <w:sz w:val="28"/>
          <w:szCs w:val="28"/>
        </w:rPr>
        <w:t>Czego słuchasz? Diabelska</w:t>
      </w:r>
      <w:bookmarkStart w:id="0" w:name="_GoBack"/>
      <w:bookmarkEnd w:id="0"/>
      <w:r w:rsidR="004260D8" w:rsidRPr="004260D8">
        <w:rPr>
          <w:rFonts w:ascii="Times New Roman" w:hAnsi="Times New Roman" w:cs="Times New Roman"/>
          <w:i/>
          <w:sz w:val="28"/>
          <w:szCs w:val="28"/>
        </w:rPr>
        <w:t xml:space="preserve"> propaganda</w:t>
      </w:r>
      <w:r w:rsidR="004260D8">
        <w:rPr>
          <w:rFonts w:ascii="Times New Roman" w:hAnsi="Times New Roman" w:cs="Times New Roman"/>
          <w:sz w:val="28"/>
          <w:szCs w:val="28"/>
        </w:rPr>
        <w:t xml:space="preserve">. </w:t>
      </w:r>
      <w:r w:rsidR="00377B1B">
        <w:rPr>
          <w:rFonts w:ascii="Times New Roman" w:hAnsi="Times New Roman" w:cs="Times New Roman"/>
          <w:sz w:val="28"/>
          <w:szCs w:val="28"/>
        </w:rPr>
        <w:t>Dodajmy do tego</w:t>
      </w:r>
      <w:r w:rsidR="00D038EE" w:rsidRPr="007355DD">
        <w:rPr>
          <w:rFonts w:ascii="Times New Roman" w:hAnsi="Times New Roman" w:cs="Times New Roman"/>
          <w:sz w:val="28"/>
          <w:szCs w:val="28"/>
        </w:rPr>
        <w:t xml:space="preserve"> przestrogi płynące ze strony</w:t>
      </w:r>
      <w:r w:rsidR="00274C2A" w:rsidRPr="007355DD">
        <w:rPr>
          <w:rFonts w:ascii="Times New Roman" w:hAnsi="Times New Roman" w:cs="Times New Roman"/>
          <w:sz w:val="28"/>
          <w:szCs w:val="28"/>
        </w:rPr>
        <w:t xml:space="preserve"> </w:t>
      </w:r>
      <w:r w:rsidR="00D038EE" w:rsidRPr="007355DD">
        <w:rPr>
          <w:rFonts w:ascii="Times New Roman" w:hAnsi="Times New Roman" w:cs="Times New Roman"/>
          <w:sz w:val="28"/>
          <w:szCs w:val="28"/>
        </w:rPr>
        <w:t xml:space="preserve">egzorcystów i badaczy zjawisk demonicznych, którzy ostrzegają przed takimi </w:t>
      </w:r>
      <w:r w:rsidR="00D038EE" w:rsidRPr="007355DD">
        <w:rPr>
          <w:rFonts w:ascii="Times New Roman" w:hAnsi="Times New Roman" w:cs="Times New Roman"/>
          <w:sz w:val="28"/>
          <w:szCs w:val="28"/>
        </w:rPr>
        <w:lastRenderedPageBreak/>
        <w:t>zjawiskami</w:t>
      </w:r>
      <w:r w:rsidR="00FE3E1E">
        <w:rPr>
          <w:rFonts w:ascii="Times New Roman" w:hAnsi="Times New Roman" w:cs="Times New Roman"/>
          <w:sz w:val="28"/>
          <w:szCs w:val="28"/>
        </w:rPr>
        <w:t>,</w:t>
      </w:r>
      <w:r w:rsidR="00D038EE" w:rsidRPr="007355DD">
        <w:rPr>
          <w:rFonts w:ascii="Times New Roman" w:hAnsi="Times New Roman" w:cs="Times New Roman"/>
          <w:sz w:val="28"/>
          <w:szCs w:val="28"/>
        </w:rPr>
        <w:t xml:space="preserve"> jak </w:t>
      </w:r>
      <w:r w:rsidR="00D038EE" w:rsidRPr="007355DD">
        <w:rPr>
          <w:rFonts w:ascii="Times New Roman" w:hAnsi="Times New Roman" w:cs="Times New Roman"/>
          <w:i/>
          <w:sz w:val="28"/>
          <w:szCs w:val="28"/>
        </w:rPr>
        <w:t>świętowanie</w:t>
      </w:r>
      <w:r w:rsidR="00D038EE" w:rsidRPr="007355DD">
        <w:rPr>
          <w:rFonts w:ascii="Times New Roman" w:hAnsi="Times New Roman" w:cs="Times New Roman"/>
          <w:sz w:val="28"/>
          <w:szCs w:val="28"/>
        </w:rPr>
        <w:t xml:space="preserve"> Halloween, książkowa i filmowa moda w na </w:t>
      </w:r>
      <w:r w:rsidR="001634E9" w:rsidRPr="007355DD">
        <w:rPr>
          <w:rFonts w:ascii="Times New Roman" w:hAnsi="Times New Roman" w:cs="Times New Roman"/>
          <w:sz w:val="28"/>
          <w:szCs w:val="28"/>
        </w:rPr>
        <w:t>wampiryzm</w:t>
      </w:r>
      <w:r w:rsidR="00D038EE" w:rsidRPr="007355DD">
        <w:rPr>
          <w:rFonts w:ascii="Times New Roman" w:hAnsi="Times New Roman" w:cs="Times New Roman"/>
          <w:sz w:val="28"/>
          <w:szCs w:val="28"/>
        </w:rPr>
        <w:t xml:space="preserve"> czy fascynacja Harrym Potterem (por. ks. A. Posacki, </w:t>
      </w:r>
      <w:r w:rsidR="00D038EE" w:rsidRPr="007355DD">
        <w:rPr>
          <w:rFonts w:ascii="Times New Roman" w:hAnsi="Times New Roman" w:cs="Times New Roman"/>
          <w:i/>
          <w:sz w:val="28"/>
          <w:szCs w:val="28"/>
        </w:rPr>
        <w:t xml:space="preserve">Inwazja </w:t>
      </w:r>
      <w:proofErr w:type="spellStart"/>
      <w:r w:rsidR="00D038EE" w:rsidRPr="007355DD">
        <w:rPr>
          <w:rFonts w:ascii="Times New Roman" w:hAnsi="Times New Roman" w:cs="Times New Roman"/>
          <w:i/>
          <w:sz w:val="28"/>
          <w:szCs w:val="28"/>
        </w:rPr>
        <w:t>neopogaństwa</w:t>
      </w:r>
      <w:proofErr w:type="spellEnd"/>
      <w:r w:rsidR="00D038EE" w:rsidRPr="007355DD">
        <w:rPr>
          <w:rFonts w:ascii="Times New Roman" w:hAnsi="Times New Roman" w:cs="Times New Roman"/>
          <w:sz w:val="28"/>
          <w:szCs w:val="28"/>
        </w:rPr>
        <w:t xml:space="preserve">, s. 36 – 72). Ks. prof. Posacki zaznacza, że </w:t>
      </w:r>
      <w:r w:rsidR="00D038EE" w:rsidRPr="007355DD">
        <w:rPr>
          <w:rFonts w:ascii="Times New Roman" w:hAnsi="Times New Roman" w:cs="Times New Roman"/>
          <w:i/>
          <w:sz w:val="28"/>
          <w:szCs w:val="28"/>
        </w:rPr>
        <w:t>nawet</w:t>
      </w:r>
      <w:r w:rsidR="00D038EE" w:rsidRPr="007355DD">
        <w:rPr>
          <w:rFonts w:ascii="Times New Roman" w:hAnsi="Times New Roman" w:cs="Times New Roman"/>
          <w:sz w:val="28"/>
          <w:szCs w:val="28"/>
        </w:rPr>
        <w:t xml:space="preserve"> </w:t>
      </w:r>
      <w:r w:rsidR="00D038EE" w:rsidRPr="007355DD">
        <w:rPr>
          <w:rFonts w:ascii="Times New Roman" w:hAnsi="Times New Roman" w:cs="Times New Roman"/>
          <w:i/>
          <w:sz w:val="28"/>
          <w:szCs w:val="28"/>
        </w:rPr>
        <w:t>zabawa nie gwarantuje bezpieczeństwa, bo zły duch nie zna się na żartach. Zwłaszcza gdy wchodzimy na jego teren</w:t>
      </w:r>
      <w:r w:rsidR="00E22CB2" w:rsidRPr="007355DD">
        <w:rPr>
          <w:rFonts w:ascii="Times New Roman" w:hAnsi="Times New Roman" w:cs="Times New Roman"/>
          <w:i/>
          <w:sz w:val="28"/>
          <w:szCs w:val="28"/>
        </w:rPr>
        <w:t xml:space="preserve">, gdy „dotykamy” rzeczy zakazanych przez Boga, gdy przekraczamy pewne granice, które są często niewidzialne. Stąd należy raczej „dmuchać na zimne” </w:t>
      </w:r>
      <w:r w:rsidR="00E22CB2" w:rsidRPr="007355DD">
        <w:rPr>
          <w:rFonts w:ascii="Times New Roman" w:hAnsi="Times New Roman" w:cs="Times New Roman"/>
          <w:sz w:val="28"/>
          <w:szCs w:val="28"/>
        </w:rPr>
        <w:t>(</w:t>
      </w:r>
      <w:r w:rsidR="00E22CB2" w:rsidRPr="007355DD">
        <w:rPr>
          <w:rFonts w:ascii="Times New Roman" w:hAnsi="Times New Roman" w:cs="Times New Roman"/>
          <w:i/>
          <w:sz w:val="28"/>
          <w:szCs w:val="28"/>
        </w:rPr>
        <w:t>Kuszenie dotyczy każdego</w:t>
      </w:r>
      <w:r w:rsidR="00E22CB2" w:rsidRPr="007355DD">
        <w:rPr>
          <w:rFonts w:ascii="Times New Roman" w:hAnsi="Times New Roman" w:cs="Times New Roman"/>
          <w:sz w:val="28"/>
          <w:szCs w:val="28"/>
        </w:rPr>
        <w:t xml:space="preserve">, s. 135). </w:t>
      </w:r>
      <w:r w:rsidR="00566D69" w:rsidRPr="007355DD">
        <w:rPr>
          <w:rFonts w:ascii="Times New Roman" w:hAnsi="Times New Roman" w:cs="Times New Roman"/>
          <w:sz w:val="28"/>
          <w:szCs w:val="28"/>
        </w:rPr>
        <w:t xml:space="preserve">Jego zdaniem nawet </w:t>
      </w:r>
      <w:r w:rsidR="00812DDB" w:rsidRPr="007355DD">
        <w:rPr>
          <w:rFonts w:ascii="Times New Roman" w:hAnsi="Times New Roman" w:cs="Times New Roman"/>
          <w:sz w:val="28"/>
          <w:szCs w:val="28"/>
        </w:rPr>
        <w:t xml:space="preserve">wchodzenie w okultyzm przez </w:t>
      </w:r>
      <w:r w:rsidR="0034649C" w:rsidRPr="007355DD">
        <w:rPr>
          <w:rFonts w:ascii="Times New Roman" w:hAnsi="Times New Roman" w:cs="Times New Roman"/>
          <w:sz w:val="28"/>
          <w:szCs w:val="28"/>
        </w:rPr>
        <w:t>zwykłą głupotę</w:t>
      </w:r>
      <w:r w:rsidR="00812DDB" w:rsidRPr="007355DD">
        <w:rPr>
          <w:rFonts w:ascii="Times New Roman" w:hAnsi="Times New Roman" w:cs="Times New Roman"/>
          <w:sz w:val="28"/>
          <w:szCs w:val="28"/>
        </w:rPr>
        <w:t xml:space="preserve"> może być niebezpieczne, bo i przez nią może działać szatan. Darem Ducha Świętego</w:t>
      </w:r>
      <w:r w:rsidR="00E237C5">
        <w:rPr>
          <w:rFonts w:ascii="Times New Roman" w:hAnsi="Times New Roman" w:cs="Times New Roman"/>
          <w:sz w:val="28"/>
          <w:szCs w:val="28"/>
        </w:rPr>
        <w:t xml:space="preserve"> są</w:t>
      </w:r>
      <w:r w:rsidR="00812DDB" w:rsidRPr="007355DD">
        <w:rPr>
          <w:rFonts w:ascii="Times New Roman" w:hAnsi="Times New Roman" w:cs="Times New Roman"/>
          <w:sz w:val="28"/>
          <w:szCs w:val="28"/>
        </w:rPr>
        <w:t xml:space="preserve"> mądrość i roztropność, a głupota jest ich przeciwieństwem (tamże, s. 46).</w:t>
      </w:r>
      <w:r w:rsidR="00D038EE" w:rsidRPr="007355DD">
        <w:rPr>
          <w:rFonts w:ascii="Times New Roman" w:hAnsi="Times New Roman" w:cs="Times New Roman"/>
          <w:i/>
          <w:sz w:val="28"/>
          <w:szCs w:val="28"/>
        </w:rPr>
        <w:t xml:space="preserve">  </w:t>
      </w:r>
      <w:r w:rsidR="00E22CB2" w:rsidRPr="007355DD">
        <w:rPr>
          <w:rFonts w:ascii="Times New Roman" w:hAnsi="Times New Roman" w:cs="Times New Roman"/>
          <w:i/>
          <w:sz w:val="28"/>
          <w:szCs w:val="28"/>
        </w:rPr>
        <w:br/>
        <w:t xml:space="preserve">       </w:t>
      </w:r>
      <w:r w:rsidR="00274C2A" w:rsidRPr="007355DD">
        <w:rPr>
          <w:rFonts w:ascii="Times New Roman" w:hAnsi="Times New Roman" w:cs="Times New Roman"/>
          <w:sz w:val="28"/>
          <w:szCs w:val="28"/>
        </w:rPr>
        <w:t xml:space="preserve"> </w:t>
      </w:r>
      <w:r w:rsidR="001F40E6" w:rsidRPr="007355DD">
        <w:rPr>
          <w:rFonts w:ascii="Times New Roman" w:hAnsi="Times New Roman" w:cs="Times New Roman"/>
          <w:sz w:val="28"/>
          <w:szCs w:val="28"/>
        </w:rPr>
        <w:t xml:space="preserve"> </w:t>
      </w:r>
      <w:r w:rsidR="001634E9" w:rsidRPr="007355DD">
        <w:rPr>
          <w:rFonts w:ascii="Times New Roman" w:hAnsi="Times New Roman" w:cs="Times New Roman"/>
          <w:sz w:val="28"/>
          <w:szCs w:val="28"/>
        </w:rPr>
        <w:br/>
      </w:r>
      <w:r w:rsidR="001634E9" w:rsidRPr="007355DD">
        <w:rPr>
          <w:rFonts w:ascii="Times New Roman" w:hAnsi="Times New Roman" w:cs="Times New Roman"/>
          <w:b/>
          <w:sz w:val="28"/>
          <w:szCs w:val="28"/>
        </w:rPr>
        <w:t xml:space="preserve">Zakończenie </w:t>
      </w:r>
      <w:r w:rsidR="00544DFE" w:rsidRPr="007355DD">
        <w:rPr>
          <w:rFonts w:ascii="Times New Roman" w:hAnsi="Times New Roman" w:cs="Times New Roman"/>
          <w:i/>
          <w:sz w:val="28"/>
          <w:szCs w:val="28"/>
        </w:rPr>
        <w:t xml:space="preserve"> </w:t>
      </w:r>
      <w:r w:rsidR="001634E9" w:rsidRPr="007355DD">
        <w:rPr>
          <w:rFonts w:ascii="Times New Roman" w:hAnsi="Times New Roman" w:cs="Times New Roman"/>
          <w:sz w:val="28"/>
          <w:szCs w:val="28"/>
        </w:rPr>
        <w:br/>
      </w:r>
      <w:r w:rsidR="001634E9" w:rsidRPr="007355DD">
        <w:rPr>
          <w:rFonts w:ascii="Times New Roman" w:hAnsi="Times New Roman" w:cs="Times New Roman"/>
          <w:sz w:val="28"/>
          <w:szCs w:val="28"/>
        </w:rPr>
        <w:br/>
      </w:r>
      <w:r w:rsidR="00DD74FB" w:rsidRPr="007355DD">
        <w:rPr>
          <w:rFonts w:ascii="Times New Roman" w:hAnsi="Times New Roman" w:cs="Times New Roman"/>
          <w:sz w:val="28"/>
          <w:szCs w:val="28"/>
        </w:rPr>
        <w:t xml:space="preserve">     Był </w:t>
      </w:r>
      <w:r w:rsidR="00566D69" w:rsidRPr="007355DD">
        <w:rPr>
          <w:rFonts w:ascii="Times New Roman" w:hAnsi="Times New Roman" w:cs="Times New Roman"/>
          <w:sz w:val="28"/>
          <w:szCs w:val="28"/>
        </w:rPr>
        <w:t>czas,</w:t>
      </w:r>
      <w:r w:rsidR="00DD74FB" w:rsidRPr="007355DD">
        <w:rPr>
          <w:rFonts w:ascii="Times New Roman" w:hAnsi="Times New Roman" w:cs="Times New Roman"/>
          <w:sz w:val="28"/>
          <w:szCs w:val="28"/>
        </w:rPr>
        <w:t xml:space="preserve"> kiedy ezoteryczne pokusy zastały nas, katolików świeckich i duchownych, zupełnie nieprzygotowanych. Wielu uczestniczyło w spotkaniach z Anatolijem </w:t>
      </w:r>
      <w:proofErr w:type="spellStart"/>
      <w:r w:rsidR="00DD74FB" w:rsidRPr="007355DD">
        <w:rPr>
          <w:rFonts w:ascii="Times New Roman" w:hAnsi="Times New Roman" w:cs="Times New Roman"/>
          <w:sz w:val="28"/>
          <w:szCs w:val="28"/>
        </w:rPr>
        <w:t>Kaszpirowskim</w:t>
      </w:r>
      <w:proofErr w:type="spellEnd"/>
      <w:r w:rsidR="00F3155B">
        <w:rPr>
          <w:rFonts w:ascii="Times New Roman" w:hAnsi="Times New Roman" w:cs="Times New Roman"/>
          <w:sz w:val="28"/>
          <w:szCs w:val="28"/>
        </w:rPr>
        <w:t xml:space="preserve"> </w:t>
      </w:r>
      <w:r w:rsidR="00DD74FB" w:rsidRPr="007355DD">
        <w:rPr>
          <w:rFonts w:ascii="Times New Roman" w:hAnsi="Times New Roman" w:cs="Times New Roman"/>
          <w:sz w:val="28"/>
          <w:szCs w:val="28"/>
        </w:rPr>
        <w:t xml:space="preserve">czy </w:t>
      </w:r>
      <w:proofErr w:type="spellStart"/>
      <w:r w:rsidR="00DD74FB" w:rsidRPr="007355DD">
        <w:rPr>
          <w:rFonts w:ascii="Times New Roman" w:hAnsi="Times New Roman" w:cs="Times New Roman"/>
          <w:sz w:val="28"/>
          <w:szCs w:val="28"/>
        </w:rPr>
        <w:t>Clive</w:t>
      </w:r>
      <w:proofErr w:type="spellEnd"/>
      <w:r w:rsidR="00DD74FB" w:rsidRPr="007355DD">
        <w:rPr>
          <w:rFonts w:ascii="Times New Roman" w:hAnsi="Times New Roman" w:cs="Times New Roman"/>
          <w:sz w:val="28"/>
          <w:szCs w:val="28"/>
        </w:rPr>
        <w:t xml:space="preserve"> Harrisem, takie seanse odbywały się nawet w kościołach.</w:t>
      </w:r>
      <w:r w:rsidR="00566D69" w:rsidRPr="007355DD">
        <w:rPr>
          <w:rFonts w:ascii="Times New Roman" w:hAnsi="Times New Roman" w:cs="Times New Roman"/>
          <w:sz w:val="28"/>
          <w:szCs w:val="28"/>
        </w:rPr>
        <w:t xml:space="preserve"> Minęło od tamtych wydarzeń z końca lat </w:t>
      </w:r>
      <w:r w:rsidR="008A24CA">
        <w:rPr>
          <w:rFonts w:ascii="Times New Roman" w:hAnsi="Times New Roman" w:cs="Times New Roman"/>
          <w:sz w:val="28"/>
          <w:szCs w:val="28"/>
        </w:rPr>
        <w:t>osiemdziesiątych</w:t>
      </w:r>
      <w:r w:rsidR="00566D69" w:rsidRPr="007355DD">
        <w:rPr>
          <w:rFonts w:ascii="Times New Roman" w:hAnsi="Times New Roman" w:cs="Times New Roman"/>
          <w:sz w:val="28"/>
          <w:szCs w:val="28"/>
        </w:rPr>
        <w:t xml:space="preserve"> sporo czasu</w:t>
      </w:r>
      <w:r w:rsidR="00F211C8">
        <w:rPr>
          <w:rFonts w:ascii="Times New Roman" w:hAnsi="Times New Roman" w:cs="Times New Roman"/>
          <w:sz w:val="28"/>
          <w:szCs w:val="28"/>
        </w:rPr>
        <w:t>. C</w:t>
      </w:r>
      <w:r w:rsidR="00566D69" w:rsidRPr="007355DD">
        <w:rPr>
          <w:rFonts w:ascii="Times New Roman" w:hAnsi="Times New Roman" w:cs="Times New Roman"/>
          <w:sz w:val="28"/>
          <w:szCs w:val="28"/>
        </w:rPr>
        <w:t xml:space="preserve">zy jednak jesteśmy mądrzejsi, czy potrafimy właściwie zdiagnozować zagrożenia i dobrać właściwe środki zaradcze? </w:t>
      </w:r>
      <w:r w:rsidR="003A2C3D" w:rsidRPr="007355DD">
        <w:rPr>
          <w:rFonts w:ascii="Times New Roman" w:hAnsi="Times New Roman" w:cs="Times New Roman"/>
          <w:sz w:val="28"/>
          <w:szCs w:val="28"/>
        </w:rPr>
        <w:t>Czy analfabetyzm religijny, brak intelektualnej, zakorzenionej w Biblii i Tradycji, podbudowy wiary katolickiej to przeszłość? Czy współczesny katolik wie</w:t>
      </w:r>
      <w:r w:rsidR="00F211C8">
        <w:rPr>
          <w:rFonts w:ascii="Times New Roman" w:hAnsi="Times New Roman" w:cs="Times New Roman"/>
          <w:sz w:val="28"/>
          <w:szCs w:val="28"/>
        </w:rPr>
        <w:t>,</w:t>
      </w:r>
      <w:r w:rsidR="003A2C3D" w:rsidRPr="007355DD">
        <w:rPr>
          <w:rFonts w:ascii="Times New Roman" w:hAnsi="Times New Roman" w:cs="Times New Roman"/>
          <w:sz w:val="28"/>
          <w:szCs w:val="28"/>
        </w:rPr>
        <w:t xml:space="preserve"> w co wierzy, a w co nie</w:t>
      </w:r>
      <w:r w:rsidR="00C45E62">
        <w:rPr>
          <w:rFonts w:ascii="Times New Roman" w:hAnsi="Times New Roman" w:cs="Times New Roman"/>
          <w:sz w:val="28"/>
          <w:szCs w:val="28"/>
        </w:rPr>
        <w:t>,</w:t>
      </w:r>
      <w:r w:rsidR="003A2C3D" w:rsidRPr="007355DD">
        <w:rPr>
          <w:rFonts w:ascii="Times New Roman" w:hAnsi="Times New Roman" w:cs="Times New Roman"/>
          <w:sz w:val="28"/>
          <w:szCs w:val="28"/>
        </w:rPr>
        <w:t xml:space="preserve"> i potrafi to uzasadnić? Czy ma szansę usłyszeć kazanie</w:t>
      </w:r>
      <w:r w:rsidR="008A4997" w:rsidRPr="007355DD">
        <w:rPr>
          <w:rFonts w:ascii="Times New Roman" w:hAnsi="Times New Roman" w:cs="Times New Roman"/>
          <w:sz w:val="28"/>
          <w:szCs w:val="28"/>
        </w:rPr>
        <w:t>, katechezę o rzeczach ostatecznych, demonach, zagrożeniach ze strony różnych form okultyzmu</w:t>
      </w:r>
      <w:r w:rsidR="003A2C3D" w:rsidRPr="007355DD">
        <w:rPr>
          <w:rFonts w:ascii="Times New Roman" w:hAnsi="Times New Roman" w:cs="Times New Roman"/>
          <w:sz w:val="28"/>
          <w:szCs w:val="28"/>
        </w:rPr>
        <w:t xml:space="preserve">? </w:t>
      </w:r>
      <w:r w:rsidR="00566D69" w:rsidRPr="007355DD">
        <w:rPr>
          <w:rFonts w:ascii="Times New Roman" w:hAnsi="Times New Roman" w:cs="Times New Roman"/>
          <w:sz w:val="28"/>
          <w:szCs w:val="28"/>
        </w:rPr>
        <w:t xml:space="preserve">Owszem, pojawiło się sporo wartościowych publikacji, odbywają się tematyczne spotkania i wykłady (szczególnie sympozja </w:t>
      </w:r>
      <w:r w:rsidR="00566D69" w:rsidRPr="007355DD">
        <w:rPr>
          <w:rFonts w:ascii="Times New Roman" w:hAnsi="Times New Roman" w:cs="Times New Roman"/>
          <w:i/>
          <w:sz w:val="28"/>
          <w:szCs w:val="28"/>
        </w:rPr>
        <w:t>Magia cała prawda</w:t>
      </w:r>
      <w:r w:rsidR="00566D69" w:rsidRPr="007355DD">
        <w:rPr>
          <w:rFonts w:ascii="Times New Roman" w:hAnsi="Times New Roman" w:cs="Times New Roman"/>
          <w:sz w:val="28"/>
          <w:szCs w:val="28"/>
        </w:rPr>
        <w:t xml:space="preserve">!), ale w </w:t>
      </w:r>
      <w:proofErr w:type="spellStart"/>
      <w:r w:rsidR="008A4997" w:rsidRPr="007355DD">
        <w:rPr>
          <w:rFonts w:ascii="Times New Roman" w:hAnsi="Times New Roman" w:cs="Times New Roman"/>
          <w:sz w:val="28"/>
          <w:szCs w:val="28"/>
        </w:rPr>
        <w:t>poganiejącym</w:t>
      </w:r>
      <w:proofErr w:type="spellEnd"/>
      <w:r w:rsidR="008A4997" w:rsidRPr="007355DD">
        <w:rPr>
          <w:rFonts w:ascii="Times New Roman" w:hAnsi="Times New Roman" w:cs="Times New Roman"/>
          <w:sz w:val="28"/>
          <w:szCs w:val="28"/>
        </w:rPr>
        <w:t xml:space="preserve"> </w:t>
      </w:r>
      <w:r w:rsidR="00812DDB" w:rsidRPr="007355DD">
        <w:rPr>
          <w:rFonts w:ascii="Times New Roman" w:hAnsi="Times New Roman" w:cs="Times New Roman"/>
          <w:sz w:val="28"/>
          <w:szCs w:val="28"/>
        </w:rPr>
        <w:t xml:space="preserve">i odrzucającym Boga Biblii </w:t>
      </w:r>
      <w:proofErr w:type="gramStart"/>
      <w:r w:rsidR="00566D69" w:rsidRPr="007355DD">
        <w:rPr>
          <w:rFonts w:ascii="Times New Roman" w:hAnsi="Times New Roman" w:cs="Times New Roman"/>
          <w:sz w:val="28"/>
          <w:szCs w:val="28"/>
        </w:rPr>
        <w:t>społeczeństwie</w:t>
      </w:r>
      <w:r w:rsidR="00BF1342">
        <w:rPr>
          <w:rFonts w:ascii="Times New Roman" w:hAnsi="Times New Roman" w:cs="Times New Roman"/>
          <w:sz w:val="28"/>
          <w:szCs w:val="28"/>
        </w:rPr>
        <w:t xml:space="preserve"> </w:t>
      </w:r>
      <w:r w:rsidR="00566D69" w:rsidRPr="007355DD">
        <w:rPr>
          <w:rFonts w:ascii="Times New Roman" w:hAnsi="Times New Roman" w:cs="Times New Roman"/>
          <w:sz w:val="28"/>
          <w:szCs w:val="28"/>
        </w:rPr>
        <w:t xml:space="preserve"> naturalna</w:t>
      </w:r>
      <w:proofErr w:type="gramEnd"/>
      <w:r w:rsidR="00566D69" w:rsidRPr="007355DD">
        <w:rPr>
          <w:rFonts w:ascii="Times New Roman" w:hAnsi="Times New Roman" w:cs="Times New Roman"/>
          <w:sz w:val="28"/>
          <w:szCs w:val="28"/>
        </w:rPr>
        <w:t xml:space="preserve"> tęsknota za Absolutem znajduje coraz więcej propozycji z </w:t>
      </w:r>
      <w:r w:rsidR="00566D69" w:rsidRPr="007355DD">
        <w:rPr>
          <w:rFonts w:ascii="Times New Roman" w:hAnsi="Times New Roman" w:cs="Times New Roman"/>
          <w:i/>
          <w:sz w:val="28"/>
          <w:szCs w:val="28"/>
        </w:rPr>
        <w:t>innego świata</w:t>
      </w:r>
      <w:r w:rsidR="00566D69" w:rsidRPr="007355DD">
        <w:rPr>
          <w:rFonts w:ascii="Times New Roman" w:hAnsi="Times New Roman" w:cs="Times New Roman"/>
          <w:sz w:val="28"/>
          <w:szCs w:val="28"/>
        </w:rPr>
        <w:t xml:space="preserve">. </w:t>
      </w:r>
      <w:r w:rsidR="006C580B" w:rsidRPr="007355DD">
        <w:rPr>
          <w:rFonts w:ascii="Times New Roman" w:hAnsi="Times New Roman" w:cs="Times New Roman"/>
          <w:sz w:val="28"/>
          <w:szCs w:val="28"/>
        </w:rPr>
        <w:t>Na dodatek dotykające tej tematyki i w</w:t>
      </w:r>
      <w:r w:rsidR="008A4997" w:rsidRPr="007355DD">
        <w:rPr>
          <w:rFonts w:ascii="Times New Roman" w:hAnsi="Times New Roman" w:cs="Times New Roman"/>
          <w:sz w:val="28"/>
          <w:szCs w:val="28"/>
        </w:rPr>
        <w:t xml:space="preserve">ydawane w dużej ilości </w:t>
      </w:r>
      <w:r w:rsidR="006C580B" w:rsidRPr="007355DD">
        <w:rPr>
          <w:rFonts w:ascii="Times New Roman" w:hAnsi="Times New Roman" w:cs="Times New Roman"/>
          <w:sz w:val="28"/>
          <w:szCs w:val="28"/>
        </w:rPr>
        <w:t>książki</w:t>
      </w:r>
      <w:r w:rsidR="00DD74FB" w:rsidRPr="007355DD">
        <w:rPr>
          <w:rFonts w:ascii="Times New Roman" w:hAnsi="Times New Roman" w:cs="Times New Roman"/>
          <w:sz w:val="28"/>
          <w:szCs w:val="28"/>
        </w:rPr>
        <w:t xml:space="preserve"> </w:t>
      </w:r>
      <w:r w:rsidR="006C580B" w:rsidRPr="007355DD">
        <w:rPr>
          <w:rFonts w:ascii="Times New Roman" w:hAnsi="Times New Roman" w:cs="Times New Roman"/>
          <w:sz w:val="28"/>
          <w:szCs w:val="28"/>
        </w:rPr>
        <w:t xml:space="preserve">zdają się niekiedy wprowadzać więcej zamieszania niż pożytku, podobnie jest z dostępnymi w sieci nagraniami. </w:t>
      </w:r>
      <w:r w:rsidR="007355DD" w:rsidRPr="007355DD">
        <w:rPr>
          <w:rFonts w:ascii="Times New Roman" w:hAnsi="Times New Roman" w:cs="Times New Roman"/>
          <w:sz w:val="28"/>
          <w:szCs w:val="28"/>
        </w:rPr>
        <w:br/>
        <w:t xml:space="preserve">     Cóż więc robić? </w:t>
      </w:r>
      <w:r w:rsidR="007355DD">
        <w:rPr>
          <w:rFonts w:ascii="Times New Roman" w:hAnsi="Times New Roman" w:cs="Times New Roman"/>
          <w:sz w:val="28"/>
          <w:szCs w:val="28"/>
        </w:rPr>
        <w:t xml:space="preserve">Odpowiedź jest taka sama jak we wcześniejszym tekście – </w:t>
      </w:r>
      <w:r w:rsidR="007355DD" w:rsidRPr="0034649C">
        <w:rPr>
          <w:rFonts w:ascii="Times New Roman" w:hAnsi="Times New Roman" w:cs="Times New Roman"/>
          <w:i/>
          <w:sz w:val="28"/>
          <w:szCs w:val="28"/>
        </w:rPr>
        <w:t>Zanim zadzwonisz do egzorcysty</w:t>
      </w:r>
      <w:r w:rsidR="007355DD">
        <w:rPr>
          <w:rFonts w:ascii="Times New Roman" w:hAnsi="Times New Roman" w:cs="Times New Roman"/>
          <w:sz w:val="28"/>
          <w:szCs w:val="28"/>
        </w:rPr>
        <w:t xml:space="preserve">, a mianowicie nawrócenie i powrót do przyjaźni z Panem Jezusem. </w:t>
      </w:r>
      <w:r w:rsidR="0034649C">
        <w:rPr>
          <w:rFonts w:ascii="Times New Roman" w:hAnsi="Times New Roman" w:cs="Times New Roman"/>
          <w:sz w:val="28"/>
          <w:szCs w:val="28"/>
        </w:rPr>
        <w:t xml:space="preserve">Ta odpowiedź </w:t>
      </w:r>
      <w:r w:rsidR="007355DD" w:rsidRPr="007355DD">
        <w:rPr>
          <w:rFonts w:ascii="Times New Roman" w:hAnsi="Times New Roman" w:cs="Times New Roman"/>
          <w:sz w:val="28"/>
          <w:szCs w:val="28"/>
        </w:rPr>
        <w:t xml:space="preserve">została udzielona przed dwoma tysiącami lat, św. Paweł pisał bowiem: </w:t>
      </w:r>
      <w:r w:rsidR="00BF1342">
        <w:rPr>
          <w:rFonts w:ascii="Times New Roman" w:hAnsi="Times New Roman" w:cs="Times New Roman"/>
          <w:i/>
          <w:sz w:val="28"/>
          <w:szCs w:val="28"/>
        </w:rPr>
        <w:t>B</w:t>
      </w:r>
      <w:r w:rsidR="007355DD" w:rsidRPr="007355DD">
        <w:rPr>
          <w:rFonts w:ascii="Times New Roman" w:hAnsi="Times New Roman" w:cs="Times New Roman"/>
          <w:i/>
          <w:sz w:val="28"/>
          <w:szCs w:val="28"/>
        </w:rPr>
        <w:t>ądźcie mocni w Panu - siłą Jego potęgi</w:t>
      </w:r>
      <w:bookmarkStart w:id="1" w:name="W11"/>
      <w:bookmarkEnd w:id="1"/>
      <w:r w:rsidR="007355DD">
        <w:rPr>
          <w:rFonts w:ascii="Times New Roman" w:hAnsi="Times New Roman" w:cs="Times New Roman"/>
          <w:i/>
          <w:sz w:val="28"/>
          <w:szCs w:val="28"/>
        </w:rPr>
        <w:t>.</w:t>
      </w:r>
      <w:r w:rsidR="007355DD" w:rsidRPr="007355DD">
        <w:rPr>
          <w:rStyle w:val="werset"/>
          <w:rFonts w:ascii="Times New Roman" w:hAnsi="Times New Roman" w:cs="Times New Roman"/>
          <w:i/>
          <w:sz w:val="28"/>
          <w:szCs w:val="28"/>
        </w:rPr>
        <w:t> </w:t>
      </w:r>
      <w:r w:rsidR="007355DD" w:rsidRPr="007355DD">
        <w:rPr>
          <w:rFonts w:ascii="Times New Roman" w:hAnsi="Times New Roman" w:cs="Times New Roman"/>
          <w:i/>
          <w:sz w:val="28"/>
          <w:szCs w:val="28"/>
        </w:rPr>
        <w:t xml:space="preserve">Obleczcie pełną zbroję Bożą, byście mogli się ostać wobec podstępnych zakusów diabła. </w:t>
      </w:r>
      <w:bookmarkStart w:id="2" w:name="W12"/>
      <w:bookmarkEnd w:id="2"/>
      <w:r w:rsidR="007355DD" w:rsidRPr="007355DD">
        <w:rPr>
          <w:rStyle w:val="werset"/>
          <w:rFonts w:ascii="Times New Roman" w:hAnsi="Times New Roman" w:cs="Times New Roman"/>
          <w:i/>
          <w:sz w:val="28"/>
          <w:szCs w:val="28"/>
        </w:rPr>
        <w:t> </w:t>
      </w:r>
      <w:r w:rsidR="007355DD" w:rsidRPr="007355DD">
        <w:rPr>
          <w:rFonts w:ascii="Times New Roman" w:hAnsi="Times New Roman" w:cs="Times New Roman"/>
          <w:i/>
          <w:sz w:val="28"/>
          <w:szCs w:val="28"/>
        </w:rPr>
        <w:t xml:space="preserve">Nie toczymy bowiem walki przeciw krwi i ciału, lecz przeciw Zwierzchnościom, przeciw Władzom, przeciw rządcom świata tych ciemności, </w:t>
      </w:r>
      <w:r w:rsidR="007355DD" w:rsidRPr="007355DD">
        <w:rPr>
          <w:rFonts w:ascii="Times New Roman" w:hAnsi="Times New Roman" w:cs="Times New Roman"/>
          <w:i/>
          <w:sz w:val="28"/>
          <w:szCs w:val="28"/>
        </w:rPr>
        <w:lastRenderedPageBreak/>
        <w:t>przeciw pierwiastkom duchowym zła na wyżynach niebieskich.</w:t>
      </w:r>
      <w:bookmarkStart w:id="3" w:name="W13"/>
      <w:bookmarkEnd w:id="3"/>
      <w:r w:rsidR="007355DD" w:rsidRPr="007355DD">
        <w:rPr>
          <w:rStyle w:val="werset"/>
          <w:rFonts w:ascii="Times New Roman" w:hAnsi="Times New Roman" w:cs="Times New Roman"/>
          <w:i/>
          <w:sz w:val="28"/>
          <w:szCs w:val="28"/>
        </w:rPr>
        <w:t> </w:t>
      </w:r>
      <w:r w:rsidR="007355DD" w:rsidRPr="007355DD">
        <w:rPr>
          <w:rFonts w:ascii="Times New Roman" w:hAnsi="Times New Roman" w:cs="Times New Roman"/>
          <w:i/>
          <w:sz w:val="28"/>
          <w:szCs w:val="28"/>
        </w:rPr>
        <w:t>Dlatego weźcie na siebie pełną zbroję Bożą, abyście w dzień zły zdołali się przeciwstawić i ostać, zwalczywszy wszystko.</w:t>
      </w:r>
      <w:bookmarkStart w:id="4" w:name="W14"/>
      <w:bookmarkEnd w:id="4"/>
      <w:r w:rsidR="007355DD" w:rsidRPr="007355DD">
        <w:rPr>
          <w:rStyle w:val="werset"/>
          <w:rFonts w:ascii="Times New Roman" w:hAnsi="Times New Roman" w:cs="Times New Roman"/>
          <w:i/>
          <w:sz w:val="28"/>
          <w:szCs w:val="28"/>
        </w:rPr>
        <w:t> </w:t>
      </w:r>
      <w:r w:rsidR="007355DD" w:rsidRPr="007355DD">
        <w:rPr>
          <w:rFonts w:ascii="Times New Roman" w:hAnsi="Times New Roman" w:cs="Times New Roman"/>
          <w:i/>
          <w:sz w:val="28"/>
          <w:szCs w:val="28"/>
        </w:rPr>
        <w:t>Stańcie więc [do walki]</w:t>
      </w:r>
      <w:r w:rsidR="0024782A">
        <w:rPr>
          <w:rFonts w:ascii="Times New Roman" w:hAnsi="Times New Roman" w:cs="Times New Roman"/>
          <w:i/>
          <w:sz w:val="28"/>
          <w:szCs w:val="28"/>
        </w:rPr>
        <w:t>,</w:t>
      </w:r>
      <w:r w:rsidR="007355DD" w:rsidRPr="007355DD">
        <w:rPr>
          <w:rFonts w:ascii="Times New Roman" w:hAnsi="Times New Roman" w:cs="Times New Roman"/>
          <w:sz w:val="28"/>
          <w:szCs w:val="28"/>
        </w:rPr>
        <w:t xml:space="preserve"> </w:t>
      </w:r>
      <w:r w:rsidR="007355DD" w:rsidRPr="007355DD">
        <w:rPr>
          <w:rFonts w:ascii="Times New Roman" w:hAnsi="Times New Roman" w:cs="Times New Roman"/>
          <w:i/>
          <w:sz w:val="28"/>
          <w:szCs w:val="28"/>
        </w:rPr>
        <w:t>przepasawszy biodra wasze prawdą i oblókłszy pancerz, którym jest sprawiedliwość,</w:t>
      </w:r>
      <w:bookmarkStart w:id="5" w:name="W15"/>
      <w:bookmarkEnd w:id="5"/>
      <w:r w:rsidR="007355DD" w:rsidRPr="007355DD">
        <w:rPr>
          <w:rStyle w:val="werset"/>
          <w:rFonts w:ascii="Times New Roman" w:hAnsi="Times New Roman" w:cs="Times New Roman"/>
          <w:i/>
          <w:sz w:val="28"/>
          <w:szCs w:val="28"/>
        </w:rPr>
        <w:t> </w:t>
      </w:r>
      <w:r w:rsidR="007355DD" w:rsidRPr="007355DD">
        <w:rPr>
          <w:rFonts w:ascii="Times New Roman" w:hAnsi="Times New Roman" w:cs="Times New Roman"/>
          <w:i/>
          <w:sz w:val="28"/>
          <w:szCs w:val="28"/>
        </w:rPr>
        <w:t>a obuwszy nogi w gotowość [głoszenia] dobrej nowiny o pokoju.</w:t>
      </w:r>
      <w:bookmarkStart w:id="6" w:name="W16"/>
      <w:bookmarkEnd w:id="6"/>
      <w:r w:rsidR="007355DD" w:rsidRPr="007355DD">
        <w:rPr>
          <w:rStyle w:val="werset"/>
          <w:rFonts w:ascii="Times New Roman" w:hAnsi="Times New Roman" w:cs="Times New Roman"/>
          <w:i/>
          <w:sz w:val="28"/>
          <w:szCs w:val="28"/>
        </w:rPr>
        <w:t> </w:t>
      </w:r>
      <w:r w:rsidR="007355DD" w:rsidRPr="007355DD">
        <w:rPr>
          <w:rFonts w:ascii="Times New Roman" w:hAnsi="Times New Roman" w:cs="Times New Roman"/>
          <w:i/>
          <w:sz w:val="28"/>
          <w:szCs w:val="28"/>
        </w:rPr>
        <w:t xml:space="preserve">W każdym położeniu bierzcie wiarę jako tarczę, dzięki której zdołacie zgasić wszystkie rozżarzone pociski Złego. </w:t>
      </w:r>
      <w:bookmarkStart w:id="7" w:name="W17"/>
      <w:bookmarkEnd w:id="7"/>
      <w:r w:rsidR="007355DD" w:rsidRPr="007355DD">
        <w:rPr>
          <w:rFonts w:ascii="Times New Roman" w:hAnsi="Times New Roman" w:cs="Times New Roman"/>
          <w:i/>
          <w:sz w:val="28"/>
          <w:szCs w:val="28"/>
        </w:rPr>
        <w:t xml:space="preserve">Weźcie też hełm zbawienia i miecz Ducha, to jest słowo Boże - </w:t>
      </w:r>
      <w:bookmarkStart w:id="8" w:name="W18"/>
      <w:bookmarkEnd w:id="8"/>
      <w:r w:rsidR="007355DD" w:rsidRPr="007355DD">
        <w:rPr>
          <w:rFonts w:ascii="Times New Roman" w:hAnsi="Times New Roman" w:cs="Times New Roman"/>
          <w:i/>
          <w:sz w:val="28"/>
          <w:szCs w:val="28"/>
        </w:rPr>
        <w:t>wśród wszelakiej modlitwy i błagania. Przy każdej sposobności módlcie się w Duchu!</w:t>
      </w:r>
      <w:r w:rsidR="007355DD">
        <w:rPr>
          <w:rFonts w:ascii="Times New Roman" w:hAnsi="Times New Roman" w:cs="Times New Roman"/>
          <w:sz w:val="28"/>
          <w:szCs w:val="28"/>
        </w:rPr>
        <w:t xml:space="preserve"> (Ef 6, 10 – 18). </w:t>
      </w:r>
    </w:p>
    <w:p w:rsidR="0034649C" w:rsidRPr="007355DD" w:rsidRDefault="0034649C" w:rsidP="007355DD">
      <w:pPr>
        <w:spacing w:line="276" w:lineRule="auto"/>
        <w:rPr>
          <w:rFonts w:ascii="Times New Roman" w:hAnsi="Times New Roman" w:cs="Times New Roman"/>
          <w:sz w:val="28"/>
          <w:szCs w:val="28"/>
        </w:rPr>
      </w:pPr>
      <w:r>
        <w:rPr>
          <w:rFonts w:ascii="Times New Roman" w:hAnsi="Times New Roman" w:cs="Times New Roman"/>
          <w:sz w:val="28"/>
          <w:szCs w:val="28"/>
        </w:rPr>
        <w:t xml:space="preserve">x. Jarosław Kaźmierczak </w:t>
      </w:r>
    </w:p>
    <w:p w:rsidR="009D0225" w:rsidRPr="007355DD" w:rsidRDefault="009D0225" w:rsidP="006F0BDF">
      <w:pPr>
        <w:pStyle w:val="NormalnyWeb"/>
        <w:spacing w:line="276" w:lineRule="auto"/>
        <w:rPr>
          <w:i/>
          <w:sz w:val="28"/>
          <w:szCs w:val="28"/>
        </w:rPr>
      </w:pPr>
    </w:p>
    <w:p w:rsidR="007B44AC" w:rsidRPr="007355DD" w:rsidRDefault="007B44AC" w:rsidP="007B44AC">
      <w:pPr>
        <w:pStyle w:val="NormalnyWeb"/>
        <w:rPr>
          <w:i/>
          <w:sz w:val="28"/>
          <w:szCs w:val="28"/>
        </w:rPr>
      </w:pPr>
    </w:p>
    <w:p w:rsidR="007B44AC" w:rsidRPr="007355DD" w:rsidRDefault="007B44AC" w:rsidP="007B44AC">
      <w:pPr>
        <w:rPr>
          <w:rFonts w:ascii="Times New Roman" w:eastAsia="Times New Roman" w:hAnsi="Times New Roman" w:cs="Times New Roman"/>
          <w:i/>
          <w:sz w:val="28"/>
          <w:szCs w:val="28"/>
          <w:lang w:eastAsia="pl-PL"/>
        </w:rPr>
      </w:pPr>
    </w:p>
    <w:p w:rsidR="007B44AC" w:rsidRPr="007355DD" w:rsidRDefault="007B44AC" w:rsidP="007B44AC">
      <w:pPr>
        <w:rPr>
          <w:rFonts w:ascii="Times New Roman" w:eastAsia="Times New Roman" w:hAnsi="Times New Roman" w:cs="Times New Roman"/>
          <w:i/>
          <w:sz w:val="28"/>
          <w:szCs w:val="28"/>
          <w:lang w:eastAsia="pl-PL"/>
        </w:rPr>
      </w:pPr>
    </w:p>
    <w:p w:rsidR="007B44AC" w:rsidRPr="007355DD" w:rsidRDefault="007B44AC" w:rsidP="007B44AC">
      <w:pPr>
        <w:rPr>
          <w:rFonts w:ascii="Times New Roman" w:eastAsia="Times New Roman" w:hAnsi="Times New Roman" w:cs="Times New Roman"/>
          <w:sz w:val="28"/>
          <w:szCs w:val="28"/>
          <w:lang w:eastAsia="pl-PL"/>
        </w:rPr>
      </w:pPr>
    </w:p>
    <w:p w:rsidR="007B44AC" w:rsidRPr="007355DD" w:rsidRDefault="007B44AC" w:rsidP="007B44AC">
      <w:pPr>
        <w:rPr>
          <w:rFonts w:ascii="Times New Roman" w:eastAsia="Times New Roman" w:hAnsi="Times New Roman" w:cs="Times New Roman"/>
          <w:sz w:val="28"/>
          <w:szCs w:val="28"/>
          <w:lang w:eastAsia="pl-PL"/>
        </w:rPr>
      </w:pPr>
    </w:p>
    <w:p w:rsidR="000F3730" w:rsidRPr="007355DD" w:rsidRDefault="000F3730" w:rsidP="005F4C87">
      <w:pPr>
        <w:spacing w:line="276" w:lineRule="auto"/>
        <w:rPr>
          <w:rFonts w:ascii="Times New Roman" w:eastAsia="Times New Roman" w:hAnsi="Times New Roman" w:cs="Times New Roman"/>
          <w:sz w:val="28"/>
          <w:szCs w:val="28"/>
          <w:lang w:eastAsia="pl-PL"/>
        </w:rPr>
      </w:pPr>
    </w:p>
    <w:p w:rsidR="00A31645" w:rsidRPr="007355DD" w:rsidRDefault="008C291B" w:rsidP="0059077B">
      <w:pPr>
        <w:spacing w:line="276" w:lineRule="auto"/>
        <w:rPr>
          <w:rFonts w:ascii="Times New Roman" w:eastAsia="Times New Roman" w:hAnsi="Times New Roman" w:cs="Times New Roman"/>
          <w:i/>
          <w:sz w:val="28"/>
          <w:szCs w:val="28"/>
          <w:lang w:eastAsia="pl-PL"/>
        </w:rPr>
      </w:pPr>
      <w:r w:rsidRPr="007355DD">
        <w:rPr>
          <w:rFonts w:ascii="Times New Roman" w:eastAsia="Times New Roman" w:hAnsi="Times New Roman" w:cs="Times New Roman"/>
          <w:b/>
          <w:sz w:val="28"/>
          <w:szCs w:val="28"/>
          <w:lang w:eastAsia="pl-PL"/>
        </w:rPr>
        <w:br/>
        <w:t xml:space="preserve">    </w:t>
      </w:r>
      <w:r w:rsidR="007D4398" w:rsidRPr="007355DD">
        <w:rPr>
          <w:rFonts w:ascii="Times New Roman" w:eastAsia="Times New Roman" w:hAnsi="Times New Roman" w:cs="Times New Roman"/>
          <w:i/>
          <w:sz w:val="28"/>
          <w:szCs w:val="28"/>
          <w:lang w:eastAsia="pl-PL"/>
        </w:rPr>
        <w:br/>
      </w:r>
      <w:r w:rsidR="00422002" w:rsidRPr="007355DD">
        <w:rPr>
          <w:rFonts w:ascii="Times New Roman" w:eastAsia="Times New Roman" w:hAnsi="Times New Roman" w:cs="Times New Roman"/>
          <w:i/>
          <w:sz w:val="28"/>
          <w:szCs w:val="28"/>
          <w:lang w:eastAsia="pl-PL"/>
        </w:rPr>
        <w:br/>
        <w:t xml:space="preserve">     </w:t>
      </w:r>
    </w:p>
    <w:p w:rsidR="003E08D1" w:rsidRPr="007355DD" w:rsidRDefault="003E08D1" w:rsidP="0059077B">
      <w:pPr>
        <w:spacing w:line="276" w:lineRule="auto"/>
        <w:rPr>
          <w:rFonts w:ascii="Times New Roman" w:eastAsia="Times New Roman" w:hAnsi="Times New Roman" w:cs="Times New Roman"/>
          <w:b/>
          <w:sz w:val="28"/>
          <w:szCs w:val="28"/>
          <w:lang w:eastAsia="pl-PL"/>
        </w:rPr>
      </w:pPr>
    </w:p>
    <w:p w:rsidR="00DC0FC5" w:rsidRPr="007355DD" w:rsidRDefault="003E08D1" w:rsidP="0059077B">
      <w:pPr>
        <w:spacing w:line="276" w:lineRule="auto"/>
        <w:rPr>
          <w:rFonts w:ascii="Times New Roman" w:eastAsia="Times New Roman" w:hAnsi="Times New Roman" w:cs="Times New Roman"/>
          <w:b/>
          <w:sz w:val="28"/>
          <w:szCs w:val="28"/>
          <w:lang w:eastAsia="pl-PL"/>
        </w:rPr>
      </w:pPr>
      <w:r w:rsidRPr="007355DD">
        <w:rPr>
          <w:rFonts w:ascii="Times New Roman" w:eastAsia="Times New Roman" w:hAnsi="Times New Roman" w:cs="Times New Roman"/>
          <w:b/>
          <w:sz w:val="28"/>
          <w:szCs w:val="28"/>
          <w:lang w:eastAsia="pl-PL"/>
        </w:rPr>
        <w:t xml:space="preserve">     </w:t>
      </w:r>
      <w:r w:rsidR="003F140C" w:rsidRPr="007355DD">
        <w:rPr>
          <w:rFonts w:ascii="Times New Roman" w:eastAsia="Times New Roman" w:hAnsi="Times New Roman" w:cs="Times New Roman"/>
          <w:b/>
          <w:sz w:val="28"/>
          <w:szCs w:val="28"/>
          <w:lang w:eastAsia="pl-PL"/>
        </w:rPr>
        <w:br/>
      </w:r>
    </w:p>
    <w:p w:rsidR="0093589B" w:rsidRPr="007355DD" w:rsidRDefault="0093589B" w:rsidP="0059077B">
      <w:pPr>
        <w:spacing w:line="276" w:lineRule="auto"/>
        <w:rPr>
          <w:rFonts w:ascii="Times New Roman" w:eastAsia="Times New Roman" w:hAnsi="Times New Roman" w:cs="Times New Roman"/>
          <w:sz w:val="28"/>
          <w:szCs w:val="28"/>
          <w:lang w:eastAsia="pl-PL"/>
        </w:rPr>
      </w:pPr>
      <w:r w:rsidRPr="007355DD">
        <w:rPr>
          <w:rFonts w:ascii="Times New Roman" w:eastAsia="Times New Roman" w:hAnsi="Times New Roman" w:cs="Times New Roman"/>
          <w:sz w:val="28"/>
          <w:szCs w:val="28"/>
          <w:lang w:eastAsia="pl-PL"/>
        </w:rPr>
        <w:br/>
      </w:r>
    </w:p>
    <w:p w:rsidR="00DC0FC5" w:rsidRPr="007355DD" w:rsidRDefault="00DC0FC5" w:rsidP="0059077B">
      <w:pPr>
        <w:spacing w:line="276" w:lineRule="auto"/>
        <w:rPr>
          <w:rFonts w:ascii="Times New Roman" w:eastAsia="Times New Roman" w:hAnsi="Times New Roman" w:cs="Times New Roman"/>
          <w:sz w:val="28"/>
          <w:szCs w:val="28"/>
          <w:lang w:eastAsia="pl-PL"/>
        </w:rPr>
      </w:pPr>
    </w:p>
    <w:p w:rsidR="00DC0FC5" w:rsidRPr="007355DD" w:rsidRDefault="00DC0FC5" w:rsidP="0059077B">
      <w:pPr>
        <w:spacing w:line="276" w:lineRule="auto"/>
        <w:rPr>
          <w:rFonts w:ascii="Times New Roman" w:eastAsia="Times New Roman" w:hAnsi="Times New Roman" w:cs="Times New Roman"/>
          <w:sz w:val="28"/>
          <w:szCs w:val="28"/>
          <w:lang w:eastAsia="pl-PL"/>
        </w:rPr>
      </w:pPr>
      <w:r w:rsidRPr="007355DD">
        <w:rPr>
          <w:rFonts w:ascii="Times New Roman" w:eastAsia="Times New Roman" w:hAnsi="Times New Roman" w:cs="Times New Roman"/>
          <w:sz w:val="28"/>
          <w:szCs w:val="28"/>
          <w:lang w:eastAsia="pl-PL"/>
        </w:rPr>
        <w:t xml:space="preserve"> </w:t>
      </w:r>
    </w:p>
    <w:p w:rsidR="008C5035" w:rsidRPr="007355DD" w:rsidRDefault="008C5035" w:rsidP="0059077B">
      <w:pPr>
        <w:spacing w:line="276" w:lineRule="auto"/>
        <w:rPr>
          <w:rFonts w:ascii="Times New Roman" w:hAnsi="Times New Roman" w:cs="Times New Roman"/>
          <w:sz w:val="28"/>
          <w:szCs w:val="28"/>
        </w:rPr>
      </w:pPr>
    </w:p>
    <w:p w:rsidR="008C5035" w:rsidRPr="007355DD" w:rsidRDefault="008C5035" w:rsidP="0059077B">
      <w:pPr>
        <w:spacing w:line="276" w:lineRule="auto"/>
        <w:rPr>
          <w:rFonts w:ascii="Times New Roman" w:hAnsi="Times New Roman" w:cs="Times New Roman"/>
          <w:sz w:val="28"/>
          <w:szCs w:val="28"/>
        </w:rPr>
      </w:pPr>
    </w:p>
    <w:p w:rsidR="00A21A57" w:rsidRPr="007355DD" w:rsidRDefault="00A21A57" w:rsidP="0059077B">
      <w:pPr>
        <w:spacing w:line="276" w:lineRule="auto"/>
        <w:rPr>
          <w:rFonts w:ascii="Times New Roman" w:hAnsi="Times New Roman" w:cs="Times New Roman"/>
          <w:sz w:val="28"/>
          <w:szCs w:val="28"/>
        </w:rPr>
      </w:pPr>
    </w:p>
    <w:p w:rsidR="006F65A7" w:rsidRPr="007355DD" w:rsidRDefault="006F65A7" w:rsidP="0059077B">
      <w:pPr>
        <w:spacing w:line="276" w:lineRule="auto"/>
        <w:rPr>
          <w:rFonts w:ascii="Times New Roman" w:hAnsi="Times New Roman" w:cs="Times New Roman"/>
          <w:sz w:val="28"/>
          <w:szCs w:val="28"/>
        </w:rPr>
      </w:pPr>
    </w:p>
    <w:p w:rsidR="00702F3D" w:rsidRPr="007355DD" w:rsidRDefault="006F65A7" w:rsidP="0059077B">
      <w:pPr>
        <w:spacing w:line="276" w:lineRule="auto"/>
        <w:rPr>
          <w:rFonts w:ascii="Times New Roman" w:hAnsi="Times New Roman" w:cs="Times New Roman"/>
          <w:sz w:val="28"/>
          <w:szCs w:val="28"/>
        </w:rPr>
      </w:pPr>
      <w:r w:rsidRPr="007355DD">
        <w:rPr>
          <w:rFonts w:ascii="Times New Roman" w:hAnsi="Times New Roman" w:cs="Times New Roman"/>
          <w:sz w:val="28"/>
          <w:szCs w:val="28"/>
        </w:rPr>
        <w:t xml:space="preserve">         </w:t>
      </w:r>
    </w:p>
    <w:sectPr w:rsidR="00702F3D" w:rsidRPr="007355DD" w:rsidSect="006D0B3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645220"/>
    <w:multiLevelType w:val="multilevel"/>
    <w:tmpl w:val="D14AC454"/>
    <w:lvl w:ilvl="0">
      <w:start w:val="1"/>
      <w:numFmt w:val="decimal"/>
      <w:lvlText w:val="%1."/>
      <w:lvlJc w:val="left"/>
      <w:pPr>
        <w:tabs>
          <w:tab w:val="num" w:pos="501"/>
        </w:tabs>
        <w:ind w:left="501" w:hanging="360"/>
      </w:pPr>
    </w:lvl>
    <w:lvl w:ilvl="1" w:tentative="1">
      <w:start w:val="1"/>
      <w:numFmt w:val="decimal"/>
      <w:lvlText w:val="%2."/>
      <w:lvlJc w:val="left"/>
      <w:pPr>
        <w:tabs>
          <w:tab w:val="num" w:pos="1221"/>
        </w:tabs>
        <w:ind w:left="1221" w:hanging="360"/>
      </w:pPr>
    </w:lvl>
    <w:lvl w:ilvl="2" w:tentative="1">
      <w:start w:val="1"/>
      <w:numFmt w:val="decimal"/>
      <w:lvlText w:val="%3."/>
      <w:lvlJc w:val="left"/>
      <w:pPr>
        <w:tabs>
          <w:tab w:val="num" w:pos="1941"/>
        </w:tabs>
        <w:ind w:left="1941" w:hanging="360"/>
      </w:pPr>
    </w:lvl>
    <w:lvl w:ilvl="3" w:tentative="1">
      <w:start w:val="1"/>
      <w:numFmt w:val="decimal"/>
      <w:lvlText w:val="%4."/>
      <w:lvlJc w:val="left"/>
      <w:pPr>
        <w:tabs>
          <w:tab w:val="num" w:pos="2661"/>
        </w:tabs>
        <w:ind w:left="2661" w:hanging="360"/>
      </w:pPr>
    </w:lvl>
    <w:lvl w:ilvl="4" w:tentative="1">
      <w:start w:val="1"/>
      <w:numFmt w:val="decimal"/>
      <w:lvlText w:val="%5."/>
      <w:lvlJc w:val="left"/>
      <w:pPr>
        <w:tabs>
          <w:tab w:val="num" w:pos="3381"/>
        </w:tabs>
        <w:ind w:left="3381" w:hanging="360"/>
      </w:pPr>
    </w:lvl>
    <w:lvl w:ilvl="5" w:tentative="1">
      <w:start w:val="1"/>
      <w:numFmt w:val="decimal"/>
      <w:lvlText w:val="%6."/>
      <w:lvlJc w:val="left"/>
      <w:pPr>
        <w:tabs>
          <w:tab w:val="num" w:pos="4101"/>
        </w:tabs>
        <w:ind w:left="4101" w:hanging="360"/>
      </w:pPr>
    </w:lvl>
    <w:lvl w:ilvl="6" w:tentative="1">
      <w:start w:val="1"/>
      <w:numFmt w:val="decimal"/>
      <w:lvlText w:val="%7."/>
      <w:lvlJc w:val="left"/>
      <w:pPr>
        <w:tabs>
          <w:tab w:val="num" w:pos="4821"/>
        </w:tabs>
        <w:ind w:left="4821" w:hanging="360"/>
      </w:pPr>
    </w:lvl>
    <w:lvl w:ilvl="7" w:tentative="1">
      <w:start w:val="1"/>
      <w:numFmt w:val="decimal"/>
      <w:lvlText w:val="%8."/>
      <w:lvlJc w:val="left"/>
      <w:pPr>
        <w:tabs>
          <w:tab w:val="num" w:pos="5541"/>
        </w:tabs>
        <w:ind w:left="5541" w:hanging="360"/>
      </w:pPr>
    </w:lvl>
    <w:lvl w:ilvl="8" w:tentative="1">
      <w:start w:val="1"/>
      <w:numFmt w:val="decimal"/>
      <w:lvlText w:val="%9."/>
      <w:lvlJc w:val="left"/>
      <w:pPr>
        <w:tabs>
          <w:tab w:val="num" w:pos="6261"/>
        </w:tabs>
        <w:ind w:left="6261"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F65A7"/>
    <w:rsid w:val="00020CCA"/>
    <w:rsid w:val="0003242F"/>
    <w:rsid w:val="00053978"/>
    <w:rsid w:val="00081FD8"/>
    <w:rsid w:val="00085BA7"/>
    <w:rsid w:val="00093F0D"/>
    <w:rsid w:val="000D21D3"/>
    <w:rsid w:val="000F3730"/>
    <w:rsid w:val="001070D4"/>
    <w:rsid w:val="00110EEC"/>
    <w:rsid w:val="00160919"/>
    <w:rsid w:val="00161644"/>
    <w:rsid w:val="001634E9"/>
    <w:rsid w:val="001709BD"/>
    <w:rsid w:val="001F40E6"/>
    <w:rsid w:val="00231FD1"/>
    <w:rsid w:val="0024782A"/>
    <w:rsid w:val="00274C2A"/>
    <w:rsid w:val="002D7F39"/>
    <w:rsid w:val="0034516E"/>
    <w:rsid w:val="0034649C"/>
    <w:rsid w:val="00377B1B"/>
    <w:rsid w:val="00381EDB"/>
    <w:rsid w:val="00384EB5"/>
    <w:rsid w:val="003A2C3D"/>
    <w:rsid w:val="003E08D1"/>
    <w:rsid w:val="003F140C"/>
    <w:rsid w:val="0041201C"/>
    <w:rsid w:val="00421C75"/>
    <w:rsid w:val="00422002"/>
    <w:rsid w:val="004260D8"/>
    <w:rsid w:val="004552B9"/>
    <w:rsid w:val="00460F88"/>
    <w:rsid w:val="00492949"/>
    <w:rsid w:val="00497DCD"/>
    <w:rsid w:val="004A0349"/>
    <w:rsid w:val="004B4908"/>
    <w:rsid w:val="004D472D"/>
    <w:rsid w:val="00500D28"/>
    <w:rsid w:val="005171A2"/>
    <w:rsid w:val="00520B5D"/>
    <w:rsid w:val="00525842"/>
    <w:rsid w:val="005408BF"/>
    <w:rsid w:val="00544DFE"/>
    <w:rsid w:val="005517A5"/>
    <w:rsid w:val="00566D69"/>
    <w:rsid w:val="00567276"/>
    <w:rsid w:val="0059077B"/>
    <w:rsid w:val="005B2450"/>
    <w:rsid w:val="005B4301"/>
    <w:rsid w:val="005D13E1"/>
    <w:rsid w:val="005F4C87"/>
    <w:rsid w:val="00655D08"/>
    <w:rsid w:val="00671920"/>
    <w:rsid w:val="00681CF0"/>
    <w:rsid w:val="00692D10"/>
    <w:rsid w:val="006C580B"/>
    <w:rsid w:val="006D0B3F"/>
    <w:rsid w:val="006E53E9"/>
    <w:rsid w:val="006F0BDF"/>
    <w:rsid w:val="006F65A7"/>
    <w:rsid w:val="00705088"/>
    <w:rsid w:val="007055F0"/>
    <w:rsid w:val="00726AAF"/>
    <w:rsid w:val="00734EA0"/>
    <w:rsid w:val="007355DD"/>
    <w:rsid w:val="00745A36"/>
    <w:rsid w:val="00763013"/>
    <w:rsid w:val="007634E5"/>
    <w:rsid w:val="00764FA3"/>
    <w:rsid w:val="00766BBA"/>
    <w:rsid w:val="007749DA"/>
    <w:rsid w:val="007B44AC"/>
    <w:rsid w:val="007D4398"/>
    <w:rsid w:val="007D7634"/>
    <w:rsid w:val="007F0A00"/>
    <w:rsid w:val="00804E3C"/>
    <w:rsid w:val="00812DDB"/>
    <w:rsid w:val="00824D6B"/>
    <w:rsid w:val="008343F9"/>
    <w:rsid w:val="008534DD"/>
    <w:rsid w:val="00862440"/>
    <w:rsid w:val="0087703E"/>
    <w:rsid w:val="008A24CA"/>
    <w:rsid w:val="008A4997"/>
    <w:rsid w:val="008C03B8"/>
    <w:rsid w:val="008C291B"/>
    <w:rsid w:val="008C5035"/>
    <w:rsid w:val="008F5498"/>
    <w:rsid w:val="00912DA0"/>
    <w:rsid w:val="0093589B"/>
    <w:rsid w:val="00951E9D"/>
    <w:rsid w:val="00966B8C"/>
    <w:rsid w:val="00982EE2"/>
    <w:rsid w:val="009924FD"/>
    <w:rsid w:val="009A0CEB"/>
    <w:rsid w:val="009A506C"/>
    <w:rsid w:val="009D0225"/>
    <w:rsid w:val="00A21265"/>
    <w:rsid w:val="00A21A57"/>
    <w:rsid w:val="00A31645"/>
    <w:rsid w:val="00A42998"/>
    <w:rsid w:val="00A92CFB"/>
    <w:rsid w:val="00A95900"/>
    <w:rsid w:val="00AB466F"/>
    <w:rsid w:val="00AE0AE5"/>
    <w:rsid w:val="00B06C75"/>
    <w:rsid w:val="00B46B76"/>
    <w:rsid w:val="00B93136"/>
    <w:rsid w:val="00BD02C9"/>
    <w:rsid w:val="00BE5713"/>
    <w:rsid w:val="00BF1342"/>
    <w:rsid w:val="00C07939"/>
    <w:rsid w:val="00C139AB"/>
    <w:rsid w:val="00C171ED"/>
    <w:rsid w:val="00C248C4"/>
    <w:rsid w:val="00C45E62"/>
    <w:rsid w:val="00C5106F"/>
    <w:rsid w:val="00C630DF"/>
    <w:rsid w:val="00C65FA8"/>
    <w:rsid w:val="00C70A9F"/>
    <w:rsid w:val="00C9011C"/>
    <w:rsid w:val="00CB1353"/>
    <w:rsid w:val="00CD74B8"/>
    <w:rsid w:val="00CE5BAA"/>
    <w:rsid w:val="00D038EE"/>
    <w:rsid w:val="00D105FE"/>
    <w:rsid w:val="00D14AA6"/>
    <w:rsid w:val="00D15C11"/>
    <w:rsid w:val="00D16B47"/>
    <w:rsid w:val="00D30621"/>
    <w:rsid w:val="00D57102"/>
    <w:rsid w:val="00D74E69"/>
    <w:rsid w:val="00D842CA"/>
    <w:rsid w:val="00DC0FC5"/>
    <w:rsid w:val="00DD74FB"/>
    <w:rsid w:val="00E077AC"/>
    <w:rsid w:val="00E14D6B"/>
    <w:rsid w:val="00E22CB2"/>
    <w:rsid w:val="00E237C5"/>
    <w:rsid w:val="00E478D9"/>
    <w:rsid w:val="00E60985"/>
    <w:rsid w:val="00E65B0C"/>
    <w:rsid w:val="00E66EEA"/>
    <w:rsid w:val="00E82D72"/>
    <w:rsid w:val="00E87496"/>
    <w:rsid w:val="00ED6ADA"/>
    <w:rsid w:val="00EF3829"/>
    <w:rsid w:val="00F211C8"/>
    <w:rsid w:val="00F3155B"/>
    <w:rsid w:val="00F51BC4"/>
    <w:rsid w:val="00F80814"/>
    <w:rsid w:val="00FC31EE"/>
    <w:rsid w:val="00FD1B59"/>
    <w:rsid w:val="00FE3E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9377F"/>
  <w15:docId w15:val="{54F28752-0607-C84D-AC08-2FF484485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8749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5F4C87"/>
    <w:rPr>
      <w:color w:val="0000FF"/>
      <w:u w:val="single"/>
    </w:rPr>
  </w:style>
  <w:style w:type="character" w:styleId="Pogrubienie">
    <w:name w:val="Strong"/>
    <w:basedOn w:val="Domylnaczcionkaakapitu"/>
    <w:uiPriority w:val="22"/>
    <w:qFormat/>
    <w:rsid w:val="007B44AC"/>
    <w:rPr>
      <w:b/>
      <w:bCs/>
    </w:rPr>
  </w:style>
  <w:style w:type="paragraph" w:styleId="NormalnyWeb">
    <w:name w:val="Normal (Web)"/>
    <w:basedOn w:val="Normalny"/>
    <w:uiPriority w:val="99"/>
    <w:unhideWhenUsed/>
    <w:rsid w:val="007B44AC"/>
    <w:pPr>
      <w:spacing w:before="100" w:beforeAutospacing="1" w:after="100" w:afterAutospacing="1"/>
    </w:pPr>
    <w:rPr>
      <w:rFonts w:ascii="Times New Roman" w:eastAsia="Times New Roman" w:hAnsi="Times New Roman" w:cs="Times New Roman"/>
      <w:lang w:eastAsia="pl-PL"/>
    </w:rPr>
  </w:style>
  <w:style w:type="character" w:customStyle="1" w:styleId="werset">
    <w:name w:val="werset"/>
    <w:basedOn w:val="Domylnaczcionkaakapitu"/>
    <w:rsid w:val="00735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41140">
      <w:bodyDiv w:val="1"/>
      <w:marLeft w:val="0"/>
      <w:marRight w:val="0"/>
      <w:marTop w:val="0"/>
      <w:marBottom w:val="0"/>
      <w:divBdr>
        <w:top w:val="none" w:sz="0" w:space="0" w:color="auto"/>
        <w:left w:val="none" w:sz="0" w:space="0" w:color="auto"/>
        <w:bottom w:val="none" w:sz="0" w:space="0" w:color="auto"/>
        <w:right w:val="none" w:sz="0" w:space="0" w:color="auto"/>
      </w:divBdr>
    </w:div>
    <w:div w:id="931741078">
      <w:bodyDiv w:val="1"/>
      <w:marLeft w:val="0"/>
      <w:marRight w:val="0"/>
      <w:marTop w:val="0"/>
      <w:marBottom w:val="0"/>
      <w:divBdr>
        <w:top w:val="none" w:sz="0" w:space="0" w:color="auto"/>
        <w:left w:val="none" w:sz="0" w:space="0" w:color="auto"/>
        <w:bottom w:val="none" w:sz="0" w:space="0" w:color="auto"/>
        <w:right w:val="none" w:sz="0" w:space="0" w:color="auto"/>
      </w:divBdr>
    </w:div>
    <w:div w:id="967123904">
      <w:bodyDiv w:val="1"/>
      <w:marLeft w:val="0"/>
      <w:marRight w:val="0"/>
      <w:marTop w:val="0"/>
      <w:marBottom w:val="0"/>
      <w:divBdr>
        <w:top w:val="none" w:sz="0" w:space="0" w:color="auto"/>
        <w:left w:val="none" w:sz="0" w:space="0" w:color="auto"/>
        <w:bottom w:val="none" w:sz="0" w:space="0" w:color="auto"/>
        <w:right w:val="none" w:sz="0" w:space="0" w:color="auto"/>
      </w:divBdr>
    </w:div>
    <w:div w:id="1336223891">
      <w:bodyDiv w:val="1"/>
      <w:marLeft w:val="0"/>
      <w:marRight w:val="0"/>
      <w:marTop w:val="0"/>
      <w:marBottom w:val="0"/>
      <w:divBdr>
        <w:top w:val="none" w:sz="0" w:space="0" w:color="auto"/>
        <w:left w:val="none" w:sz="0" w:space="0" w:color="auto"/>
        <w:bottom w:val="none" w:sz="0" w:space="0" w:color="auto"/>
        <w:right w:val="none" w:sz="0" w:space="0" w:color="auto"/>
      </w:divBdr>
    </w:div>
    <w:div w:id="1461848731">
      <w:bodyDiv w:val="1"/>
      <w:marLeft w:val="0"/>
      <w:marRight w:val="0"/>
      <w:marTop w:val="0"/>
      <w:marBottom w:val="0"/>
      <w:divBdr>
        <w:top w:val="none" w:sz="0" w:space="0" w:color="auto"/>
        <w:left w:val="none" w:sz="0" w:space="0" w:color="auto"/>
        <w:bottom w:val="none" w:sz="0" w:space="0" w:color="auto"/>
        <w:right w:val="none" w:sz="0" w:space="0" w:color="auto"/>
      </w:divBdr>
    </w:div>
    <w:div w:id="1631595342">
      <w:bodyDiv w:val="1"/>
      <w:marLeft w:val="0"/>
      <w:marRight w:val="0"/>
      <w:marTop w:val="0"/>
      <w:marBottom w:val="0"/>
      <w:divBdr>
        <w:top w:val="none" w:sz="0" w:space="0" w:color="auto"/>
        <w:left w:val="none" w:sz="0" w:space="0" w:color="auto"/>
        <w:bottom w:val="none" w:sz="0" w:space="0" w:color="auto"/>
        <w:right w:val="none" w:sz="0" w:space="0" w:color="auto"/>
      </w:divBdr>
    </w:div>
    <w:div w:id="1635057792">
      <w:bodyDiv w:val="1"/>
      <w:marLeft w:val="0"/>
      <w:marRight w:val="0"/>
      <w:marTop w:val="0"/>
      <w:marBottom w:val="0"/>
      <w:divBdr>
        <w:top w:val="none" w:sz="0" w:space="0" w:color="auto"/>
        <w:left w:val="none" w:sz="0" w:space="0" w:color="auto"/>
        <w:bottom w:val="none" w:sz="0" w:space="0" w:color="auto"/>
        <w:right w:val="none" w:sz="0" w:space="0" w:color="auto"/>
      </w:divBdr>
    </w:div>
    <w:div w:id="1670985979">
      <w:bodyDiv w:val="1"/>
      <w:marLeft w:val="0"/>
      <w:marRight w:val="0"/>
      <w:marTop w:val="0"/>
      <w:marBottom w:val="0"/>
      <w:divBdr>
        <w:top w:val="none" w:sz="0" w:space="0" w:color="auto"/>
        <w:left w:val="none" w:sz="0" w:space="0" w:color="auto"/>
        <w:bottom w:val="none" w:sz="0" w:space="0" w:color="auto"/>
        <w:right w:val="none" w:sz="0" w:space="0" w:color="auto"/>
      </w:divBdr>
    </w:div>
    <w:div w:id="1833251857">
      <w:bodyDiv w:val="1"/>
      <w:marLeft w:val="0"/>
      <w:marRight w:val="0"/>
      <w:marTop w:val="0"/>
      <w:marBottom w:val="0"/>
      <w:divBdr>
        <w:top w:val="none" w:sz="0" w:space="0" w:color="auto"/>
        <w:left w:val="none" w:sz="0" w:space="0" w:color="auto"/>
        <w:bottom w:val="none" w:sz="0" w:space="0" w:color="auto"/>
        <w:right w:val="none" w:sz="0" w:space="0" w:color="auto"/>
      </w:divBdr>
    </w:div>
    <w:div w:id="1944797501">
      <w:bodyDiv w:val="1"/>
      <w:marLeft w:val="0"/>
      <w:marRight w:val="0"/>
      <w:marTop w:val="0"/>
      <w:marBottom w:val="0"/>
      <w:divBdr>
        <w:top w:val="none" w:sz="0" w:space="0" w:color="auto"/>
        <w:left w:val="none" w:sz="0" w:space="0" w:color="auto"/>
        <w:bottom w:val="none" w:sz="0" w:space="0" w:color="auto"/>
        <w:right w:val="none" w:sz="0" w:space="0" w:color="auto"/>
      </w:divBdr>
    </w:div>
    <w:div w:id="2061854876">
      <w:bodyDiv w:val="1"/>
      <w:marLeft w:val="0"/>
      <w:marRight w:val="0"/>
      <w:marTop w:val="0"/>
      <w:marBottom w:val="0"/>
      <w:divBdr>
        <w:top w:val="none" w:sz="0" w:space="0" w:color="auto"/>
        <w:left w:val="none" w:sz="0" w:space="0" w:color="auto"/>
        <w:bottom w:val="none" w:sz="0" w:space="0" w:color="auto"/>
        <w:right w:val="none" w:sz="0" w:space="0" w:color="auto"/>
      </w:divBdr>
    </w:div>
    <w:div w:id="209840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761</TotalTime>
  <Pages>10</Pages>
  <Words>3270</Words>
  <Characters>19622</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pakietu Microsoft Office</dc:creator>
  <cp:keywords/>
  <dc:description/>
  <cp:lastModifiedBy>Użytkownik pakietu Microsoft Office</cp:lastModifiedBy>
  <cp:revision>95</cp:revision>
  <dcterms:created xsi:type="dcterms:W3CDTF">2020-02-24T13:55:00Z</dcterms:created>
  <dcterms:modified xsi:type="dcterms:W3CDTF">2020-03-21T09:48:00Z</dcterms:modified>
</cp:coreProperties>
</file>